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bookmarkStart w:id="0" w:name="_GoBack"/>
            <w:bookmarkEnd w:id="0"/>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3F561DFE"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174401">
              <w:rPr>
                <w:sz w:val="28"/>
              </w:rPr>
              <w:t xml:space="preserve">      </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49B107B1" w:rsidR="0047792F" w:rsidRPr="00083D29" w:rsidRDefault="005B6E2A" w:rsidP="00174401">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174401">
              <w:rPr>
                <w:i/>
                <w:spacing w:val="-3"/>
                <w:sz w:val="28"/>
                <w:lang w:val="en-US"/>
              </w:rPr>
              <w:t xml:space="preserve">     </w:t>
            </w:r>
            <w:r w:rsidR="00FC32D0">
              <w:rPr>
                <w:i/>
                <w:sz w:val="28"/>
                <w:lang w:val="en-US"/>
              </w:rPr>
              <w:t xml:space="preserve"> </w:t>
            </w:r>
            <w:r w:rsidRPr="00083D29">
              <w:rPr>
                <w:i/>
                <w:sz w:val="28"/>
              </w:rPr>
              <w:t>tháng</w:t>
            </w:r>
            <w:r w:rsidRPr="00083D29">
              <w:rPr>
                <w:i/>
                <w:spacing w:val="-3"/>
                <w:sz w:val="28"/>
              </w:rPr>
              <w:t xml:space="preserve"> </w:t>
            </w:r>
            <w:r w:rsidR="00174401">
              <w:rPr>
                <w:i/>
                <w:sz w:val="28"/>
              </w:rPr>
              <w:t xml:space="preserve">    </w:t>
            </w:r>
            <w:r w:rsidRPr="00083D29">
              <w:rPr>
                <w:i/>
                <w:spacing w:val="-2"/>
                <w:sz w:val="28"/>
              </w:rPr>
              <w:t xml:space="preserve"> </w:t>
            </w:r>
            <w:r w:rsidRPr="00083D29">
              <w:rPr>
                <w:i/>
                <w:sz w:val="28"/>
              </w:rPr>
              <w:t>năm</w:t>
            </w:r>
            <w:r w:rsidRPr="00083D29">
              <w:rPr>
                <w:i/>
                <w:spacing w:val="-3"/>
                <w:sz w:val="28"/>
              </w:rPr>
              <w:t xml:space="preserve"> </w:t>
            </w:r>
            <w:r w:rsidR="00174401">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4B15B2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7E896DF4"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00174401">
        <w:rPr>
          <w:b/>
          <w:sz w:val="28"/>
        </w:rPr>
        <w:t xml:space="preserve">CTCP Sách và </w:t>
      </w:r>
      <w:r w:rsidR="00174401">
        <w:rPr>
          <w:b/>
          <w:sz w:val="28"/>
          <w:lang w:val="en-US"/>
        </w:rPr>
        <w:t xml:space="preserve">Thiết bị </w:t>
      </w:r>
      <w:r w:rsidR="00174401">
        <w:rPr>
          <w:b/>
          <w:sz w:val="28"/>
        </w:rPr>
        <w:t>Trường học Đắk Nông</w:t>
      </w:r>
      <w:r w:rsidRPr="00083D29">
        <w:rPr>
          <w:b/>
          <w:spacing w:val="-3"/>
          <w:sz w:val="28"/>
        </w:rPr>
        <w:t xml:space="preserve"> </w:t>
      </w:r>
      <w:r w:rsidRPr="00083D29">
        <w:rPr>
          <w:b/>
          <w:sz w:val="28"/>
        </w:rPr>
        <w:t>do</w:t>
      </w:r>
      <w:r w:rsidRPr="00083D29">
        <w:rPr>
          <w:b/>
          <w:spacing w:val="-3"/>
          <w:sz w:val="28"/>
        </w:rPr>
        <w:t xml:space="preserve"> </w:t>
      </w:r>
      <w:r w:rsidR="00174401">
        <w:rPr>
          <w:b/>
          <w:sz w:val="28"/>
        </w:rPr>
        <w:t>Ủy ban Nhân dân tỉnh Đắk Nông</w:t>
      </w:r>
      <w:r w:rsidR="00174401">
        <w:rPr>
          <w:b/>
          <w:sz w:val="28"/>
          <w:lang w:val="en-US"/>
        </w:rPr>
        <w:t xml:space="preserve"> (nay là Ủy ban nhân dân tỉnh Lâm Đồng)</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571695FA" w:rsidR="0047792F" w:rsidRPr="00F234C2" w:rsidRDefault="005B6E2A" w:rsidP="00527761">
      <w:pPr>
        <w:spacing w:before="61" w:line="288" w:lineRule="auto"/>
        <w:ind w:left="569" w:right="277" w:firstLine="707"/>
        <w:jc w:val="both"/>
        <w:rPr>
          <w:i/>
          <w:spacing w:val="-2"/>
          <w:sz w:val="28"/>
        </w:rPr>
      </w:pPr>
      <w:r w:rsidRPr="00083D29">
        <w:rPr>
          <w:i/>
          <w:sz w:val="28"/>
        </w:rPr>
        <w:t xml:space="preserve">Căn </w:t>
      </w:r>
      <w:r w:rsidRPr="00F234C2">
        <w:rPr>
          <w:i/>
          <w:spacing w:val="-2"/>
          <w:sz w:val="28"/>
        </w:rPr>
        <w:t xml:space="preserve">cứ </w:t>
      </w:r>
      <w:r w:rsidR="00174401" w:rsidRPr="00F234C2">
        <w:rPr>
          <w:i/>
          <w:spacing w:val="-2"/>
          <w:sz w:val="28"/>
        </w:rPr>
        <w:t xml:space="preserve">Quyết định số 767/QĐ-UBND ngày 05/06/2025 của UBND Tỉnh Đắk </w:t>
      </w:r>
      <w:r w:rsidR="00174401" w:rsidRPr="00F234C2">
        <w:rPr>
          <w:i/>
          <w:spacing w:val="-2"/>
          <w:sz w:val="28"/>
        </w:rPr>
        <w:lastRenderedPageBreak/>
        <w:t>Nông về việc phê duyệt Phương án chuyển nhượng vốn (thoái vốn) nhà nước tại CTCP Sách và Thiết bị tr</w:t>
      </w:r>
      <w:r w:rsidR="00174401" w:rsidRPr="00F234C2">
        <w:rPr>
          <w:rFonts w:hint="eastAsia"/>
          <w:i/>
          <w:spacing w:val="-2"/>
          <w:sz w:val="28"/>
        </w:rPr>
        <w:t>ư</w:t>
      </w:r>
      <w:r w:rsidR="00174401" w:rsidRPr="00F234C2">
        <w:rPr>
          <w:i/>
          <w:spacing w:val="-2"/>
          <w:sz w:val="28"/>
        </w:rPr>
        <w:t xml:space="preserve">ờng học </w:t>
      </w:r>
      <w:r w:rsidR="00174401" w:rsidRPr="00F234C2">
        <w:rPr>
          <w:rFonts w:hint="eastAsia"/>
          <w:i/>
          <w:spacing w:val="-2"/>
          <w:sz w:val="28"/>
        </w:rPr>
        <w:t>Đ</w:t>
      </w:r>
      <w:r w:rsidR="00174401" w:rsidRPr="00F234C2">
        <w:rPr>
          <w:i/>
          <w:spacing w:val="-2"/>
          <w:sz w:val="28"/>
        </w:rPr>
        <w:t>ắk Nông</w:t>
      </w:r>
      <w:r w:rsidRPr="00F234C2">
        <w:rPr>
          <w:i/>
          <w:spacing w:val="-2"/>
          <w:sz w:val="28"/>
        </w:rPr>
        <w:t>;</w:t>
      </w:r>
    </w:p>
    <w:p w14:paraId="22D47593" w14:textId="42019786"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174401">
        <w:rPr>
          <w:i/>
          <w:sz w:val="28"/>
          <w:lang w:val="en-US"/>
        </w:rPr>
        <w:t>29/7</w:t>
      </w:r>
      <w:r w:rsidRPr="00083D29">
        <w:rPr>
          <w:i/>
          <w:sz w:val="28"/>
        </w:rPr>
        <w:t xml:space="preserve">/2025 giữa </w:t>
      </w:r>
      <w:r w:rsidR="00174401">
        <w:rPr>
          <w:i/>
          <w:sz w:val="28"/>
        </w:rPr>
        <w:t xml:space="preserve">Sở Giao dịch Chứng khoán Hà Nội, Ủy ban Nhân dân tỉnh </w:t>
      </w:r>
      <w:r w:rsidR="00174401">
        <w:rPr>
          <w:i/>
          <w:sz w:val="28"/>
          <w:lang w:val="en-US"/>
        </w:rPr>
        <w:t>Lâm Đồng</w:t>
      </w:r>
      <w:r w:rsidR="00174401">
        <w:rPr>
          <w:i/>
          <w:sz w:val="28"/>
        </w:rPr>
        <w:t xml:space="preserve"> và </w:t>
      </w:r>
      <w:r w:rsidRPr="00083D29">
        <w:rPr>
          <w:i/>
          <w:sz w:val="28"/>
        </w:rPr>
        <w:t xml:space="preserve">CTCP Chứng khoán </w:t>
      </w:r>
      <w:r w:rsidR="00174401">
        <w:rPr>
          <w:i/>
          <w:sz w:val="28"/>
          <w:lang w:val="en-US"/>
        </w:rPr>
        <w:t>Ngân hàng Công thương Việt Nam</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4F346ED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00174401">
        <w:rPr>
          <w:spacing w:val="-2"/>
        </w:rPr>
        <w:t>CTCP Sách và Thiết bị Trường học Đắk Nông</w:t>
      </w:r>
      <w:r w:rsidRPr="00083D29">
        <w:rPr>
          <w:spacing w:val="-15"/>
        </w:rPr>
        <w:t xml:space="preserve"> </w:t>
      </w:r>
      <w:r w:rsidRPr="00083D29">
        <w:rPr>
          <w:spacing w:val="-2"/>
        </w:rPr>
        <w:t>do</w:t>
      </w:r>
      <w:r w:rsidRPr="00083D29">
        <w:rPr>
          <w:spacing w:val="-16"/>
        </w:rPr>
        <w:t xml:space="preserve"> </w:t>
      </w:r>
      <w:r w:rsidR="00174401">
        <w:rPr>
          <w:spacing w:val="-2"/>
        </w:rPr>
        <w:t>Ủy ban Nhân dân tỉnh Đắk Nông</w:t>
      </w:r>
      <w:r w:rsidR="00174401">
        <w:rPr>
          <w:spacing w:val="-2"/>
          <w:lang w:val="en-US"/>
        </w:rPr>
        <w:t xml:space="preserve"> (nay là Ủy ban nhân dân tỉnh Lâm Đồng)</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rsidP="006F6D0E">
            <w:pPr>
              <w:pStyle w:val="TableParagraph"/>
              <w:numPr>
                <w:ilvl w:val="0"/>
                <w:numId w:val="37"/>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rsidP="006F6D0E">
            <w:pPr>
              <w:pStyle w:val="TableParagraph"/>
              <w:numPr>
                <w:ilvl w:val="0"/>
                <w:numId w:val="37"/>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6912DED8" w:rsidR="0047792F" w:rsidRPr="00083D29" w:rsidRDefault="00174401" w:rsidP="006F6D0E">
            <w:pPr>
              <w:pStyle w:val="TableParagraph"/>
              <w:numPr>
                <w:ilvl w:val="0"/>
                <w:numId w:val="37"/>
              </w:numPr>
              <w:tabs>
                <w:tab w:val="left" w:pos="263"/>
              </w:tabs>
              <w:spacing w:before="23"/>
              <w:ind w:hanging="213"/>
              <w:rPr>
                <w:rFonts w:ascii="Symbol" w:hAnsi="Symbol"/>
              </w:rPr>
            </w:pPr>
            <w:r>
              <w:rPr>
                <w:lang w:val="en-US"/>
              </w:rPr>
              <w:t>UBND Tỉnh Lâm Đồng</w:t>
            </w:r>
            <w:r w:rsidR="005B6E2A" w:rsidRPr="00083D29">
              <w:rPr>
                <w:spacing w:val="-4"/>
              </w:rPr>
              <w:t>;</w:t>
            </w:r>
          </w:p>
          <w:p w14:paraId="4116B608" w14:textId="42F8BA18" w:rsidR="0047792F" w:rsidRPr="00083D29" w:rsidRDefault="00174401" w:rsidP="006F6D0E">
            <w:pPr>
              <w:pStyle w:val="TableParagraph"/>
              <w:numPr>
                <w:ilvl w:val="0"/>
                <w:numId w:val="37"/>
              </w:numPr>
              <w:tabs>
                <w:tab w:val="left" w:pos="263"/>
              </w:tabs>
              <w:spacing w:before="26"/>
              <w:ind w:hanging="213"/>
              <w:rPr>
                <w:rFonts w:ascii="Symbol" w:hAnsi="Symbol"/>
              </w:rPr>
            </w:pPr>
            <w:r>
              <w:t>CTCP Sách và Thiết bị Trường học Đắk Nông</w:t>
            </w:r>
            <w:r w:rsidR="005B6E2A" w:rsidRPr="00083D29">
              <w:rPr>
                <w:spacing w:val="-5"/>
              </w:rPr>
              <w:t>;</w:t>
            </w:r>
          </w:p>
          <w:p w14:paraId="1F522341" w14:textId="13CDB48C" w:rsidR="0047792F" w:rsidRPr="00083D29" w:rsidRDefault="005B6E2A" w:rsidP="006F6D0E">
            <w:pPr>
              <w:pStyle w:val="TableParagraph"/>
              <w:numPr>
                <w:ilvl w:val="0"/>
                <w:numId w:val="37"/>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00174401">
              <w:rPr>
                <w:spacing w:val="-5"/>
                <w:lang w:val="en-US"/>
              </w:rPr>
              <w:t>Ngân hàng Công thương Việt Nam</w:t>
            </w:r>
            <w:r w:rsidRPr="00083D29">
              <w:rPr>
                <w:spacing w:val="-5"/>
              </w:rPr>
              <w:t>;</w:t>
            </w:r>
          </w:p>
          <w:p w14:paraId="2D1F3FFE" w14:textId="77777777" w:rsidR="0047792F" w:rsidRPr="00083D29" w:rsidRDefault="005B6E2A" w:rsidP="006F6D0E">
            <w:pPr>
              <w:pStyle w:val="TableParagraph"/>
              <w:numPr>
                <w:ilvl w:val="0"/>
                <w:numId w:val="37"/>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78B1A92F" w14:textId="77777777" w:rsidR="0047792F" w:rsidRDefault="0047792F" w:rsidP="00FE54E1">
            <w:pPr>
              <w:pStyle w:val="TableParagraph"/>
              <w:spacing w:before="275"/>
              <w:jc w:val="center"/>
              <w:rPr>
                <w:sz w:val="28"/>
              </w:rPr>
            </w:pPr>
          </w:p>
          <w:p w14:paraId="68317AFF" w14:textId="77777777" w:rsidR="00174401" w:rsidRPr="00083D29" w:rsidRDefault="00174401"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113C6D">
      <w:pPr>
        <w:spacing w:before="65" w:line="288" w:lineRule="auto"/>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312BFC1" w:rsidR="0047792F" w:rsidRPr="00083D29" w:rsidRDefault="005B6E2A" w:rsidP="00113C6D">
      <w:pPr>
        <w:spacing w:before="121" w:line="288" w:lineRule="auto"/>
        <w:ind w:right="446"/>
        <w:contextualSpacing/>
        <w:jc w:val="center"/>
        <w:rPr>
          <w:b/>
          <w:sz w:val="26"/>
        </w:rPr>
      </w:pPr>
      <w:r w:rsidRPr="00083D29">
        <w:rPr>
          <w:b/>
          <w:sz w:val="26"/>
        </w:rPr>
        <w:t xml:space="preserve">BÁN ĐẤU GIÁ CỔ PHẦN CỦA CTCP </w:t>
      </w:r>
      <w:r w:rsidR="00605472" w:rsidRPr="00605472">
        <w:rPr>
          <w:b/>
          <w:sz w:val="26"/>
        </w:rPr>
        <w:t>SÁCH VÀ THIẾT BỊ TRƯỜNG HỌC ĐẮK NÔNG</w:t>
      </w:r>
      <w:r w:rsidR="00605472" w:rsidRPr="00083D29">
        <w:rPr>
          <w:b/>
          <w:sz w:val="26"/>
        </w:rPr>
        <w:t xml:space="preserve"> </w:t>
      </w:r>
      <w:r w:rsidRPr="00083D29">
        <w:rPr>
          <w:b/>
          <w:sz w:val="26"/>
        </w:rPr>
        <w:t>DO</w:t>
      </w:r>
      <w:r w:rsidRPr="00083D29">
        <w:rPr>
          <w:b/>
          <w:spacing w:val="-4"/>
          <w:sz w:val="26"/>
        </w:rPr>
        <w:t xml:space="preserve"> </w:t>
      </w:r>
      <w:r w:rsidR="00605472">
        <w:rPr>
          <w:b/>
          <w:sz w:val="26"/>
          <w:lang w:val="en-US"/>
        </w:rPr>
        <w:t>ỦY BAN NHÂN DÂN TỈNH ĐẮK NÔNG ( NAY LÀ ỦY BAN NHÂN DÂN TỈNH LÂM ĐỒNG)</w:t>
      </w:r>
      <w:r w:rsidRPr="00083D29">
        <w:rPr>
          <w:b/>
          <w:sz w:val="26"/>
        </w:rPr>
        <w:t xml:space="preserve"> SỞ</w:t>
      </w:r>
      <w:r w:rsidRPr="00083D29">
        <w:rPr>
          <w:b/>
          <w:spacing w:val="-2"/>
          <w:sz w:val="26"/>
        </w:rPr>
        <w:t xml:space="preserve"> </w:t>
      </w:r>
      <w:r w:rsidRPr="00083D29">
        <w:rPr>
          <w:b/>
          <w:sz w:val="26"/>
        </w:rPr>
        <w:t>HỮU</w:t>
      </w:r>
    </w:p>
    <w:p w14:paraId="5B36A4AE" w14:textId="5D649D67" w:rsidR="0047792F" w:rsidRPr="00083D29" w:rsidRDefault="005B6E2A" w:rsidP="00113C6D">
      <w:pPr>
        <w:spacing w:line="288" w:lineRule="auto"/>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w:t>
      </w:r>
      <w:r w:rsidR="00605472">
        <w:rPr>
          <w:i/>
          <w:spacing w:val="1"/>
          <w:sz w:val="28"/>
          <w:lang w:val="en-US"/>
        </w:rPr>
        <w:t xml:space="preserve">      </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w:t>
      </w:r>
      <w:r w:rsidR="00605472">
        <w:rPr>
          <w:i/>
          <w:spacing w:val="-3"/>
          <w:sz w:val="28"/>
          <w:lang w:val="en-US"/>
        </w:rPr>
        <w:t xml:space="preserve">   /    </w:t>
      </w:r>
      <w:r w:rsidRPr="00083D29">
        <w:rPr>
          <w:i/>
          <w:spacing w:val="-2"/>
          <w:sz w:val="28"/>
        </w:rPr>
        <w:t>2025</w:t>
      </w:r>
    </w:p>
    <w:p w14:paraId="5A588A1D" w14:textId="77777777" w:rsidR="0047792F" w:rsidRPr="00083D29" w:rsidRDefault="005B6E2A" w:rsidP="00113C6D">
      <w:pPr>
        <w:spacing w:before="98" w:line="288" w:lineRule="auto"/>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rsidP="00113C6D">
      <w:pPr>
        <w:pStyle w:val="Heading2"/>
        <w:spacing w:before="98" w:line="288"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rsidP="00113C6D">
      <w:pPr>
        <w:pStyle w:val="BodyText"/>
        <w:spacing w:before="102" w:line="288" w:lineRule="auto"/>
        <w:ind w:left="0"/>
        <w:jc w:val="left"/>
        <w:rPr>
          <w:b/>
        </w:rPr>
      </w:pPr>
    </w:p>
    <w:p w14:paraId="4782D163" w14:textId="77777777" w:rsidR="0047792F" w:rsidRPr="00083D29" w:rsidRDefault="005B6E2A" w:rsidP="00113C6D">
      <w:pPr>
        <w:spacing w:line="288" w:lineRule="auto"/>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5A29B100" w:rsidR="0047792F" w:rsidRPr="00083D29" w:rsidRDefault="005B6E2A" w:rsidP="00113C6D">
      <w:pPr>
        <w:pStyle w:val="BodyText"/>
        <w:spacing w:before="177" w:line="288" w:lineRule="auto"/>
        <w:ind w:right="278" w:firstLine="453"/>
      </w:pPr>
      <w:r w:rsidRPr="00083D29">
        <w:t xml:space="preserve">Quy chế này áp dụng đối với hình thức đấu giá để chuyển nhượng vốn cổ phần của </w:t>
      </w:r>
      <w:r w:rsidR="00174401">
        <w:t>Ủy ban Nhân dân tỉnh Đắk Nông</w:t>
      </w:r>
      <w:r w:rsidR="00605472">
        <w:rPr>
          <w:lang w:val="en-US"/>
        </w:rPr>
        <w:t xml:space="preserve"> (nay là Ủy ban Nhân dân tỉnh Lâm Đồng)</w:t>
      </w:r>
      <w:r w:rsidRPr="00083D29">
        <w:t xml:space="preserve"> tại </w:t>
      </w:r>
      <w:r w:rsidR="00174401">
        <w:t>CTCP Sách và Thiết bị Trường học Đắk Nông</w:t>
      </w:r>
      <w:r w:rsidRPr="00083D29">
        <w:t xml:space="preserve"> được thực hiện tại Sở Giao dịch Chứng khoán Hà Nội.</w:t>
      </w:r>
    </w:p>
    <w:p w14:paraId="3C3C99B8" w14:textId="77777777" w:rsidR="0047792F" w:rsidRPr="00083D29" w:rsidRDefault="005B6E2A" w:rsidP="00113C6D">
      <w:pPr>
        <w:pStyle w:val="Heading2"/>
        <w:spacing w:before="76" w:line="288" w:lineRule="auto"/>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30339504" w:rsidR="0047792F" w:rsidRPr="00083D29" w:rsidRDefault="005B6E2A" w:rsidP="006F6D0E">
      <w:pPr>
        <w:pStyle w:val="ListParagraph"/>
        <w:numPr>
          <w:ilvl w:val="0"/>
          <w:numId w:val="36"/>
        </w:numPr>
        <w:tabs>
          <w:tab w:val="left" w:pos="1313"/>
        </w:tabs>
        <w:spacing w:before="178" w:line="288" w:lineRule="auto"/>
        <w:ind w:right="280" w:firstLine="453"/>
        <w:rPr>
          <w:sz w:val="28"/>
        </w:rPr>
      </w:pPr>
      <w:r w:rsidRPr="00083D29">
        <w:rPr>
          <w:i/>
          <w:sz w:val="28"/>
        </w:rPr>
        <w:t xml:space="preserve">Bán đấu giá công khai </w:t>
      </w:r>
      <w:r w:rsidRPr="00083D29">
        <w:rPr>
          <w:sz w:val="28"/>
        </w:rPr>
        <w:t>là việc bán đấu giá cổ phần công khai  cho các đối tượng có sự cạnh tranh về giá.</w:t>
      </w:r>
    </w:p>
    <w:p w14:paraId="28EE8DA2" w14:textId="77777777" w:rsidR="0047792F" w:rsidRPr="00083D29" w:rsidRDefault="005B6E2A" w:rsidP="006F6D0E">
      <w:pPr>
        <w:pStyle w:val="ListParagraph"/>
        <w:numPr>
          <w:ilvl w:val="0"/>
          <w:numId w:val="36"/>
        </w:numPr>
        <w:tabs>
          <w:tab w:val="left" w:pos="1310"/>
        </w:tabs>
        <w:spacing w:before="82" w:line="288"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1FB7277" w:rsidR="0047792F" w:rsidRPr="00083D29" w:rsidRDefault="005B6E2A" w:rsidP="006F6D0E">
      <w:pPr>
        <w:pStyle w:val="ListParagraph"/>
        <w:numPr>
          <w:ilvl w:val="0"/>
          <w:numId w:val="36"/>
        </w:numPr>
        <w:tabs>
          <w:tab w:val="left" w:pos="1310"/>
        </w:tabs>
        <w:spacing w:before="53" w:line="288" w:lineRule="auto"/>
        <w:ind w:right="282" w:firstLine="453"/>
        <w:rPr>
          <w:sz w:val="28"/>
        </w:rPr>
      </w:pPr>
      <w:r w:rsidRPr="00083D29">
        <w:rPr>
          <w:i/>
          <w:sz w:val="28"/>
        </w:rPr>
        <w:t xml:space="preserve">Chủ sở hữu vốn chuyển nhượng </w:t>
      </w:r>
      <w:r w:rsidRPr="00083D29">
        <w:rPr>
          <w:sz w:val="28"/>
        </w:rPr>
        <w:t xml:space="preserve">là </w:t>
      </w:r>
      <w:r w:rsidR="00174401">
        <w:rPr>
          <w:sz w:val="28"/>
        </w:rPr>
        <w:t>Ủy ban Nhân dân</w:t>
      </w:r>
      <w:r w:rsidR="00605472">
        <w:rPr>
          <w:sz w:val="28"/>
          <w:lang w:val="en-US"/>
        </w:rPr>
        <w:t xml:space="preserve"> (UBND)</w:t>
      </w:r>
      <w:r w:rsidR="00174401">
        <w:rPr>
          <w:sz w:val="28"/>
        </w:rPr>
        <w:t xml:space="preserve"> tỉnh Đắk Nông</w:t>
      </w:r>
      <w:r w:rsidR="00605472">
        <w:rPr>
          <w:sz w:val="28"/>
          <w:lang w:val="en-US"/>
        </w:rPr>
        <w:t xml:space="preserve"> (nay là UBND tỉnh Lâm Đồng)</w:t>
      </w:r>
      <w:r w:rsidRPr="00083D29">
        <w:rPr>
          <w:sz w:val="28"/>
        </w:rPr>
        <w:t>.</w:t>
      </w:r>
    </w:p>
    <w:p w14:paraId="6D42BE8F" w14:textId="0E1AF6EF" w:rsidR="0047792F" w:rsidRPr="00083D29" w:rsidRDefault="005B6E2A" w:rsidP="006F6D0E">
      <w:pPr>
        <w:pStyle w:val="ListParagraph"/>
        <w:numPr>
          <w:ilvl w:val="0"/>
          <w:numId w:val="36"/>
        </w:numPr>
        <w:tabs>
          <w:tab w:val="left" w:pos="1022"/>
        </w:tabs>
        <w:spacing w:before="78" w:line="288" w:lineRule="auto"/>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00174401">
        <w:rPr>
          <w:sz w:val="28"/>
        </w:rPr>
        <w:t>CTCP Sách và Thiết bị Trường học Đắk Nông</w:t>
      </w:r>
      <w:r w:rsidRPr="00083D29">
        <w:rPr>
          <w:spacing w:val="-5"/>
          <w:sz w:val="28"/>
        </w:rPr>
        <w:t>.</w:t>
      </w:r>
    </w:p>
    <w:p w14:paraId="349564B8" w14:textId="77777777" w:rsidR="0047792F" w:rsidRPr="00083D29" w:rsidRDefault="005B6E2A" w:rsidP="006F6D0E">
      <w:pPr>
        <w:pStyle w:val="ListParagraph"/>
        <w:numPr>
          <w:ilvl w:val="0"/>
          <w:numId w:val="36"/>
        </w:numPr>
        <w:tabs>
          <w:tab w:val="left" w:pos="1301"/>
        </w:tabs>
        <w:spacing w:before="152" w:line="288" w:lineRule="auto"/>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369E4281" w:rsidR="0047792F" w:rsidRPr="00083D29" w:rsidRDefault="005B6E2A" w:rsidP="006F6D0E">
      <w:pPr>
        <w:pStyle w:val="ListParagraph"/>
        <w:numPr>
          <w:ilvl w:val="0"/>
          <w:numId w:val="36"/>
        </w:numPr>
        <w:tabs>
          <w:tab w:val="left" w:pos="1022"/>
          <w:tab w:val="left" w:pos="1260"/>
        </w:tabs>
        <w:spacing w:before="148" w:line="288" w:lineRule="auto"/>
        <w:ind w:left="540" w:firstLine="450"/>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605472">
        <w:rPr>
          <w:spacing w:val="-5"/>
          <w:sz w:val="28"/>
          <w:lang w:val="en-US"/>
        </w:rPr>
        <w:t>Ngân hàng Công thương Việt Nam</w:t>
      </w:r>
      <w:r w:rsidRPr="00083D29">
        <w:rPr>
          <w:spacing w:val="-5"/>
          <w:sz w:val="28"/>
        </w:rPr>
        <w:t>.</w:t>
      </w:r>
    </w:p>
    <w:p w14:paraId="256034E4" w14:textId="77777777" w:rsidR="0047792F" w:rsidRPr="00083D29" w:rsidRDefault="005B6E2A" w:rsidP="006F6D0E">
      <w:pPr>
        <w:pStyle w:val="ListParagraph"/>
        <w:numPr>
          <w:ilvl w:val="0"/>
          <w:numId w:val="36"/>
        </w:numPr>
        <w:tabs>
          <w:tab w:val="left" w:pos="1308"/>
        </w:tabs>
        <w:spacing w:before="151" w:line="288"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rsidP="006F6D0E">
      <w:pPr>
        <w:pStyle w:val="ListParagraph"/>
        <w:numPr>
          <w:ilvl w:val="0"/>
          <w:numId w:val="36"/>
        </w:numPr>
        <w:tabs>
          <w:tab w:val="left" w:pos="1301"/>
        </w:tabs>
        <w:spacing w:before="75" w:line="288" w:lineRule="auto"/>
        <w:ind w:left="1301" w:hanging="279"/>
        <w:rPr>
          <w:sz w:val="28"/>
        </w:rPr>
      </w:pPr>
      <w:r w:rsidRPr="00083D29">
        <w:rPr>
          <w:i/>
          <w:sz w:val="28"/>
        </w:rPr>
        <w:lastRenderedPageBreak/>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52EF19BA" w:rsidR="0047792F" w:rsidRPr="00083D29" w:rsidRDefault="00605472" w:rsidP="006F6D0E">
      <w:pPr>
        <w:pStyle w:val="ListParagraph"/>
        <w:numPr>
          <w:ilvl w:val="0"/>
          <w:numId w:val="36"/>
        </w:numPr>
        <w:tabs>
          <w:tab w:val="left" w:pos="1315"/>
        </w:tabs>
        <w:spacing w:before="151" w:line="288" w:lineRule="auto"/>
        <w:ind w:right="279" w:firstLine="453"/>
        <w:rPr>
          <w:sz w:val="28"/>
        </w:rPr>
      </w:pPr>
      <w:r>
        <w:rPr>
          <w:i/>
          <w:sz w:val="28"/>
        </w:rPr>
        <w:t xml:space="preserve">Giá khởi điểm một </w:t>
      </w:r>
      <w:r w:rsidR="005B6E2A" w:rsidRPr="00083D29">
        <w:rPr>
          <w:i/>
          <w:sz w:val="28"/>
        </w:rPr>
        <w:t xml:space="preserve">cổ phần: </w:t>
      </w:r>
      <w:r>
        <w:rPr>
          <w:spacing w:val="-2"/>
          <w:sz w:val="28"/>
          <w:szCs w:val="28"/>
          <w:lang w:val="pt-BR"/>
        </w:rPr>
        <w:t>10.668</w:t>
      </w:r>
      <w:r w:rsidR="00527761" w:rsidRPr="00083D29">
        <w:rPr>
          <w:b/>
          <w:spacing w:val="-2"/>
          <w:sz w:val="28"/>
          <w:szCs w:val="28"/>
          <w:lang w:val="pt-BR"/>
        </w:rPr>
        <w:t xml:space="preserve"> </w:t>
      </w:r>
      <w:r w:rsidR="005B6E2A" w:rsidRPr="00083D29">
        <w:rPr>
          <w:sz w:val="28"/>
        </w:rPr>
        <w:t>đồng</w:t>
      </w:r>
      <w:r>
        <w:rPr>
          <w:sz w:val="28"/>
          <w:lang w:val="en-US"/>
        </w:rPr>
        <w:t>/ cổ phần</w:t>
      </w:r>
      <w:r w:rsidR="005B6E2A" w:rsidRPr="00083D29">
        <w:rPr>
          <w:sz w:val="28"/>
        </w:rPr>
        <w:t xml:space="preserve"> (mức giá khởi điểm này do chủ sở hữu vốn chuyển nhượng quyết định).</w:t>
      </w:r>
    </w:p>
    <w:p w14:paraId="6ADE21E6" w14:textId="77777777" w:rsidR="0047792F" w:rsidRPr="00083D29" w:rsidRDefault="005B6E2A" w:rsidP="006F6D0E">
      <w:pPr>
        <w:pStyle w:val="ListParagraph"/>
        <w:numPr>
          <w:ilvl w:val="0"/>
          <w:numId w:val="36"/>
        </w:numPr>
        <w:tabs>
          <w:tab w:val="left" w:pos="1460"/>
        </w:tabs>
        <w:spacing w:before="65" w:line="288"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42C8C450" w:rsidR="0047792F" w:rsidRPr="00083D29" w:rsidRDefault="005B6E2A" w:rsidP="006F6D0E">
      <w:pPr>
        <w:pStyle w:val="ListParagraph"/>
        <w:numPr>
          <w:ilvl w:val="0"/>
          <w:numId w:val="36"/>
        </w:numPr>
        <w:tabs>
          <w:tab w:val="left" w:pos="1480"/>
        </w:tabs>
        <w:spacing w:before="78" w:line="288" w:lineRule="auto"/>
        <w:ind w:right="283" w:firstLine="453"/>
        <w:rPr>
          <w:sz w:val="28"/>
        </w:rPr>
      </w:pPr>
      <w:r w:rsidRPr="00083D29">
        <w:rPr>
          <w:i/>
          <w:sz w:val="28"/>
        </w:rPr>
        <w:t xml:space="preserve">Giá đấu </w:t>
      </w:r>
      <w:r w:rsidRPr="00083D29">
        <w:rPr>
          <w:sz w:val="28"/>
        </w:rPr>
        <w:t>là mức giá đặt mua  cổ phần của nhà đầu tư được ghi vào Phiếu tham dự đấu giá.</w:t>
      </w:r>
    </w:p>
    <w:p w14:paraId="0C8F2B89" w14:textId="050A6BB8" w:rsidR="0047792F" w:rsidRPr="00083D29" w:rsidRDefault="005B6E2A" w:rsidP="006F6D0E">
      <w:pPr>
        <w:pStyle w:val="ListParagraph"/>
        <w:numPr>
          <w:ilvl w:val="0"/>
          <w:numId w:val="36"/>
        </w:numPr>
        <w:tabs>
          <w:tab w:val="left" w:pos="1484"/>
        </w:tabs>
        <w:spacing w:before="79" w:line="288"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cổ phần, bằng 10% giá trị  cổ phần đăng ký mua tính theo giá khởi điểm bằng đồng Việt Nam.</w:t>
      </w:r>
    </w:p>
    <w:p w14:paraId="6B85DBAB" w14:textId="77777777" w:rsidR="0047792F" w:rsidRPr="00083D29" w:rsidRDefault="005B6E2A" w:rsidP="006F6D0E">
      <w:pPr>
        <w:pStyle w:val="ListParagraph"/>
        <w:numPr>
          <w:ilvl w:val="0"/>
          <w:numId w:val="36"/>
        </w:numPr>
        <w:tabs>
          <w:tab w:val="left" w:pos="1444"/>
        </w:tabs>
        <w:spacing w:before="101" w:line="288" w:lineRule="auto"/>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rsidP="006F6D0E">
      <w:pPr>
        <w:pStyle w:val="ListParagraph"/>
        <w:numPr>
          <w:ilvl w:val="1"/>
          <w:numId w:val="36"/>
        </w:numPr>
        <w:tabs>
          <w:tab w:val="left" w:pos="1328"/>
        </w:tabs>
        <w:spacing w:before="177" w:line="288"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rsidP="006F6D0E">
      <w:pPr>
        <w:pStyle w:val="ListParagraph"/>
        <w:numPr>
          <w:ilvl w:val="1"/>
          <w:numId w:val="36"/>
        </w:numPr>
        <w:tabs>
          <w:tab w:val="left" w:pos="1362"/>
        </w:tabs>
        <w:spacing w:before="83" w:line="288"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rsidP="006F6D0E">
      <w:pPr>
        <w:pStyle w:val="ListParagraph"/>
        <w:numPr>
          <w:ilvl w:val="1"/>
          <w:numId w:val="36"/>
        </w:numPr>
        <w:tabs>
          <w:tab w:val="left" w:pos="1326"/>
        </w:tabs>
        <w:spacing w:before="78" w:line="288"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rsidP="006F6D0E">
      <w:pPr>
        <w:pStyle w:val="ListParagraph"/>
        <w:numPr>
          <w:ilvl w:val="1"/>
          <w:numId w:val="36"/>
        </w:numPr>
        <w:tabs>
          <w:tab w:val="left" w:pos="1325"/>
        </w:tabs>
        <w:spacing w:before="82" w:line="288" w:lineRule="auto"/>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rsidP="00113C6D">
      <w:pPr>
        <w:pStyle w:val="BodyText"/>
        <w:spacing w:before="177" w:line="288" w:lineRule="auto"/>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rsidP="006F6D0E">
      <w:pPr>
        <w:pStyle w:val="ListParagraph"/>
        <w:numPr>
          <w:ilvl w:val="1"/>
          <w:numId w:val="36"/>
        </w:numPr>
        <w:tabs>
          <w:tab w:val="left" w:pos="1311"/>
        </w:tabs>
        <w:spacing w:before="180" w:line="288"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rsidP="006F6D0E">
      <w:pPr>
        <w:pStyle w:val="ListParagraph"/>
        <w:numPr>
          <w:ilvl w:val="0"/>
          <w:numId w:val="36"/>
        </w:numPr>
        <w:tabs>
          <w:tab w:val="left" w:pos="1448"/>
        </w:tabs>
        <w:spacing w:before="82" w:line="288"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rsidP="006F6D0E">
      <w:pPr>
        <w:pStyle w:val="ListParagraph"/>
        <w:numPr>
          <w:ilvl w:val="0"/>
          <w:numId w:val="36"/>
        </w:numPr>
        <w:tabs>
          <w:tab w:val="left" w:pos="1451"/>
        </w:tabs>
        <w:spacing w:before="82" w:line="288"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rsidP="00113C6D">
      <w:pPr>
        <w:pStyle w:val="Heading2"/>
        <w:spacing w:before="0" w:line="288"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rsidP="00113C6D">
      <w:pPr>
        <w:spacing w:before="2" w:line="288" w:lineRule="auto"/>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rsidP="006F6D0E">
      <w:pPr>
        <w:pStyle w:val="ListParagraph"/>
        <w:numPr>
          <w:ilvl w:val="0"/>
          <w:numId w:val="35"/>
        </w:numPr>
        <w:tabs>
          <w:tab w:val="left" w:pos="1331"/>
        </w:tabs>
        <w:spacing w:before="178" w:line="288"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rsidP="006F6D0E">
      <w:pPr>
        <w:pStyle w:val="ListParagraph"/>
        <w:numPr>
          <w:ilvl w:val="0"/>
          <w:numId w:val="35"/>
        </w:numPr>
        <w:tabs>
          <w:tab w:val="left" w:pos="1301"/>
        </w:tabs>
        <w:spacing w:before="82" w:line="288" w:lineRule="auto"/>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rsidP="006F6D0E">
      <w:pPr>
        <w:pStyle w:val="ListParagraph"/>
        <w:numPr>
          <w:ilvl w:val="0"/>
          <w:numId w:val="35"/>
        </w:numPr>
        <w:tabs>
          <w:tab w:val="left" w:pos="1319"/>
        </w:tabs>
        <w:spacing w:before="177" w:line="288" w:lineRule="auto"/>
        <w:ind w:right="278" w:firstLine="453"/>
        <w:rPr>
          <w:sz w:val="28"/>
        </w:rPr>
      </w:pPr>
      <w:r w:rsidRPr="00083D29">
        <w:rPr>
          <w:sz w:val="28"/>
        </w:rPr>
        <w:t xml:space="preserve">Cử đại diện tham gia Hội đồng bán đấu giá, đồng thời làm Chủ tịch Hội </w:t>
      </w:r>
      <w:r w:rsidRPr="00083D29">
        <w:rPr>
          <w:sz w:val="28"/>
        </w:rPr>
        <w:lastRenderedPageBreak/>
        <w:t>đồng bán đấu giá và tham gia kiểm tra, giám sát việc bán đấu giá cổ phần theo Quy chế này và các quy định hiện hành;</w:t>
      </w:r>
    </w:p>
    <w:p w14:paraId="7032F15F" w14:textId="77777777" w:rsidR="0047792F" w:rsidRPr="00083D29" w:rsidRDefault="005B6E2A" w:rsidP="006F6D0E">
      <w:pPr>
        <w:pStyle w:val="ListParagraph"/>
        <w:numPr>
          <w:ilvl w:val="0"/>
          <w:numId w:val="35"/>
        </w:numPr>
        <w:tabs>
          <w:tab w:val="left" w:pos="1317"/>
        </w:tabs>
        <w:spacing w:before="105" w:line="288" w:lineRule="auto"/>
        <w:ind w:left="1317" w:hanging="295"/>
        <w:rPr>
          <w:sz w:val="28"/>
        </w:rPr>
      </w:pPr>
      <w:r w:rsidRPr="00083D29">
        <w:rPr>
          <w:sz w:val="28"/>
        </w:rPr>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rsidP="00113C6D">
      <w:pPr>
        <w:pStyle w:val="BodyText"/>
        <w:spacing w:before="76" w:line="288"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rsidP="006F6D0E">
      <w:pPr>
        <w:pStyle w:val="ListParagraph"/>
        <w:numPr>
          <w:ilvl w:val="0"/>
          <w:numId w:val="35"/>
        </w:numPr>
        <w:tabs>
          <w:tab w:val="left" w:pos="1315"/>
        </w:tabs>
        <w:spacing w:before="91" w:line="288"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rsidP="006F6D0E">
      <w:pPr>
        <w:pStyle w:val="ListParagraph"/>
        <w:numPr>
          <w:ilvl w:val="0"/>
          <w:numId w:val="35"/>
        </w:numPr>
        <w:tabs>
          <w:tab w:val="left" w:pos="1310"/>
        </w:tabs>
        <w:spacing w:before="95" w:line="288"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rsidP="006F6D0E">
      <w:pPr>
        <w:pStyle w:val="ListParagraph"/>
        <w:numPr>
          <w:ilvl w:val="0"/>
          <w:numId w:val="35"/>
        </w:numPr>
        <w:tabs>
          <w:tab w:val="left" w:pos="1338"/>
        </w:tabs>
        <w:spacing w:before="98" w:line="288"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rsidP="006F6D0E">
      <w:pPr>
        <w:pStyle w:val="ListParagraph"/>
        <w:numPr>
          <w:ilvl w:val="0"/>
          <w:numId w:val="35"/>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rsidP="006F6D0E">
      <w:pPr>
        <w:pStyle w:val="ListParagraph"/>
        <w:numPr>
          <w:ilvl w:val="0"/>
          <w:numId w:val="35"/>
        </w:numPr>
        <w:tabs>
          <w:tab w:val="left" w:pos="1301"/>
        </w:tabs>
        <w:spacing w:before="97" w:line="288" w:lineRule="auto"/>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rsidP="006F6D0E">
      <w:pPr>
        <w:pStyle w:val="ListParagraph"/>
        <w:numPr>
          <w:ilvl w:val="0"/>
          <w:numId w:val="35"/>
        </w:numPr>
        <w:tabs>
          <w:tab w:val="left" w:pos="1460"/>
        </w:tabs>
        <w:spacing w:before="209" w:line="288"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rsidP="006F6D0E">
      <w:pPr>
        <w:pStyle w:val="ListParagraph"/>
        <w:numPr>
          <w:ilvl w:val="0"/>
          <w:numId w:val="35"/>
        </w:numPr>
        <w:tabs>
          <w:tab w:val="left" w:pos="1456"/>
        </w:tabs>
        <w:spacing w:before="95" w:line="288"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rsidP="006F6D0E">
      <w:pPr>
        <w:pStyle w:val="ListParagraph"/>
        <w:numPr>
          <w:ilvl w:val="0"/>
          <w:numId w:val="35"/>
        </w:numPr>
        <w:tabs>
          <w:tab w:val="left" w:pos="1442"/>
        </w:tabs>
        <w:spacing w:before="98" w:line="288" w:lineRule="auto"/>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rsidP="00113C6D">
      <w:pPr>
        <w:pStyle w:val="Heading2"/>
        <w:spacing w:before="208" w:line="288" w:lineRule="auto"/>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rsidP="006F6D0E">
      <w:pPr>
        <w:pStyle w:val="ListParagraph"/>
        <w:numPr>
          <w:ilvl w:val="0"/>
          <w:numId w:val="34"/>
        </w:numPr>
        <w:tabs>
          <w:tab w:val="left" w:pos="1305"/>
        </w:tabs>
        <w:spacing w:before="206" w:line="288"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rsidP="006F6D0E">
      <w:pPr>
        <w:pStyle w:val="ListParagraph"/>
        <w:numPr>
          <w:ilvl w:val="0"/>
          <w:numId w:val="34"/>
        </w:numPr>
        <w:tabs>
          <w:tab w:val="left" w:pos="1301"/>
        </w:tabs>
        <w:spacing w:before="97" w:line="288" w:lineRule="auto"/>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rsidP="006F6D0E">
      <w:pPr>
        <w:pStyle w:val="ListParagraph"/>
        <w:numPr>
          <w:ilvl w:val="0"/>
          <w:numId w:val="34"/>
        </w:numPr>
        <w:tabs>
          <w:tab w:val="left" w:pos="1303"/>
        </w:tabs>
        <w:spacing w:before="199" w:line="288"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rsidP="006F6D0E">
      <w:pPr>
        <w:pStyle w:val="ListParagraph"/>
        <w:numPr>
          <w:ilvl w:val="0"/>
          <w:numId w:val="34"/>
        </w:numPr>
        <w:tabs>
          <w:tab w:val="left" w:pos="1301"/>
        </w:tabs>
        <w:spacing w:before="99" w:line="288" w:lineRule="auto"/>
        <w:ind w:left="1301" w:hanging="279"/>
        <w:rPr>
          <w:sz w:val="28"/>
        </w:rPr>
      </w:pPr>
      <w:r w:rsidRPr="00083D29">
        <w:rPr>
          <w:sz w:val="28"/>
        </w:rPr>
        <w:lastRenderedPageBreak/>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rsidP="00113C6D">
      <w:pPr>
        <w:pStyle w:val="Heading2"/>
        <w:spacing w:before="197" w:line="288" w:lineRule="auto"/>
        <w:ind w:left="1022"/>
        <w:jc w:val="left"/>
      </w:pPr>
      <w:r w:rsidRPr="00083D29">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rsidP="006F6D0E">
      <w:pPr>
        <w:pStyle w:val="ListParagraph"/>
        <w:numPr>
          <w:ilvl w:val="0"/>
          <w:numId w:val="33"/>
        </w:numPr>
        <w:tabs>
          <w:tab w:val="left" w:pos="1319"/>
        </w:tabs>
        <w:spacing w:before="67" w:line="288"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rsidP="006F6D0E">
      <w:pPr>
        <w:pStyle w:val="ListParagraph"/>
        <w:numPr>
          <w:ilvl w:val="0"/>
          <w:numId w:val="33"/>
        </w:numPr>
        <w:tabs>
          <w:tab w:val="left" w:pos="1301"/>
        </w:tabs>
        <w:spacing w:before="99" w:line="288" w:lineRule="auto"/>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rsidP="006F6D0E">
      <w:pPr>
        <w:pStyle w:val="ListParagraph"/>
        <w:numPr>
          <w:ilvl w:val="0"/>
          <w:numId w:val="33"/>
        </w:numPr>
        <w:tabs>
          <w:tab w:val="left" w:pos="1303"/>
        </w:tabs>
        <w:spacing w:before="196" w:line="288"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rsidP="006F6D0E">
      <w:pPr>
        <w:pStyle w:val="ListParagraph"/>
        <w:numPr>
          <w:ilvl w:val="0"/>
          <w:numId w:val="33"/>
        </w:numPr>
        <w:tabs>
          <w:tab w:val="left" w:pos="1303"/>
        </w:tabs>
        <w:spacing w:before="96" w:line="288"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rsidP="006F6D0E">
      <w:pPr>
        <w:pStyle w:val="ListParagraph"/>
        <w:numPr>
          <w:ilvl w:val="0"/>
          <w:numId w:val="33"/>
        </w:numPr>
        <w:tabs>
          <w:tab w:val="left" w:pos="1319"/>
        </w:tabs>
        <w:spacing w:before="98" w:line="288"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rsidP="006F6D0E">
      <w:pPr>
        <w:pStyle w:val="ListParagraph"/>
        <w:numPr>
          <w:ilvl w:val="0"/>
          <w:numId w:val="33"/>
        </w:numPr>
        <w:tabs>
          <w:tab w:val="left" w:pos="1308"/>
        </w:tabs>
        <w:spacing w:before="99" w:line="288"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rsidP="006F6D0E">
      <w:pPr>
        <w:pStyle w:val="ListParagraph"/>
        <w:numPr>
          <w:ilvl w:val="0"/>
          <w:numId w:val="33"/>
        </w:numPr>
        <w:tabs>
          <w:tab w:val="left" w:pos="1317"/>
        </w:tabs>
        <w:spacing w:before="99" w:line="288"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rsidP="006F6D0E">
      <w:pPr>
        <w:pStyle w:val="ListParagraph"/>
        <w:numPr>
          <w:ilvl w:val="0"/>
          <w:numId w:val="33"/>
        </w:numPr>
        <w:tabs>
          <w:tab w:val="left" w:pos="1308"/>
        </w:tabs>
        <w:spacing w:before="99" w:line="288"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rsidP="006F6D0E">
      <w:pPr>
        <w:pStyle w:val="ListParagraph"/>
        <w:numPr>
          <w:ilvl w:val="0"/>
          <w:numId w:val="33"/>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rsidP="006F6D0E">
      <w:pPr>
        <w:pStyle w:val="ListParagraph"/>
        <w:numPr>
          <w:ilvl w:val="0"/>
          <w:numId w:val="33"/>
        </w:numPr>
        <w:tabs>
          <w:tab w:val="left" w:pos="1466"/>
        </w:tabs>
        <w:spacing w:before="66" w:line="288"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rsidP="006F6D0E">
      <w:pPr>
        <w:pStyle w:val="ListParagraph"/>
        <w:numPr>
          <w:ilvl w:val="0"/>
          <w:numId w:val="33"/>
        </w:numPr>
        <w:tabs>
          <w:tab w:val="left" w:pos="1442"/>
        </w:tabs>
        <w:spacing w:before="80" w:line="288" w:lineRule="auto"/>
        <w:ind w:left="1442" w:hanging="420"/>
        <w:contextualSpacing/>
        <w:rPr>
          <w:sz w:val="28"/>
        </w:rPr>
      </w:pPr>
      <w:r w:rsidRPr="00083D29">
        <w:rPr>
          <w:sz w:val="28"/>
        </w:rPr>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4B696B66" w14:textId="7BD31954" w:rsidR="0047792F" w:rsidRPr="00083D29" w:rsidRDefault="005B6E2A" w:rsidP="006F6D0E">
      <w:pPr>
        <w:pStyle w:val="ListParagraph"/>
        <w:numPr>
          <w:ilvl w:val="0"/>
          <w:numId w:val="33"/>
        </w:numPr>
        <w:tabs>
          <w:tab w:val="left" w:pos="1465"/>
        </w:tabs>
        <w:spacing w:before="72" w:line="288" w:lineRule="auto"/>
        <w:ind w:right="275" w:firstLine="453"/>
        <w:contextualSpacing/>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cổ phần của nhà đầu tư trúng giá;</w:t>
      </w:r>
    </w:p>
    <w:p w14:paraId="2649FEC0" w14:textId="77777777" w:rsidR="0047792F" w:rsidRPr="00083D29" w:rsidRDefault="005B6E2A" w:rsidP="006F6D0E">
      <w:pPr>
        <w:pStyle w:val="ListParagraph"/>
        <w:numPr>
          <w:ilvl w:val="0"/>
          <w:numId w:val="33"/>
        </w:numPr>
        <w:tabs>
          <w:tab w:val="left" w:pos="1442"/>
        </w:tabs>
        <w:spacing w:before="82" w:line="288" w:lineRule="auto"/>
        <w:ind w:left="1442" w:hanging="420"/>
        <w:contextualSpacing/>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rsidP="006F6D0E">
      <w:pPr>
        <w:pStyle w:val="ListParagraph"/>
        <w:numPr>
          <w:ilvl w:val="0"/>
          <w:numId w:val="33"/>
        </w:numPr>
        <w:tabs>
          <w:tab w:val="left" w:pos="1470"/>
        </w:tabs>
        <w:spacing w:before="158" w:line="288" w:lineRule="auto"/>
        <w:ind w:right="280" w:firstLine="453"/>
        <w:contextualSpacing/>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6C7FA127" w:rsidR="0047792F" w:rsidRPr="00083D29" w:rsidRDefault="005B6E2A" w:rsidP="006F6D0E">
      <w:pPr>
        <w:pStyle w:val="ListParagraph"/>
        <w:numPr>
          <w:ilvl w:val="0"/>
          <w:numId w:val="33"/>
        </w:numPr>
        <w:tabs>
          <w:tab w:val="left" w:pos="1460"/>
        </w:tabs>
        <w:spacing w:before="84" w:line="288" w:lineRule="auto"/>
        <w:ind w:right="280" w:firstLine="453"/>
        <w:contextualSpacing/>
        <w:rPr>
          <w:sz w:val="28"/>
        </w:rPr>
      </w:pPr>
      <w:r w:rsidRPr="00083D29">
        <w:rPr>
          <w:sz w:val="28"/>
        </w:rPr>
        <w:t>Chuyển giao toàn bộ hồ sơ tham gia đấu giá của nhà đầu tư cho chủ sở hữu vốn chuyển nhượng trong vòng mười (10) ngày kể từ ngày hết hạn nộp tiền thanh toán mua  cổ phần của nhà đầu tư;</w:t>
      </w:r>
    </w:p>
    <w:p w14:paraId="285404A2" w14:textId="77777777" w:rsidR="0047792F" w:rsidRPr="00083D29" w:rsidRDefault="005B6E2A" w:rsidP="006F6D0E">
      <w:pPr>
        <w:pStyle w:val="ListParagraph"/>
        <w:numPr>
          <w:ilvl w:val="0"/>
          <w:numId w:val="33"/>
        </w:numPr>
        <w:tabs>
          <w:tab w:val="left" w:pos="1444"/>
        </w:tabs>
        <w:spacing w:before="82" w:line="288" w:lineRule="auto"/>
        <w:ind w:left="1444" w:hanging="422"/>
        <w:contextualSpacing/>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rsidP="00113C6D">
      <w:pPr>
        <w:pStyle w:val="Heading2"/>
        <w:spacing w:before="158" w:line="288" w:lineRule="auto"/>
        <w:ind w:left="1022"/>
        <w:contextualSpacing/>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rsidP="006F6D0E">
      <w:pPr>
        <w:pStyle w:val="ListParagraph"/>
        <w:numPr>
          <w:ilvl w:val="0"/>
          <w:numId w:val="32"/>
        </w:numPr>
        <w:tabs>
          <w:tab w:val="left" w:pos="1280"/>
        </w:tabs>
        <w:spacing w:before="158" w:line="288" w:lineRule="auto"/>
        <w:ind w:left="1280" w:hanging="284"/>
        <w:contextualSpacing/>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rsidP="006F6D0E">
      <w:pPr>
        <w:pStyle w:val="ListParagraph"/>
        <w:numPr>
          <w:ilvl w:val="0"/>
          <w:numId w:val="32"/>
        </w:numPr>
        <w:tabs>
          <w:tab w:val="left" w:pos="1280"/>
        </w:tabs>
        <w:spacing w:before="76" w:line="288" w:lineRule="auto"/>
        <w:ind w:left="569" w:right="277" w:firstLine="427"/>
        <w:contextualSpacing/>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rsidP="006F6D0E">
      <w:pPr>
        <w:pStyle w:val="ListParagraph"/>
        <w:numPr>
          <w:ilvl w:val="0"/>
          <w:numId w:val="32"/>
        </w:numPr>
        <w:tabs>
          <w:tab w:val="left" w:pos="1280"/>
        </w:tabs>
        <w:spacing w:before="4" w:line="288" w:lineRule="auto"/>
        <w:ind w:left="569" w:right="277" w:firstLine="427"/>
        <w:contextualSpacing/>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rsidP="006F6D0E">
      <w:pPr>
        <w:pStyle w:val="ListParagraph"/>
        <w:numPr>
          <w:ilvl w:val="0"/>
          <w:numId w:val="32"/>
        </w:numPr>
        <w:tabs>
          <w:tab w:val="left" w:pos="1280"/>
        </w:tabs>
        <w:spacing w:before="1" w:line="288" w:lineRule="auto"/>
        <w:ind w:left="569" w:right="277" w:firstLine="427"/>
        <w:contextualSpacing/>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rsidP="006F6D0E">
      <w:pPr>
        <w:pStyle w:val="ListParagraph"/>
        <w:numPr>
          <w:ilvl w:val="0"/>
          <w:numId w:val="32"/>
        </w:numPr>
        <w:tabs>
          <w:tab w:val="left" w:pos="1280"/>
        </w:tabs>
        <w:spacing w:before="5" w:line="288" w:lineRule="auto"/>
        <w:ind w:left="569" w:right="289" w:firstLine="427"/>
        <w:contextualSpacing/>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rsidP="006F6D0E">
      <w:pPr>
        <w:pStyle w:val="ListParagraph"/>
        <w:numPr>
          <w:ilvl w:val="0"/>
          <w:numId w:val="32"/>
        </w:numPr>
        <w:tabs>
          <w:tab w:val="left" w:pos="1280"/>
        </w:tabs>
        <w:spacing w:before="1" w:line="288" w:lineRule="auto"/>
        <w:ind w:left="569" w:right="278" w:firstLine="427"/>
        <w:contextualSpacing/>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rsidP="006F6D0E">
      <w:pPr>
        <w:pStyle w:val="ListParagraph"/>
        <w:numPr>
          <w:ilvl w:val="0"/>
          <w:numId w:val="32"/>
        </w:numPr>
        <w:tabs>
          <w:tab w:val="left" w:pos="1280"/>
        </w:tabs>
        <w:spacing w:before="3" w:line="288" w:lineRule="auto"/>
        <w:ind w:left="569" w:right="277" w:firstLine="427"/>
        <w:contextualSpacing/>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rsidP="006F6D0E">
      <w:pPr>
        <w:pStyle w:val="ListParagraph"/>
        <w:numPr>
          <w:ilvl w:val="0"/>
          <w:numId w:val="32"/>
        </w:numPr>
        <w:tabs>
          <w:tab w:val="left" w:pos="1280"/>
        </w:tabs>
        <w:spacing w:before="0" w:line="288" w:lineRule="auto"/>
        <w:ind w:left="1280" w:hanging="284"/>
        <w:contextualSpacing/>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1" w:name="_Hlk198663363"/>
      <w:r w:rsidRPr="00083D29">
        <w:rPr>
          <w:b/>
          <w:sz w:val="28"/>
        </w:rPr>
        <w:t>nhất</w:t>
      </w:r>
      <w:bookmarkEnd w:id="1"/>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22BF279B" w:rsidR="0047792F" w:rsidRPr="00083D29" w:rsidRDefault="005B6E2A" w:rsidP="00113C6D">
      <w:pPr>
        <w:pStyle w:val="Heading2"/>
        <w:spacing w:before="30" w:line="288" w:lineRule="auto"/>
        <w:ind w:left="569"/>
        <w:contextualSpacing/>
        <w:rPr>
          <w:b w:val="0"/>
        </w:rPr>
      </w:pPr>
      <w:r w:rsidRPr="00083D29">
        <w:t>phút</w:t>
      </w:r>
      <w:r w:rsidRPr="00083D29">
        <w:rPr>
          <w:spacing w:val="-2"/>
        </w:rPr>
        <w:t xml:space="preserve"> </w:t>
      </w:r>
      <w:r w:rsidRPr="00083D29">
        <w:t>ngày</w:t>
      </w:r>
      <w:r w:rsidRPr="00083D29">
        <w:rPr>
          <w:spacing w:val="-3"/>
        </w:rPr>
        <w:t xml:space="preserve"> </w:t>
      </w:r>
      <w:r w:rsidR="00331494">
        <w:rPr>
          <w:spacing w:val="-3"/>
          <w:lang w:val="en-US"/>
        </w:rPr>
        <w:t>28/08</w:t>
      </w:r>
      <w:r w:rsidRPr="00083D29">
        <w:rPr>
          <w:spacing w:val="-2"/>
        </w:rPr>
        <w:t>/2025</w:t>
      </w:r>
      <w:r w:rsidRPr="00083D29">
        <w:rPr>
          <w:b w:val="0"/>
          <w:spacing w:val="-2"/>
        </w:rPr>
        <w:t>.</w:t>
      </w:r>
    </w:p>
    <w:p w14:paraId="58CE910A" w14:textId="0B7D794C" w:rsidR="0047792F" w:rsidRPr="00083D29" w:rsidRDefault="005B6E2A" w:rsidP="006F6D0E">
      <w:pPr>
        <w:pStyle w:val="ListParagraph"/>
        <w:numPr>
          <w:ilvl w:val="1"/>
          <w:numId w:val="32"/>
        </w:numPr>
        <w:tabs>
          <w:tab w:val="left" w:pos="1290"/>
        </w:tabs>
        <w:spacing w:before="65" w:line="288" w:lineRule="auto"/>
        <w:ind w:right="290" w:firstLine="427"/>
        <w:contextualSpacing/>
      </w:pPr>
      <w:r w:rsidRPr="00FC32D0">
        <w:rPr>
          <w:sz w:val="28"/>
        </w:rPr>
        <w:t>Đại lý đấu giá có trách nhiệm chuyển hòm phiếu tham dự đấu giá của các 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lastRenderedPageBreak/>
        <w:t>đựng Phiếu tham dự đấu giá phải được niêm phong trước sự chứng kiến của nhà đầu tư;</w:t>
      </w:r>
    </w:p>
    <w:p w14:paraId="079F1204" w14:textId="77777777" w:rsidR="0047792F" w:rsidRPr="00083D29" w:rsidRDefault="005B6E2A" w:rsidP="006F6D0E">
      <w:pPr>
        <w:pStyle w:val="ListParagraph"/>
        <w:numPr>
          <w:ilvl w:val="1"/>
          <w:numId w:val="32"/>
        </w:numPr>
        <w:tabs>
          <w:tab w:val="left" w:pos="1304"/>
        </w:tabs>
        <w:spacing w:before="67" w:line="288" w:lineRule="auto"/>
        <w:ind w:right="277" w:firstLine="427"/>
        <w:contextualSpacing/>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rsidP="006F6D0E">
      <w:pPr>
        <w:pStyle w:val="ListParagraph"/>
        <w:numPr>
          <w:ilvl w:val="0"/>
          <w:numId w:val="32"/>
        </w:numPr>
        <w:tabs>
          <w:tab w:val="left" w:pos="1280"/>
        </w:tabs>
        <w:spacing w:before="83" w:line="288" w:lineRule="auto"/>
        <w:ind w:left="1280" w:hanging="284"/>
        <w:contextualSpacing/>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5635E6" w:rsidR="0047792F" w:rsidRPr="00083D29" w:rsidRDefault="005B6E2A" w:rsidP="006F6D0E">
      <w:pPr>
        <w:pStyle w:val="ListParagraph"/>
        <w:numPr>
          <w:ilvl w:val="0"/>
          <w:numId w:val="32"/>
        </w:numPr>
        <w:tabs>
          <w:tab w:val="left" w:pos="1422"/>
        </w:tabs>
        <w:spacing w:before="76" w:line="288" w:lineRule="auto"/>
        <w:ind w:left="569" w:right="287" w:firstLine="427"/>
        <w:contextualSpacing/>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cổ phần theo quy định;</w:t>
      </w:r>
    </w:p>
    <w:p w14:paraId="756B1FC5" w14:textId="415EA593" w:rsidR="0047792F" w:rsidRPr="00083D29" w:rsidRDefault="005B6E2A" w:rsidP="006F6D0E">
      <w:pPr>
        <w:pStyle w:val="ListParagraph"/>
        <w:numPr>
          <w:ilvl w:val="0"/>
          <w:numId w:val="32"/>
        </w:numPr>
        <w:tabs>
          <w:tab w:val="left" w:pos="1422"/>
        </w:tabs>
        <w:spacing w:before="0" w:line="288" w:lineRule="auto"/>
        <w:ind w:left="569" w:right="285" w:firstLine="427"/>
        <w:contextualSpacing/>
        <w:rPr>
          <w:sz w:val="28"/>
        </w:rPr>
      </w:pPr>
      <w:r w:rsidRPr="00083D29">
        <w:rPr>
          <w:sz w:val="28"/>
        </w:rPr>
        <w:t>Nhận tiền thanh toán mua  cổ phần của nhà đầu tư trúng đấu giá theo thời gian quy định;</w:t>
      </w:r>
    </w:p>
    <w:p w14:paraId="29AEC34D" w14:textId="73F1D30D" w:rsidR="0047792F" w:rsidRPr="00083D29" w:rsidRDefault="005B6E2A" w:rsidP="006F6D0E">
      <w:pPr>
        <w:pStyle w:val="ListParagraph"/>
        <w:numPr>
          <w:ilvl w:val="0"/>
          <w:numId w:val="32"/>
        </w:numPr>
        <w:tabs>
          <w:tab w:val="left" w:pos="1422"/>
        </w:tabs>
        <w:spacing w:before="0" w:line="288" w:lineRule="auto"/>
        <w:ind w:left="569" w:right="286" w:firstLine="427"/>
        <w:contextualSpacing/>
        <w:rPr>
          <w:sz w:val="28"/>
        </w:rPr>
      </w:pPr>
      <w:r w:rsidRPr="00083D29">
        <w:rPr>
          <w:sz w:val="28"/>
        </w:rPr>
        <w:t>Chuyển tiền thanh toán mua  cổ phần và danh sách nhà đầu tư trúng đấu giá nộp tiền thanh toán mua  cổ phần cho Tổ chức bán đấu giá;</w:t>
      </w:r>
    </w:p>
    <w:p w14:paraId="308728D5" w14:textId="77777777" w:rsidR="0047792F" w:rsidRPr="00083D29" w:rsidRDefault="005B6E2A" w:rsidP="006F6D0E">
      <w:pPr>
        <w:pStyle w:val="ListParagraph"/>
        <w:numPr>
          <w:ilvl w:val="0"/>
          <w:numId w:val="32"/>
        </w:numPr>
        <w:tabs>
          <w:tab w:val="left" w:pos="1422"/>
        </w:tabs>
        <w:spacing w:before="0" w:line="288" w:lineRule="auto"/>
        <w:ind w:left="569" w:right="279" w:firstLine="427"/>
        <w:contextualSpacing/>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rsidP="006F6D0E">
      <w:pPr>
        <w:pStyle w:val="ListParagraph"/>
        <w:numPr>
          <w:ilvl w:val="0"/>
          <w:numId w:val="32"/>
        </w:numPr>
        <w:tabs>
          <w:tab w:val="left" w:pos="1422"/>
        </w:tabs>
        <w:spacing w:before="2" w:line="288" w:lineRule="auto"/>
        <w:ind w:left="1422" w:hanging="426"/>
        <w:contextualSpacing/>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rsidP="00113C6D">
      <w:pPr>
        <w:pStyle w:val="Heading2"/>
        <w:spacing w:before="160" w:line="288" w:lineRule="auto"/>
        <w:ind w:left="1022"/>
        <w:contextualSpacing/>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rsidP="006F6D0E">
      <w:pPr>
        <w:pStyle w:val="ListParagraph"/>
        <w:numPr>
          <w:ilvl w:val="0"/>
          <w:numId w:val="31"/>
        </w:numPr>
        <w:tabs>
          <w:tab w:val="left" w:pos="1331"/>
        </w:tabs>
        <w:spacing w:before="158" w:line="288" w:lineRule="auto"/>
        <w:ind w:right="289" w:firstLine="453"/>
        <w:contextualSpacing/>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rsidP="006F6D0E">
      <w:pPr>
        <w:pStyle w:val="ListParagraph"/>
        <w:numPr>
          <w:ilvl w:val="0"/>
          <w:numId w:val="31"/>
        </w:numPr>
        <w:tabs>
          <w:tab w:val="left" w:pos="1322"/>
        </w:tabs>
        <w:spacing w:before="83" w:line="288" w:lineRule="auto"/>
        <w:ind w:right="277" w:firstLine="453"/>
        <w:contextualSpacing/>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rsidP="006F6D0E">
      <w:pPr>
        <w:pStyle w:val="ListParagraph"/>
        <w:numPr>
          <w:ilvl w:val="0"/>
          <w:numId w:val="31"/>
        </w:numPr>
        <w:tabs>
          <w:tab w:val="left" w:pos="1310"/>
        </w:tabs>
        <w:spacing w:before="79" w:line="288" w:lineRule="auto"/>
        <w:ind w:right="286" w:firstLine="453"/>
        <w:contextualSpacing/>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rsidP="006F6D0E">
      <w:pPr>
        <w:pStyle w:val="ListParagraph"/>
        <w:numPr>
          <w:ilvl w:val="0"/>
          <w:numId w:val="31"/>
        </w:numPr>
        <w:tabs>
          <w:tab w:val="left" w:pos="1304"/>
        </w:tabs>
        <w:spacing w:before="83" w:line="288" w:lineRule="auto"/>
        <w:ind w:right="282" w:firstLine="453"/>
        <w:contextualSpacing/>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1F3A9D60" w:rsidR="0047792F" w:rsidRPr="00083D29" w:rsidRDefault="005B6E2A" w:rsidP="006F6D0E">
      <w:pPr>
        <w:pStyle w:val="ListParagraph"/>
        <w:numPr>
          <w:ilvl w:val="0"/>
          <w:numId w:val="31"/>
        </w:numPr>
        <w:tabs>
          <w:tab w:val="left" w:pos="1325"/>
        </w:tabs>
        <w:spacing w:before="82" w:line="288" w:lineRule="auto"/>
        <w:ind w:right="275" w:firstLine="453"/>
        <w:contextualSpacing/>
        <w:rPr>
          <w:sz w:val="28"/>
        </w:rPr>
      </w:pPr>
      <w:r w:rsidRPr="00083D29">
        <w:rPr>
          <w:sz w:val="28"/>
        </w:rPr>
        <w:t>Nộp tiền đặt cọc theo quy định tại Quy chế này (bằng 10% giá trị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rsidP="006F6D0E">
      <w:pPr>
        <w:pStyle w:val="ListParagraph"/>
        <w:numPr>
          <w:ilvl w:val="0"/>
          <w:numId w:val="31"/>
        </w:numPr>
        <w:tabs>
          <w:tab w:val="left" w:pos="1302"/>
        </w:tabs>
        <w:spacing w:before="82" w:line="288" w:lineRule="auto"/>
        <w:ind w:left="1302" w:hanging="280"/>
        <w:contextualSpacing/>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rsidP="006F6D0E">
      <w:pPr>
        <w:pStyle w:val="ListParagraph"/>
        <w:numPr>
          <w:ilvl w:val="0"/>
          <w:numId w:val="31"/>
        </w:numPr>
        <w:tabs>
          <w:tab w:val="left" w:pos="1302"/>
        </w:tabs>
        <w:spacing w:before="192" w:line="288" w:lineRule="auto"/>
        <w:ind w:left="1302" w:hanging="280"/>
        <w:contextualSpacing/>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26B424E6" w:rsidR="0047792F" w:rsidRPr="00083D29" w:rsidRDefault="005B6E2A" w:rsidP="006F6D0E">
      <w:pPr>
        <w:pStyle w:val="ListParagraph"/>
        <w:numPr>
          <w:ilvl w:val="0"/>
          <w:numId w:val="31"/>
        </w:numPr>
        <w:tabs>
          <w:tab w:val="left" w:pos="1302"/>
        </w:tabs>
        <w:spacing w:before="199" w:line="288" w:lineRule="auto"/>
        <w:ind w:left="1302" w:hanging="280"/>
        <w:contextualSpacing/>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rsidP="006F6D0E">
      <w:pPr>
        <w:pStyle w:val="ListParagraph"/>
        <w:numPr>
          <w:ilvl w:val="0"/>
          <w:numId w:val="31"/>
        </w:numPr>
        <w:tabs>
          <w:tab w:val="left" w:pos="1302"/>
        </w:tabs>
        <w:spacing w:before="196" w:line="288" w:lineRule="auto"/>
        <w:ind w:left="1302" w:hanging="280"/>
        <w:contextualSpacing/>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rsidP="00113C6D">
      <w:pPr>
        <w:pStyle w:val="Heading2"/>
        <w:spacing w:before="199" w:line="288" w:lineRule="auto"/>
        <w:ind w:left="1022"/>
        <w:contextualSpacing/>
      </w:pPr>
      <w:r w:rsidRPr="00083D29">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6F6D0E">
      <w:pPr>
        <w:pStyle w:val="ListParagraph"/>
        <w:numPr>
          <w:ilvl w:val="0"/>
          <w:numId w:val="30"/>
        </w:numPr>
        <w:tabs>
          <w:tab w:val="left" w:pos="1310"/>
        </w:tabs>
        <w:spacing w:before="67" w:line="288" w:lineRule="auto"/>
        <w:ind w:right="277" w:firstLine="453"/>
        <w:contextualSpacing/>
        <w:rPr>
          <w:sz w:val="28"/>
        </w:rPr>
      </w:pPr>
      <w:r w:rsidRPr="00083D29">
        <w:rPr>
          <w:sz w:val="28"/>
        </w:rPr>
        <w:t xml:space="preserve">Tổ chức bán đấu giá chủ trì phối hợp với chủ sở hữu vốn chuyển nhượng công bố thông tin về việc đấu giá theo Phụ lục số II ban hành kèm theo Nghị định </w:t>
      </w:r>
      <w:r w:rsidRPr="00083D29">
        <w:rPr>
          <w:sz w:val="28"/>
        </w:rPr>
        <w:lastRenderedPageBreak/>
        <w:t>số 140/2020/NĐ-CP tối thiểu hai mươi (20) ngày trước ngày thực hiện đấu giá. Việc thông báo được tổ chức thực hiện trên các phương tiện sau đây:</w:t>
      </w:r>
    </w:p>
    <w:p w14:paraId="6BC8B23F" w14:textId="30BAE39D" w:rsidR="0047792F" w:rsidRPr="00083D29" w:rsidRDefault="005B6E2A" w:rsidP="006F6D0E">
      <w:pPr>
        <w:pStyle w:val="ListParagraph"/>
        <w:numPr>
          <w:ilvl w:val="1"/>
          <w:numId w:val="30"/>
        </w:numPr>
        <w:tabs>
          <w:tab w:val="left" w:pos="1310"/>
        </w:tabs>
        <w:spacing w:before="104" w:line="288"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9B1103">
        <w:rPr>
          <w:sz w:val="28"/>
          <w:lang w:val="en-US"/>
        </w:rPr>
        <w:t xml:space="preserve">Đầu tư,  </w:t>
      </w:r>
      <w:r w:rsidR="009B1103">
        <w:rPr>
          <w:sz w:val="28"/>
          <w:lang w:val="en-US"/>
        </w:rPr>
        <w:t>Lâm Đồng</w:t>
      </w:r>
      <w:r w:rsidRPr="00083D29">
        <w:rPr>
          <w:spacing w:val="-4"/>
          <w:sz w:val="28"/>
        </w:rPr>
        <w:t>;</w:t>
      </w:r>
    </w:p>
    <w:p w14:paraId="0D6B0224" w14:textId="4101FB3E" w:rsidR="0047792F" w:rsidRPr="009B1103" w:rsidRDefault="005B6E2A" w:rsidP="006F6D0E">
      <w:pPr>
        <w:pStyle w:val="ListParagraph"/>
        <w:numPr>
          <w:ilvl w:val="1"/>
          <w:numId w:val="30"/>
        </w:numPr>
        <w:tabs>
          <w:tab w:val="left" w:pos="1593"/>
        </w:tabs>
        <w:spacing w:before="199" w:line="288" w:lineRule="auto"/>
        <w:ind w:right="269"/>
        <w:contextualSpacing/>
        <w:rPr>
          <w:sz w:val="28"/>
        </w:rPr>
      </w:pPr>
      <w:r w:rsidRPr="00083D29">
        <w:rPr>
          <w:sz w:val="28"/>
        </w:rPr>
        <w:t xml:space="preserve">Website: </w:t>
      </w:r>
      <w:r w:rsidR="009B1103" w:rsidRPr="009B1103">
        <w:rPr>
          <w:sz w:val="28"/>
          <w:lang w:val="en-US"/>
        </w:rPr>
        <w:t>www.</w:t>
      </w:r>
      <w:r w:rsidR="009B1103" w:rsidRPr="009B1103">
        <w:rPr>
          <w:sz w:val="28"/>
        </w:rPr>
        <w:t>congtysachdaknong.com.vn</w:t>
      </w:r>
      <w:r w:rsidR="00A015A8" w:rsidRPr="009B1103">
        <w:rPr>
          <w:sz w:val="28"/>
          <w:lang w:val="en-US"/>
        </w:rPr>
        <w:t>,</w:t>
      </w:r>
      <w:r w:rsidRPr="009B1103">
        <w:rPr>
          <w:sz w:val="28"/>
        </w:rPr>
        <w:t xml:space="preserve"> </w:t>
      </w:r>
      <w:hyperlink r:id="rId8">
        <w:r w:rsidRPr="009B1103">
          <w:rPr>
            <w:sz w:val="28"/>
          </w:rPr>
          <w:t>www.hnx.vn</w:t>
        </w:r>
      </w:hyperlink>
      <w:r w:rsidRPr="009B1103">
        <w:rPr>
          <w:sz w:val="28"/>
        </w:rPr>
        <w:t xml:space="preserve">, </w:t>
      </w:r>
      <w:r w:rsidR="009B1103" w:rsidRPr="009B1103">
        <w:rPr>
          <w:sz w:val="28"/>
        </w:rPr>
        <w:t>www.mbs.com.vn,</w:t>
      </w:r>
      <w:r w:rsidRPr="009B1103">
        <w:rPr>
          <w:sz w:val="28"/>
        </w:rPr>
        <w:t xml:space="preserve"> </w:t>
      </w:r>
      <w:hyperlink r:id="rId9">
        <w:r w:rsidRPr="009B1103">
          <w:rPr>
            <w:sz w:val="28"/>
          </w:rPr>
          <w:t>www.acbs.com.vn,</w:t>
        </w:r>
      </w:hyperlink>
      <w:r w:rsidRPr="009B1103">
        <w:rPr>
          <w:sz w:val="28"/>
        </w:rPr>
        <w:t xml:space="preserve"> </w:t>
      </w:r>
      <w:r w:rsidR="009B1103" w:rsidRPr="009B1103">
        <w:rPr>
          <w:sz w:val="28"/>
        </w:rPr>
        <w:t>www.</w:t>
      </w:r>
      <w:r w:rsidR="009B1103" w:rsidRPr="009B1103">
        <w:rPr>
          <w:sz w:val="28"/>
          <w:lang w:val="en-US"/>
        </w:rPr>
        <w:t>fpts</w:t>
      </w:r>
      <w:r w:rsidR="009B1103" w:rsidRPr="009B1103">
        <w:rPr>
          <w:sz w:val="28"/>
        </w:rPr>
        <w:t>.com.vn,</w:t>
      </w:r>
      <w:r w:rsidRPr="009B1103">
        <w:rPr>
          <w:sz w:val="28"/>
        </w:rPr>
        <w:t xml:space="preserve"> </w:t>
      </w:r>
      <w:hyperlink r:id="rId10">
        <w:r w:rsidRPr="009B1103">
          <w:rPr>
            <w:sz w:val="28"/>
          </w:rPr>
          <w:t>www.bvsc.com.vn,</w:t>
        </w:r>
      </w:hyperlink>
      <w:r w:rsidRPr="009B1103">
        <w:rPr>
          <w:sz w:val="28"/>
        </w:rPr>
        <w:t xml:space="preserve"> </w:t>
      </w:r>
      <w:hyperlink r:id="rId11">
        <w:r w:rsidRPr="009B1103">
          <w:rPr>
            <w:sz w:val="28"/>
          </w:rPr>
          <w:t>www.vdsc.com.vn,</w:t>
        </w:r>
      </w:hyperlink>
      <w:r w:rsidRPr="009B1103">
        <w:rPr>
          <w:spacing w:val="-15"/>
          <w:sz w:val="28"/>
        </w:rPr>
        <w:t xml:space="preserve"> </w:t>
      </w:r>
      <w:r w:rsidR="009B1103" w:rsidRPr="009B1103">
        <w:rPr>
          <w:sz w:val="28"/>
        </w:rPr>
        <w:t>www.</w:t>
      </w:r>
      <w:r w:rsidR="009B1103" w:rsidRPr="009B1103">
        <w:rPr>
          <w:sz w:val="28"/>
          <w:lang w:val="en-US"/>
        </w:rPr>
        <w:t>vndirect</w:t>
      </w:r>
      <w:r w:rsidR="009B1103" w:rsidRPr="009B1103">
        <w:rPr>
          <w:sz w:val="28"/>
        </w:rPr>
        <w:t>.com.vn,</w:t>
      </w:r>
      <w:r w:rsidRPr="009B1103">
        <w:rPr>
          <w:spacing w:val="-14"/>
          <w:sz w:val="28"/>
        </w:rPr>
        <w:t xml:space="preserve"> </w:t>
      </w:r>
      <w:hyperlink r:id="rId12">
        <w:r w:rsidRPr="009B1103">
          <w:rPr>
            <w:sz w:val="28"/>
          </w:rPr>
          <w:t>www.vixs.vn,</w:t>
        </w:r>
      </w:hyperlink>
      <w:r w:rsidRPr="009B1103">
        <w:rPr>
          <w:spacing w:val="-15"/>
          <w:sz w:val="28"/>
        </w:rPr>
        <w:t xml:space="preserve"> </w:t>
      </w:r>
      <w:hyperlink r:id="rId13">
        <w:r w:rsidRPr="009B1103">
          <w:rPr>
            <w:sz w:val="28"/>
          </w:rPr>
          <w:t>www.abs.vn,</w:t>
        </w:r>
      </w:hyperlink>
      <w:r w:rsidRPr="009B1103">
        <w:rPr>
          <w:spacing w:val="-15"/>
          <w:sz w:val="28"/>
        </w:rPr>
        <w:t xml:space="preserve"> </w:t>
      </w:r>
      <w:hyperlink r:id="rId14">
        <w:r w:rsidRPr="009B1103">
          <w:rPr>
            <w:sz w:val="28"/>
          </w:rPr>
          <w:t>www.phs.vn,</w:t>
        </w:r>
      </w:hyperlink>
      <w:r w:rsidRPr="009B1103">
        <w:rPr>
          <w:sz w:val="28"/>
        </w:rPr>
        <w:t xml:space="preserve"> </w:t>
      </w:r>
      <w:hyperlink r:id="rId15">
        <w:r w:rsidRPr="009B1103">
          <w:rPr>
            <w:sz w:val="28"/>
          </w:rPr>
          <w:t>www.aseansc.com.vn,</w:t>
        </w:r>
      </w:hyperlink>
      <w:r w:rsidRPr="009B1103">
        <w:rPr>
          <w:sz w:val="28"/>
        </w:rPr>
        <w:t xml:space="preserve"> </w:t>
      </w:r>
      <w:hyperlink r:id="rId16">
        <w:r w:rsidRPr="009B1103">
          <w:rPr>
            <w:sz w:val="28"/>
          </w:rPr>
          <w:t>www.maybank-kimeng.com.vn,</w:t>
        </w:r>
      </w:hyperlink>
      <w:r w:rsidRPr="009B1103">
        <w:rPr>
          <w:sz w:val="28"/>
        </w:rPr>
        <w:t xml:space="preserve"> </w:t>
      </w:r>
      <w:hyperlink r:id="rId17">
        <w:r w:rsidRPr="009B1103">
          <w:rPr>
            <w:sz w:val="28"/>
          </w:rPr>
          <w:t>www.sbsc.com.vn,</w:t>
        </w:r>
      </w:hyperlink>
      <w:r w:rsidRPr="009B1103">
        <w:rPr>
          <w:sz w:val="28"/>
        </w:rPr>
        <w:t xml:space="preserve"> </w:t>
      </w:r>
      <w:r w:rsidR="009138E3" w:rsidRPr="009B1103">
        <w:rPr>
          <w:spacing w:val="-6"/>
          <w:sz w:val="28"/>
        </w:rPr>
        <w:t>www.vcbs.com.vn,</w:t>
      </w:r>
      <w:r w:rsidRPr="009B1103">
        <w:rPr>
          <w:spacing w:val="-6"/>
          <w:sz w:val="28"/>
        </w:rPr>
        <w:t xml:space="preserve"> </w:t>
      </w:r>
      <w:hyperlink r:id="rId18">
        <w:r w:rsidRPr="009B1103">
          <w:rPr>
            <w:spacing w:val="-6"/>
            <w:sz w:val="28"/>
          </w:rPr>
          <w:t>www.cts.vn</w:t>
        </w:r>
      </w:hyperlink>
      <w:r w:rsidR="009138E3" w:rsidRPr="009B1103">
        <w:rPr>
          <w:spacing w:val="-6"/>
          <w:sz w:val="28"/>
          <w:lang w:val="en-US"/>
        </w:rPr>
        <w:t>, www.vietcap.com.vn,</w:t>
      </w:r>
      <w:r w:rsidRPr="009B1103">
        <w:rPr>
          <w:spacing w:val="-6"/>
          <w:sz w:val="28"/>
        </w:rPr>
        <w:t xml:space="preserve"> </w:t>
      </w:r>
      <w:hyperlink r:id="rId19">
        <w:r w:rsidRPr="009B1103">
          <w:rPr>
            <w:spacing w:val="-6"/>
            <w:sz w:val="28"/>
          </w:rPr>
          <w:t>www.kisvn.vn,</w:t>
        </w:r>
      </w:hyperlink>
      <w:r w:rsidRPr="009B1103">
        <w:rPr>
          <w:spacing w:val="-6"/>
          <w:sz w:val="28"/>
        </w:rPr>
        <w:t xml:space="preserve"> </w:t>
      </w:r>
      <w:r w:rsidR="009138E3" w:rsidRPr="009B1103">
        <w:rPr>
          <w:spacing w:val="-6"/>
          <w:sz w:val="28"/>
        </w:rPr>
        <w:t>www.hsc.com.v</w:t>
      </w:r>
      <w:r w:rsidR="009138E3" w:rsidRPr="009B1103">
        <w:rPr>
          <w:spacing w:val="-6"/>
          <w:sz w:val="28"/>
          <w:lang w:val="en-US"/>
        </w:rPr>
        <w:t>n, www.shs.com.vn.</w:t>
      </w:r>
    </w:p>
    <w:p w14:paraId="5D3DDE3E" w14:textId="77777777" w:rsidR="0047792F" w:rsidRPr="00083D29" w:rsidRDefault="005B6E2A" w:rsidP="006F6D0E">
      <w:pPr>
        <w:pStyle w:val="ListParagraph"/>
        <w:numPr>
          <w:ilvl w:val="0"/>
          <w:numId w:val="30"/>
        </w:numPr>
        <w:tabs>
          <w:tab w:val="left" w:pos="1310"/>
        </w:tabs>
        <w:spacing w:before="92" w:line="288"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6F6D0E">
      <w:pPr>
        <w:pStyle w:val="ListParagraph"/>
        <w:numPr>
          <w:ilvl w:val="1"/>
          <w:numId w:val="30"/>
        </w:numPr>
        <w:tabs>
          <w:tab w:val="left" w:pos="1310"/>
        </w:tabs>
        <w:spacing w:before="79" w:line="288"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16C728DB" w:rsidR="0047792F" w:rsidRPr="00083D29" w:rsidRDefault="00331494" w:rsidP="006F6D0E">
      <w:pPr>
        <w:pStyle w:val="ListParagraph"/>
        <w:numPr>
          <w:ilvl w:val="0"/>
          <w:numId w:val="29"/>
        </w:numPr>
        <w:tabs>
          <w:tab w:val="left" w:pos="1213"/>
        </w:tabs>
        <w:spacing w:before="76" w:line="288" w:lineRule="auto"/>
        <w:ind w:right="278" w:firstLine="453"/>
        <w:contextualSpacing/>
        <w:rPr>
          <w:sz w:val="28"/>
        </w:rPr>
      </w:pPr>
      <w:r w:rsidRPr="00331494">
        <w:rPr>
          <w:sz w:val="28"/>
        </w:rPr>
        <w:t>Quyết định số 767/QĐ-UBND ngày 05/06/2025 của UBND Tỉnh Đắk Nông về việc phê duyệt Phương án chuyển nhượng vốn (thoái vốn) nhà nước tại CTCP Sách và Thiết bị tr</w:t>
      </w:r>
      <w:r w:rsidRPr="00331494">
        <w:rPr>
          <w:rFonts w:hint="eastAsia"/>
          <w:sz w:val="28"/>
        </w:rPr>
        <w:t>ư</w:t>
      </w:r>
      <w:r w:rsidRPr="00331494">
        <w:rPr>
          <w:sz w:val="28"/>
        </w:rPr>
        <w:t xml:space="preserve">ờng học </w:t>
      </w:r>
      <w:r w:rsidRPr="00331494">
        <w:rPr>
          <w:rFonts w:hint="eastAsia"/>
          <w:sz w:val="28"/>
        </w:rPr>
        <w:t>Đ</w:t>
      </w:r>
      <w:r w:rsidRPr="00331494">
        <w:rPr>
          <w:sz w:val="28"/>
        </w:rPr>
        <w:t>ắk Nông</w:t>
      </w:r>
      <w:r w:rsidR="00A015A8" w:rsidRPr="00331494">
        <w:rPr>
          <w:sz w:val="28"/>
        </w:rPr>
        <w:t>;</w:t>
      </w:r>
    </w:p>
    <w:p w14:paraId="2A6C2802" w14:textId="77777777" w:rsidR="0047792F" w:rsidRPr="00083D29" w:rsidRDefault="005B6E2A" w:rsidP="006F6D0E">
      <w:pPr>
        <w:pStyle w:val="ListParagraph"/>
        <w:numPr>
          <w:ilvl w:val="0"/>
          <w:numId w:val="29"/>
        </w:numPr>
        <w:tabs>
          <w:tab w:val="left" w:pos="1189"/>
        </w:tabs>
        <w:spacing w:before="98" w:line="288"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67F847CC" w:rsidR="0047792F" w:rsidRPr="00083D29" w:rsidRDefault="005B6E2A" w:rsidP="006F6D0E">
      <w:pPr>
        <w:pStyle w:val="ListParagraph"/>
        <w:numPr>
          <w:ilvl w:val="0"/>
          <w:numId w:val="29"/>
        </w:numPr>
        <w:tabs>
          <w:tab w:val="left" w:pos="1218"/>
        </w:tabs>
        <w:spacing w:before="74" w:line="288" w:lineRule="auto"/>
        <w:ind w:right="285" w:firstLine="453"/>
        <w:contextualSpacing/>
        <w:rPr>
          <w:sz w:val="28"/>
        </w:rPr>
      </w:pPr>
      <w:r w:rsidRPr="00083D29">
        <w:rPr>
          <w:sz w:val="28"/>
        </w:rPr>
        <w:t>Tài liệu chứng minh chủ sở hữu vốn chuyển nhượng là chủ sở hữu hợp pháp của  cổ phần đăng ký bán;</w:t>
      </w:r>
    </w:p>
    <w:p w14:paraId="5F0CEFDE" w14:textId="45E874F9" w:rsidR="0047792F" w:rsidRPr="00083D29" w:rsidRDefault="005B6E2A" w:rsidP="006F6D0E">
      <w:pPr>
        <w:pStyle w:val="ListParagraph"/>
        <w:numPr>
          <w:ilvl w:val="0"/>
          <w:numId w:val="29"/>
        </w:numPr>
        <w:tabs>
          <w:tab w:val="left" w:pos="1184"/>
        </w:tabs>
        <w:spacing w:before="76" w:line="288"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6F6D0E">
      <w:pPr>
        <w:pStyle w:val="ListParagraph"/>
        <w:numPr>
          <w:ilvl w:val="1"/>
          <w:numId w:val="30"/>
        </w:numPr>
        <w:tabs>
          <w:tab w:val="left" w:pos="1325"/>
        </w:tabs>
        <w:spacing w:before="172" w:line="288"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2382C0F" w:rsidR="0047792F" w:rsidRPr="00083D29" w:rsidRDefault="005B6E2A" w:rsidP="00113C6D">
      <w:pPr>
        <w:pStyle w:val="BodyText"/>
        <w:spacing w:before="172" w:line="288"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r w:rsidR="001854A4">
        <w:rPr>
          <w:lang w:val="en-US"/>
        </w:rPr>
        <w:t>Phường Cửa Nam</w:t>
      </w:r>
      <w:r w:rsidRPr="00083D29">
        <w:t>,</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113C6D" w:rsidRDefault="005B6E2A" w:rsidP="00113C6D">
      <w:pPr>
        <w:pStyle w:val="BodyText"/>
        <w:spacing w:before="173" w:line="288"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0">
        <w:r w:rsidRPr="00113C6D">
          <w:rPr>
            <w:spacing w:val="-2"/>
          </w:rPr>
          <w:t>www.hnx.vn;</w:t>
        </w:r>
      </w:hyperlink>
    </w:p>
    <w:p w14:paraId="44A8391C" w14:textId="4C6CD2BC" w:rsidR="00A015A8" w:rsidRPr="00113C6D" w:rsidRDefault="005B6E2A" w:rsidP="006F6D0E">
      <w:pPr>
        <w:pStyle w:val="ListParagraph"/>
        <w:numPr>
          <w:ilvl w:val="0"/>
          <w:numId w:val="29"/>
        </w:numPr>
        <w:tabs>
          <w:tab w:val="left" w:pos="1215"/>
        </w:tabs>
        <w:spacing w:before="170" w:line="288" w:lineRule="auto"/>
        <w:ind w:left="1215" w:hanging="193"/>
        <w:contextualSpacing/>
        <w:jc w:val="left"/>
      </w:pPr>
      <w:r w:rsidRPr="00113C6D">
        <w:rPr>
          <w:sz w:val="28"/>
        </w:rPr>
        <w:t>Chủ</w:t>
      </w:r>
      <w:r w:rsidRPr="00113C6D">
        <w:rPr>
          <w:spacing w:val="26"/>
          <w:sz w:val="28"/>
        </w:rPr>
        <w:t xml:space="preserve"> </w:t>
      </w:r>
      <w:r w:rsidRPr="00113C6D">
        <w:rPr>
          <w:sz w:val="28"/>
        </w:rPr>
        <w:t>sở</w:t>
      </w:r>
      <w:r w:rsidRPr="00113C6D">
        <w:rPr>
          <w:spacing w:val="25"/>
          <w:sz w:val="28"/>
        </w:rPr>
        <w:t xml:space="preserve"> </w:t>
      </w:r>
      <w:r w:rsidRPr="00113C6D">
        <w:rPr>
          <w:sz w:val="28"/>
        </w:rPr>
        <w:t>hữu</w:t>
      </w:r>
      <w:r w:rsidRPr="00113C6D">
        <w:rPr>
          <w:spacing w:val="26"/>
          <w:sz w:val="28"/>
        </w:rPr>
        <w:t xml:space="preserve"> </w:t>
      </w:r>
      <w:r w:rsidRPr="00113C6D">
        <w:rPr>
          <w:sz w:val="28"/>
        </w:rPr>
        <w:t>vốn</w:t>
      </w:r>
      <w:r w:rsidRPr="00113C6D">
        <w:rPr>
          <w:spacing w:val="28"/>
          <w:sz w:val="28"/>
        </w:rPr>
        <w:t xml:space="preserve"> </w:t>
      </w:r>
      <w:r w:rsidRPr="00113C6D">
        <w:rPr>
          <w:sz w:val="28"/>
        </w:rPr>
        <w:t>chuyển</w:t>
      </w:r>
      <w:r w:rsidRPr="00113C6D">
        <w:rPr>
          <w:spacing w:val="28"/>
          <w:sz w:val="28"/>
        </w:rPr>
        <w:t xml:space="preserve"> </w:t>
      </w:r>
      <w:r w:rsidRPr="00113C6D">
        <w:rPr>
          <w:sz w:val="28"/>
        </w:rPr>
        <w:t xml:space="preserve">nhượng: </w:t>
      </w:r>
      <w:r w:rsidR="00174401" w:rsidRPr="00113C6D">
        <w:rPr>
          <w:sz w:val="28"/>
        </w:rPr>
        <w:t>Ủy ban Nhân dân tỉnh Đắk Nông</w:t>
      </w:r>
      <w:r w:rsidR="00EB3C1D" w:rsidRPr="00113C6D">
        <w:rPr>
          <w:sz w:val="28"/>
        </w:rPr>
        <w:t xml:space="preserve"> (Nay là Ủy ban Nhân dân tỉnh Lâm Đồng)</w:t>
      </w:r>
    </w:p>
    <w:p w14:paraId="69E19CE0" w14:textId="44C9AF70" w:rsidR="00EB3C1D" w:rsidRPr="00113C6D" w:rsidRDefault="00EB3C1D" w:rsidP="00113C6D">
      <w:pPr>
        <w:shd w:val="clear" w:color="auto" w:fill="FFFFFF"/>
        <w:spacing w:line="288" w:lineRule="auto"/>
        <w:ind w:left="990"/>
        <w:rPr>
          <w:sz w:val="28"/>
        </w:rPr>
      </w:pPr>
      <w:r w:rsidRPr="00113C6D">
        <w:rPr>
          <w:sz w:val="28"/>
          <w:szCs w:val="28"/>
        </w:rPr>
        <w:t xml:space="preserve"> </w:t>
      </w:r>
      <w:r w:rsidR="005B6E2A" w:rsidRPr="00113C6D">
        <w:rPr>
          <w:sz w:val="28"/>
          <w:szCs w:val="28"/>
        </w:rPr>
        <w:t xml:space="preserve">+ Địa chỉ: </w:t>
      </w:r>
      <w:r w:rsidR="00113C6D" w:rsidRPr="00113C6D">
        <w:rPr>
          <w:sz w:val="28"/>
          <w:szCs w:val="28"/>
        </w:rPr>
        <w:t>Số 04, đường Trần Hưng Đạo, phường Xuân Hương - Đà Lạt, Tỉnh Lâm Đồng</w:t>
      </w:r>
    </w:p>
    <w:p w14:paraId="5A7CD3E2" w14:textId="334A7EF5" w:rsidR="0047792F" w:rsidRPr="00113C6D" w:rsidRDefault="005B6E2A" w:rsidP="006F6D0E">
      <w:pPr>
        <w:pStyle w:val="ListParagraph"/>
        <w:numPr>
          <w:ilvl w:val="0"/>
          <w:numId w:val="29"/>
        </w:numPr>
        <w:tabs>
          <w:tab w:val="left" w:pos="1184"/>
        </w:tabs>
        <w:spacing w:before="172" w:line="288" w:lineRule="auto"/>
        <w:ind w:left="1184" w:hanging="162"/>
        <w:contextualSpacing/>
        <w:jc w:val="left"/>
        <w:rPr>
          <w:sz w:val="28"/>
        </w:rPr>
      </w:pPr>
      <w:r w:rsidRPr="00113C6D">
        <w:rPr>
          <w:sz w:val="28"/>
        </w:rPr>
        <w:t>Doanh</w:t>
      </w:r>
      <w:r w:rsidRPr="00113C6D">
        <w:rPr>
          <w:spacing w:val="-5"/>
          <w:sz w:val="28"/>
        </w:rPr>
        <w:t xml:space="preserve"> </w:t>
      </w:r>
      <w:r w:rsidRPr="00113C6D">
        <w:rPr>
          <w:sz w:val="28"/>
        </w:rPr>
        <w:t>nghiệp</w:t>
      </w:r>
      <w:r w:rsidRPr="00113C6D">
        <w:rPr>
          <w:spacing w:val="-3"/>
          <w:sz w:val="28"/>
        </w:rPr>
        <w:t xml:space="preserve"> </w:t>
      </w:r>
      <w:r w:rsidRPr="00113C6D">
        <w:rPr>
          <w:sz w:val="28"/>
        </w:rPr>
        <w:t>có</w:t>
      </w:r>
      <w:r w:rsidRPr="00113C6D">
        <w:rPr>
          <w:spacing w:val="-3"/>
          <w:sz w:val="28"/>
        </w:rPr>
        <w:t xml:space="preserve"> </w:t>
      </w:r>
      <w:r w:rsidRPr="00113C6D">
        <w:rPr>
          <w:sz w:val="28"/>
        </w:rPr>
        <w:t>vốn</w:t>
      </w:r>
      <w:r w:rsidRPr="00113C6D">
        <w:rPr>
          <w:spacing w:val="-3"/>
          <w:sz w:val="28"/>
        </w:rPr>
        <w:t xml:space="preserve"> </w:t>
      </w:r>
      <w:r w:rsidRPr="00113C6D">
        <w:rPr>
          <w:sz w:val="28"/>
        </w:rPr>
        <w:t>chuyển</w:t>
      </w:r>
      <w:r w:rsidRPr="00113C6D">
        <w:rPr>
          <w:spacing w:val="-3"/>
          <w:sz w:val="28"/>
        </w:rPr>
        <w:t xml:space="preserve"> </w:t>
      </w:r>
      <w:r w:rsidRPr="00113C6D">
        <w:rPr>
          <w:sz w:val="28"/>
        </w:rPr>
        <w:t>nhượng:</w:t>
      </w:r>
      <w:r w:rsidRPr="00113C6D">
        <w:rPr>
          <w:spacing w:val="-4"/>
          <w:sz w:val="28"/>
        </w:rPr>
        <w:t xml:space="preserve"> </w:t>
      </w:r>
      <w:r w:rsidR="00174401" w:rsidRPr="00113C6D">
        <w:rPr>
          <w:sz w:val="28"/>
        </w:rPr>
        <w:t>CTCP Sách và Thiết bị Trường học Đắk Nông</w:t>
      </w:r>
    </w:p>
    <w:p w14:paraId="34C9A62F" w14:textId="77777777" w:rsidR="001854A4" w:rsidRDefault="005B6E2A" w:rsidP="00113C6D">
      <w:pPr>
        <w:pStyle w:val="BodyText"/>
        <w:spacing w:before="173" w:line="288" w:lineRule="auto"/>
        <w:ind w:left="1022"/>
        <w:contextualSpacing/>
        <w:jc w:val="left"/>
        <w:rPr>
          <w:szCs w:val="22"/>
        </w:rPr>
      </w:pPr>
      <w:r w:rsidRPr="00113C6D">
        <w:t>+</w:t>
      </w:r>
      <w:r w:rsidRPr="00113C6D">
        <w:rPr>
          <w:spacing w:val="-4"/>
        </w:rPr>
        <w:t xml:space="preserve"> </w:t>
      </w:r>
      <w:r w:rsidRPr="00113C6D">
        <w:t>Địa</w:t>
      </w:r>
      <w:r w:rsidRPr="00113C6D">
        <w:rPr>
          <w:spacing w:val="-3"/>
        </w:rPr>
        <w:t xml:space="preserve"> </w:t>
      </w:r>
      <w:r w:rsidRPr="00113C6D">
        <w:t>chỉ:</w:t>
      </w:r>
      <w:r w:rsidRPr="00113C6D">
        <w:rPr>
          <w:spacing w:val="-3"/>
        </w:rPr>
        <w:t xml:space="preserve"> </w:t>
      </w:r>
      <w:r w:rsidR="001854A4" w:rsidRPr="00113C6D">
        <w:rPr>
          <w:szCs w:val="22"/>
        </w:rPr>
        <w:t>Số 17, đườ</w:t>
      </w:r>
      <w:r w:rsidR="001854A4" w:rsidRPr="001854A4">
        <w:rPr>
          <w:szCs w:val="22"/>
        </w:rPr>
        <w:t xml:space="preserve">ng Lê Duẩn, Tổ DP 3, Phường Nam Gia Nghĩa, Tỉnh Lâm Đồng, Việt Nam </w:t>
      </w:r>
    </w:p>
    <w:p w14:paraId="345BB23C" w14:textId="2A55D971" w:rsidR="00113C6D" w:rsidRPr="00113C6D" w:rsidRDefault="00113C6D" w:rsidP="00113C6D">
      <w:pPr>
        <w:pStyle w:val="BodyText"/>
        <w:spacing w:before="173" w:line="288" w:lineRule="auto"/>
        <w:ind w:left="1022"/>
        <w:contextualSpacing/>
        <w:jc w:val="left"/>
        <w:rPr>
          <w:szCs w:val="22"/>
          <w:lang w:val="en-US"/>
        </w:rPr>
      </w:pPr>
      <w:r>
        <w:rPr>
          <w:szCs w:val="22"/>
          <w:lang w:val="en-US"/>
        </w:rPr>
        <w:lastRenderedPageBreak/>
        <w:t xml:space="preserve">+ </w:t>
      </w:r>
      <w:r w:rsidRPr="009B1103">
        <w:t xml:space="preserve">Website: </w:t>
      </w:r>
      <w:r w:rsidRPr="00113C6D">
        <w:rPr>
          <w:lang w:val="en-US"/>
        </w:rPr>
        <w:t>www.</w:t>
      </w:r>
      <w:r w:rsidRPr="00113C6D">
        <w:t>congtysachdaknong.com.vn</w:t>
      </w:r>
    </w:p>
    <w:p w14:paraId="72DD0553" w14:textId="67B01BA2" w:rsidR="002B1652" w:rsidRPr="001854A4" w:rsidRDefault="002B1652" w:rsidP="006F6D0E">
      <w:pPr>
        <w:pStyle w:val="BodyText"/>
        <w:numPr>
          <w:ilvl w:val="0"/>
          <w:numId w:val="29"/>
        </w:numPr>
        <w:spacing w:before="173" w:line="288" w:lineRule="auto"/>
        <w:ind w:left="1170" w:hanging="180"/>
        <w:contextualSpacing/>
        <w:jc w:val="left"/>
        <w:rPr>
          <w:szCs w:val="22"/>
        </w:rPr>
      </w:pPr>
      <w:r w:rsidRPr="001854A4">
        <w:rPr>
          <w:szCs w:val="22"/>
        </w:rPr>
        <w:t xml:space="preserve">Tổ chức tư vấn bán đấu giá: CTCP Chứng khoán </w:t>
      </w:r>
      <w:r w:rsidR="001854A4" w:rsidRPr="001854A4">
        <w:rPr>
          <w:szCs w:val="22"/>
        </w:rPr>
        <w:t>Ngân hàng Công thương Việt Nam</w:t>
      </w:r>
    </w:p>
    <w:p w14:paraId="45315BC7" w14:textId="2E977C4B" w:rsidR="002B1652" w:rsidRPr="001854A4" w:rsidRDefault="002B1652" w:rsidP="00113C6D">
      <w:pPr>
        <w:tabs>
          <w:tab w:val="left" w:pos="1184"/>
        </w:tabs>
        <w:spacing w:before="172" w:line="288" w:lineRule="auto"/>
        <w:ind w:left="1022"/>
        <w:contextualSpacing/>
        <w:rPr>
          <w:sz w:val="28"/>
        </w:rPr>
      </w:pPr>
      <w:r w:rsidRPr="001854A4">
        <w:rPr>
          <w:sz w:val="28"/>
        </w:rPr>
        <w:t xml:space="preserve">+ Địa chỉ: </w:t>
      </w:r>
      <w:r w:rsidR="001854A4" w:rsidRPr="001854A4">
        <w:rPr>
          <w:sz w:val="28"/>
        </w:rPr>
        <w:t>Tòa N02-T2 Khu</w:t>
      </w:r>
      <w:r w:rsidR="001854A4">
        <w:rPr>
          <w:sz w:val="28"/>
        </w:rPr>
        <w:t xml:space="preserve"> Đoàn ngoại giao, phường Xuân Đỉ</w:t>
      </w:r>
      <w:r w:rsidR="001854A4" w:rsidRPr="001854A4">
        <w:rPr>
          <w:sz w:val="28"/>
        </w:rPr>
        <w:t>nh. Hà Nội</w:t>
      </w:r>
      <w:r w:rsidRPr="001854A4">
        <w:rPr>
          <w:sz w:val="28"/>
        </w:rPr>
        <w:t>, Việt Nam</w:t>
      </w:r>
    </w:p>
    <w:p w14:paraId="170CBEEB" w14:textId="4A2CA8F8" w:rsidR="002B1652" w:rsidRPr="001854A4" w:rsidRDefault="001854A4" w:rsidP="00113C6D">
      <w:pPr>
        <w:tabs>
          <w:tab w:val="left" w:pos="1184"/>
        </w:tabs>
        <w:spacing w:before="172" w:line="288" w:lineRule="auto"/>
        <w:ind w:left="1022"/>
        <w:contextualSpacing/>
        <w:rPr>
          <w:sz w:val="28"/>
        </w:rPr>
      </w:pPr>
      <w:r>
        <w:rPr>
          <w:sz w:val="28"/>
        </w:rPr>
        <w:t>+ Website: www.cts</w:t>
      </w:r>
      <w:r w:rsidR="009B1103">
        <w:rPr>
          <w:sz w:val="28"/>
        </w:rPr>
        <w:t>.</w:t>
      </w:r>
      <w:r w:rsidR="002B1652" w:rsidRPr="001854A4">
        <w:rPr>
          <w:sz w:val="28"/>
        </w:rPr>
        <w:t>vn</w:t>
      </w:r>
    </w:p>
    <w:p w14:paraId="0EC80AF0" w14:textId="0EE7EF89" w:rsidR="0047792F" w:rsidRPr="00083D29" w:rsidRDefault="005B6E2A" w:rsidP="006F6D0E">
      <w:pPr>
        <w:pStyle w:val="ListParagraph"/>
        <w:numPr>
          <w:ilvl w:val="0"/>
          <w:numId w:val="29"/>
        </w:numPr>
        <w:tabs>
          <w:tab w:val="left" w:pos="1184"/>
        </w:tabs>
        <w:spacing w:before="172" w:line="288" w:lineRule="auto"/>
        <w:ind w:left="1184" w:hanging="162"/>
        <w:contextualSpacing/>
        <w:rPr>
          <w:sz w:val="28"/>
        </w:rPr>
      </w:pPr>
      <w:r w:rsidRPr="00083D29">
        <w:rPr>
          <w:sz w:val="28"/>
        </w:rPr>
        <w:t>Các</w:t>
      </w:r>
      <w:r w:rsidRPr="001854A4">
        <w:rPr>
          <w:sz w:val="28"/>
        </w:rPr>
        <w:t xml:space="preserve"> </w:t>
      </w:r>
      <w:r w:rsidRPr="00083D29">
        <w:rPr>
          <w:sz w:val="28"/>
        </w:rPr>
        <w:t>Đại</w:t>
      </w:r>
      <w:r w:rsidRPr="001854A4">
        <w:rPr>
          <w:sz w:val="28"/>
        </w:rPr>
        <w:t xml:space="preserve"> </w:t>
      </w:r>
      <w:r w:rsidRPr="00083D29">
        <w:rPr>
          <w:sz w:val="28"/>
        </w:rPr>
        <w:t>lý</w:t>
      </w:r>
      <w:r w:rsidRPr="001854A4">
        <w:rPr>
          <w:sz w:val="28"/>
        </w:rPr>
        <w:t xml:space="preserve"> </w:t>
      </w:r>
      <w:r w:rsidRPr="00083D29">
        <w:rPr>
          <w:sz w:val="28"/>
        </w:rPr>
        <w:t>đấu</w:t>
      </w:r>
      <w:r w:rsidRPr="001854A4">
        <w:rPr>
          <w:sz w:val="28"/>
        </w:rPr>
        <w:t xml:space="preserve"> </w:t>
      </w:r>
      <w:r w:rsidRPr="00083D29">
        <w:rPr>
          <w:sz w:val="28"/>
        </w:rPr>
        <w:t>giá</w:t>
      </w:r>
      <w:r w:rsidRPr="001854A4">
        <w:rPr>
          <w:sz w:val="28"/>
        </w:rPr>
        <w:t xml:space="preserve"> </w:t>
      </w:r>
      <w:r w:rsidRPr="00083D29">
        <w:rPr>
          <w:sz w:val="28"/>
        </w:rPr>
        <w:t>nhận</w:t>
      </w:r>
      <w:r w:rsidRPr="001854A4">
        <w:rPr>
          <w:sz w:val="28"/>
        </w:rPr>
        <w:t xml:space="preserve"> </w:t>
      </w:r>
      <w:r w:rsidRPr="00083D29">
        <w:rPr>
          <w:sz w:val="28"/>
        </w:rPr>
        <w:t>đăng</w:t>
      </w:r>
      <w:r w:rsidRPr="001854A4">
        <w:rPr>
          <w:sz w:val="28"/>
        </w:rPr>
        <w:t xml:space="preserve"> </w:t>
      </w:r>
      <w:r w:rsidRPr="00083D29">
        <w:rPr>
          <w:sz w:val="28"/>
        </w:rPr>
        <w:t>ký</w:t>
      </w:r>
      <w:r w:rsidRPr="001854A4">
        <w:rPr>
          <w:sz w:val="28"/>
        </w:rPr>
        <w:t xml:space="preserve"> </w:t>
      </w:r>
      <w:r w:rsidRPr="00083D29">
        <w:rPr>
          <w:sz w:val="28"/>
        </w:rPr>
        <w:t>nêu</w:t>
      </w:r>
      <w:r w:rsidRPr="001854A4">
        <w:rPr>
          <w:sz w:val="28"/>
        </w:rPr>
        <w:t xml:space="preserve"> </w:t>
      </w:r>
      <w:r w:rsidRPr="00083D29">
        <w:rPr>
          <w:sz w:val="28"/>
        </w:rPr>
        <w:t>tại</w:t>
      </w:r>
      <w:r w:rsidRPr="001854A4">
        <w:rPr>
          <w:sz w:val="28"/>
        </w:rPr>
        <w:t xml:space="preserve"> </w:t>
      </w:r>
      <w:r w:rsidRPr="00083D29">
        <w:rPr>
          <w:sz w:val="28"/>
        </w:rPr>
        <w:t>khoản</w:t>
      </w:r>
      <w:r w:rsidRPr="001854A4">
        <w:rPr>
          <w:sz w:val="28"/>
        </w:rPr>
        <w:t xml:space="preserve"> </w:t>
      </w:r>
      <w:r w:rsidRPr="00083D29">
        <w:rPr>
          <w:sz w:val="28"/>
        </w:rPr>
        <w:t>4</w:t>
      </w:r>
      <w:r w:rsidRPr="001854A4">
        <w:rPr>
          <w:sz w:val="28"/>
        </w:rPr>
        <w:t xml:space="preserve"> </w:t>
      </w:r>
      <w:r w:rsidRPr="00083D29">
        <w:rPr>
          <w:sz w:val="28"/>
        </w:rPr>
        <w:t>Điều</w:t>
      </w:r>
      <w:r w:rsidRPr="001854A4">
        <w:rPr>
          <w:sz w:val="28"/>
        </w:rPr>
        <w:t xml:space="preserve"> </w:t>
      </w:r>
      <w:r w:rsidRPr="00083D29">
        <w:rPr>
          <w:sz w:val="28"/>
        </w:rPr>
        <w:t>11</w:t>
      </w:r>
      <w:r w:rsidRPr="001854A4">
        <w:rPr>
          <w:sz w:val="28"/>
        </w:rPr>
        <w:t xml:space="preserve"> </w:t>
      </w:r>
      <w:r w:rsidRPr="00083D29">
        <w:rPr>
          <w:sz w:val="28"/>
        </w:rPr>
        <w:t>Quy</w:t>
      </w:r>
      <w:r w:rsidRPr="001854A4">
        <w:rPr>
          <w:sz w:val="28"/>
        </w:rPr>
        <w:t xml:space="preserve"> </w:t>
      </w:r>
      <w:r w:rsidRPr="00083D29">
        <w:rPr>
          <w:sz w:val="28"/>
        </w:rPr>
        <w:t>chế</w:t>
      </w:r>
      <w:r w:rsidRPr="001854A4">
        <w:rPr>
          <w:sz w:val="28"/>
        </w:rPr>
        <w:t xml:space="preserve"> này:</w:t>
      </w:r>
    </w:p>
    <w:p w14:paraId="2B584759" w14:textId="77777777" w:rsidR="0047792F" w:rsidRPr="00083D29" w:rsidRDefault="005B6E2A" w:rsidP="00113C6D">
      <w:pPr>
        <w:pStyle w:val="BodyText"/>
        <w:spacing w:before="137" w:line="288"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5AF86E67" w14:textId="6CBC62CA" w:rsidR="009B1103" w:rsidRPr="009B1103" w:rsidRDefault="009B1103" w:rsidP="00113C6D">
      <w:pPr>
        <w:spacing w:before="199" w:line="288" w:lineRule="auto"/>
        <w:ind w:right="269"/>
        <w:contextualSpacing/>
        <w:jc w:val="both"/>
        <w:rPr>
          <w:sz w:val="28"/>
          <w:szCs w:val="28"/>
        </w:rPr>
      </w:pPr>
      <w:r>
        <w:tab/>
      </w:r>
      <w:r>
        <w:rPr>
          <w:lang w:val="en-US"/>
        </w:rPr>
        <w:t xml:space="preserve">     </w:t>
      </w:r>
      <w:r w:rsidRPr="009B1103">
        <w:rPr>
          <w:sz w:val="28"/>
          <w:szCs w:val="28"/>
        </w:rPr>
        <w:t>+</w:t>
      </w:r>
      <w:r w:rsidR="005B6E2A" w:rsidRPr="009B1103">
        <w:rPr>
          <w:sz w:val="28"/>
          <w:szCs w:val="28"/>
        </w:rPr>
        <w:t xml:space="preserve">Website: </w:t>
      </w:r>
      <w:r w:rsidRPr="009B1103">
        <w:rPr>
          <w:sz w:val="28"/>
          <w:szCs w:val="28"/>
          <w:lang w:val="en-US"/>
        </w:rPr>
        <w:t>www.</w:t>
      </w:r>
      <w:r w:rsidRPr="009B1103">
        <w:rPr>
          <w:sz w:val="28"/>
          <w:szCs w:val="28"/>
        </w:rPr>
        <w:t>congtysachdaknong.com.vn</w:t>
      </w:r>
      <w:r w:rsidRPr="009B1103">
        <w:rPr>
          <w:sz w:val="28"/>
          <w:szCs w:val="28"/>
          <w:lang w:val="en-US"/>
        </w:rPr>
        <w:t>,</w:t>
      </w:r>
      <w:r w:rsidRPr="009B1103">
        <w:rPr>
          <w:sz w:val="28"/>
          <w:szCs w:val="28"/>
        </w:rPr>
        <w:t xml:space="preserve"> </w:t>
      </w:r>
      <w:hyperlink r:id="rId21">
        <w:r w:rsidRPr="009B1103">
          <w:rPr>
            <w:sz w:val="28"/>
            <w:szCs w:val="28"/>
          </w:rPr>
          <w:t>www.hnx.vn</w:t>
        </w:r>
      </w:hyperlink>
      <w:r w:rsidRPr="009B1103">
        <w:rPr>
          <w:sz w:val="28"/>
          <w:szCs w:val="28"/>
        </w:rPr>
        <w:t xml:space="preserve">, www.mbs.com.vn, </w:t>
      </w:r>
      <w:hyperlink r:id="rId22">
        <w:r w:rsidRPr="009B1103">
          <w:rPr>
            <w:sz w:val="28"/>
            <w:szCs w:val="28"/>
          </w:rPr>
          <w:t>www.acbs.com.vn,</w:t>
        </w:r>
      </w:hyperlink>
      <w:r w:rsidRPr="009B1103">
        <w:rPr>
          <w:sz w:val="28"/>
          <w:szCs w:val="28"/>
        </w:rPr>
        <w:t xml:space="preserve"> www.</w:t>
      </w:r>
      <w:r w:rsidRPr="009B1103">
        <w:rPr>
          <w:sz w:val="28"/>
          <w:szCs w:val="28"/>
          <w:lang w:val="en-US"/>
        </w:rPr>
        <w:t>fpts</w:t>
      </w:r>
      <w:r w:rsidRPr="009B1103">
        <w:rPr>
          <w:sz w:val="28"/>
          <w:szCs w:val="28"/>
        </w:rPr>
        <w:t xml:space="preserve">.com.vn, </w:t>
      </w:r>
      <w:hyperlink r:id="rId23">
        <w:r w:rsidRPr="009B1103">
          <w:rPr>
            <w:sz w:val="28"/>
            <w:szCs w:val="28"/>
          </w:rPr>
          <w:t>www.bvsc.com.vn,</w:t>
        </w:r>
      </w:hyperlink>
      <w:r w:rsidRPr="009B1103">
        <w:rPr>
          <w:sz w:val="28"/>
          <w:szCs w:val="28"/>
        </w:rPr>
        <w:t xml:space="preserve"> </w:t>
      </w:r>
      <w:hyperlink r:id="rId24">
        <w:r w:rsidRPr="009B1103">
          <w:rPr>
            <w:sz w:val="28"/>
            <w:szCs w:val="28"/>
          </w:rPr>
          <w:t>www.vdsc.com.vn,</w:t>
        </w:r>
      </w:hyperlink>
      <w:r w:rsidRPr="009B1103">
        <w:rPr>
          <w:spacing w:val="-15"/>
          <w:sz w:val="28"/>
          <w:szCs w:val="28"/>
        </w:rPr>
        <w:t xml:space="preserve"> </w:t>
      </w:r>
      <w:r w:rsidRPr="009B1103">
        <w:rPr>
          <w:sz w:val="28"/>
          <w:szCs w:val="28"/>
        </w:rPr>
        <w:t>www.</w:t>
      </w:r>
      <w:r w:rsidRPr="009B1103">
        <w:rPr>
          <w:sz w:val="28"/>
          <w:szCs w:val="28"/>
          <w:lang w:val="en-US"/>
        </w:rPr>
        <w:t>vndirect</w:t>
      </w:r>
      <w:r w:rsidRPr="009B1103">
        <w:rPr>
          <w:sz w:val="28"/>
          <w:szCs w:val="28"/>
        </w:rPr>
        <w:t>.com.vn,</w:t>
      </w:r>
      <w:r w:rsidRPr="009B1103">
        <w:rPr>
          <w:spacing w:val="-14"/>
          <w:sz w:val="28"/>
          <w:szCs w:val="28"/>
        </w:rPr>
        <w:t xml:space="preserve"> </w:t>
      </w:r>
      <w:hyperlink r:id="rId25">
        <w:r w:rsidRPr="009B1103">
          <w:rPr>
            <w:sz w:val="28"/>
            <w:szCs w:val="28"/>
          </w:rPr>
          <w:t>www.vixs.vn,</w:t>
        </w:r>
      </w:hyperlink>
      <w:r w:rsidRPr="009B1103">
        <w:rPr>
          <w:spacing w:val="-15"/>
          <w:sz w:val="28"/>
          <w:szCs w:val="28"/>
        </w:rPr>
        <w:t xml:space="preserve"> </w:t>
      </w:r>
      <w:hyperlink r:id="rId26">
        <w:r w:rsidRPr="009B1103">
          <w:rPr>
            <w:sz w:val="28"/>
            <w:szCs w:val="28"/>
          </w:rPr>
          <w:t>www.abs.vn,</w:t>
        </w:r>
      </w:hyperlink>
      <w:r w:rsidRPr="009B1103">
        <w:rPr>
          <w:spacing w:val="-15"/>
          <w:sz w:val="28"/>
          <w:szCs w:val="28"/>
        </w:rPr>
        <w:t xml:space="preserve"> </w:t>
      </w:r>
      <w:hyperlink r:id="rId27">
        <w:r w:rsidRPr="009B1103">
          <w:rPr>
            <w:sz w:val="28"/>
            <w:szCs w:val="28"/>
          </w:rPr>
          <w:t>www.phs.vn,</w:t>
        </w:r>
      </w:hyperlink>
      <w:r w:rsidRPr="009B1103">
        <w:rPr>
          <w:sz w:val="28"/>
          <w:szCs w:val="28"/>
        </w:rPr>
        <w:t xml:space="preserve"> </w:t>
      </w:r>
      <w:hyperlink r:id="rId28">
        <w:r w:rsidRPr="009B1103">
          <w:rPr>
            <w:sz w:val="28"/>
            <w:szCs w:val="28"/>
          </w:rPr>
          <w:t>www.aseansc.com.vn,</w:t>
        </w:r>
      </w:hyperlink>
      <w:r w:rsidRPr="009B1103">
        <w:rPr>
          <w:sz w:val="28"/>
          <w:szCs w:val="28"/>
        </w:rPr>
        <w:t xml:space="preserve"> </w:t>
      </w:r>
      <w:hyperlink r:id="rId29">
        <w:r w:rsidRPr="009B1103">
          <w:rPr>
            <w:sz w:val="28"/>
            <w:szCs w:val="28"/>
          </w:rPr>
          <w:t>www.maybank-kimeng.com.vn,</w:t>
        </w:r>
      </w:hyperlink>
      <w:r w:rsidRPr="009B1103">
        <w:rPr>
          <w:sz w:val="28"/>
          <w:szCs w:val="28"/>
        </w:rPr>
        <w:t xml:space="preserve"> </w:t>
      </w:r>
      <w:hyperlink r:id="rId30">
        <w:r w:rsidRPr="009B1103">
          <w:rPr>
            <w:sz w:val="28"/>
            <w:szCs w:val="28"/>
          </w:rPr>
          <w:t>www.sbsc.com.vn,</w:t>
        </w:r>
      </w:hyperlink>
      <w:r w:rsidRPr="009B1103">
        <w:rPr>
          <w:sz w:val="28"/>
          <w:szCs w:val="28"/>
        </w:rPr>
        <w:t xml:space="preserve"> </w:t>
      </w:r>
      <w:r w:rsidRPr="009B1103">
        <w:rPr>
          <w:spacing w:val="-6"/>
          <w:sz w:val="28"/>
          <w:szCs w:val="28"/>
        </w:rPr>
        <w:t xml:space="preserve">www.vcbs.com.vn, </w:t>
      </w:r>
      <w:hyperlink r:id="rId31">
        <w:r w:rsidRPr="009B1103">
          <w:rPr>
            <w:spacing w:val="-6"/>
            <w:sz w:val="28"/>
            <w:szCs w:val="28"/>
          </w:rPr>
          <w:t>www.cts.vn</w:t>
        </w:r>
      </w:hyperlink>
      <w:r w:rsidRPr="009B1103">
        <w:rPr>
          <w:spacing w:val="-6"/>
          <w:sz w:val="28"/>
          <w:szCs w:val="28"/>
          <w:lang w:val="en-US"/>
        </w:rPr>
        <w:t>, www.vietcap.com.vn,</w:t>
      </w:r>
      <w:r w:rsidRPr="009B1103">
        <w:rPr>
          <w:spacing w:val="-6"/>
          <w:sz w:val="28"/>
          <w:szCs w:val="28"/>
        </w:rPr>
        <w:t xml:space="preserve"> </w:t>
      </w:r>
      <w:hyperlink r:id="rId32">
        <w:r w:rsidRPr="009B1103">
          <w:rPr>
            <w:spacing w:val="-6"/>
            <w:sz w:val="28"/>
            <w:szCs w:val="28"/>
          </w:rPr>
          <w:t>www.kisvn.vn,</w:t>
        </w:r>
      </w:hyperlink>
      <w:r w:rsidRPr="009B1103">
        <w:rPr>
          <w:spacing w:val="-6"/>
          <w:sz w:val="28"/>
          <w:szCs w:val="28"/>
        </w:rPr>
        <w:t xml:space="preserve"> www.hsc.com.v</w:t>
      </w:r>
      <w:r w:rsidRPr="009B1103">
        <w:rPr>
          <w:spacing w:val="-6"/>
          <w:sz w:val="28"/>
          <w:szCs w:val="28"/>
          <w:lang w:val="en-US"/>
        </w:rPr>
        <w:t>n, www.shs.com.vn.</w:t>
      </w:r>
    </w:p>
    <w:p w14:paraId="01835A6A" w14:textId="73DF5CCF" w:rsidR="0047792F" w:rsidRPr="00083D29" w:rsidRDefault="005B6E2A" w:rsidP="00113C6D">
      <w:pPr>
        <w:pStyle w:val="BodyText"/>
        <w:spacing w:before="187" w:line="288" w:lineRule="auto"/>
        <w:ind w:right="269" w:firstLine="453"/>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113C6D">
      <w:pPr>
        <w:pStyle w:val="BodyText"/>
        <w:spacing w:before="172" w:line="288"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6F6D0E">
      <w:pPr>
        <w:pStyle w:val="ListParagraph"/>
        <w:numPr>
          <w:ilvl w:val="0"/>
          <w:numId w:val="28"/>
        </w:numPr>
        <w:tabs>
          <w:tab w:val="left" w:pos="1301"/>
        </w:tabs>
        <w:spacing w:before="77" w:line="288"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6F6D0E">
      <w:pPr>
        <w:pStyle w:val="ListParagraph"/>
        <w:numPr>
          <w:ilvl w:val="1"/>
          <w:numId w:val="28"/>
        </w:numPr>
        <w:tabs>
          <w:tab w:val="left" w:pos="1338"/>
        </w:tabs>
        <w:spacing w:before="172" w:line="288"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6F6D0E">
      <w:pPr>
        <w:pStyle w:val="ListParagraph"/>
        <w:numPr>
          <w:ilvl w:val="1"/>
          <w:numId w:val="28"/>
        </w:numPr>
        <w:tabs>
          <w:tab w:val="left" w:pos="1329"/>
        </w:tabs>
        <w:spacing w:before="77" w:line="288"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6F6D0E">
      <w:pPr>
        <w:pStyle w:val="ListParagraph"/>
        <w:numPr>
          <w:ilvl w:val="1"/>
          <w:numId w:val="28"/>
        </w:numPr>
        <w:tabs>
          <w:tab w:val="left" w:pos="1321"/>
        </w:tabs>
        <w:spacing w:before="74" w:line="288"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6F6D0E">
      <w:pPr>
        <w:pStyle w:val="ListParagraph"/>
        <w:numPr>
          <w:ilvl w:val="0"/>
          <w:numId w:val="28"/>
        </w:numPr>
        <w:tabs>
          <w:tab w:val="left" w:pos="1315"/>
        </w:tabs>
        <w:spacing w:before="103" w:line="288"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chức nhận ủy thác đầu tư có trách nhiệm tách biệt rõ số lượng nhà đầu tư, số cổ phần của từng nhà đầu tư trong nước đăng ký mua.</w:t>
      </w:r>
    </w:p>
    <w:p w14:paraId="2BD43CA6" w14:textId="77777777" w:rsidR="0047792F" w:rsidRPr="00083D29" w:rsidRDefault="005B6E2A" w:rsidP="00113C6D">
      <w:pPr>
        <w:pStyle w:val="Heading2"/>
        <w:spacing w:before="103" w:line="288"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113C6D">
      <w:pPr>
        <w:pStyle w:val="BodyText"/>
        <w:spacing w:before="194" w:line="288"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B9E241F" w:rsidR="0047792F" w:rsidRPr="00083D29" w:rsidRDefault="005B6E2A" w:rsidP="006F6D0E">
      <w:pPr>
        <w:pStyle w:val="ListParagraph"/>
        <w:numPr>
          <w:ilvl w:val="0"/>
          <w:numId w:val="27"/>
        </w:numPr>
        <w:tabs>
          <w:tab w:val="left" w:pos="1301"/>
        </w:tabs>
        <w:spacing w:before="67" w:line="288" w:lineRule="auto"/>
        <w:ind w:left="1301" w:hanging="279"/>
        <w:contextualSpacing/>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EB3C1D">
        <w:rPr>
          <w:bCs/>
          <w:sz w:val="28"/>
          <w:szCs w:val="28"/>
          <w:lang w:val="en-US"/>
        </w:rPr>
        <w:t>593.497</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4"/>
          <w:sz w:val="28"/>
          <w:szCs w:val="28"/>
        </w:rPr>
        <w:t>;</w:t>
      </w:r>
    </w:p>
    <w:p w14:paraId="129D93E7" w14:textId="77777777" w:rsidR="0047792F" w:rsidRPr="00083D29" w:rsidRDefault="005B6E2A" w:rsidP="006F6D0E">
      <w:pPr>
        <w:pStyle w:val="ListParagraph"/>
        <w:numPr>
          <w:ilvl w:val="0"/>
          <w:numId w:val="27"/>
        </w:numPr>
        <w:tabs>
          <w:tab w:val="left" w:pos="1301"/>
        </w:tabs>
        <w:spacing w:line="288" w:lineRule="auto"/>
        <w:ind w:left="1301" w:hanging="279"/>
        <w:contextualSpacing/>
        <w:rPr>
          <w:sz w:val="28"/>
          <w:szCs w:val="28"/>
        </w:rPr>
      </w:pPr>
      <w:r w:rsidRPr="00083D29">
        <w:rPr>
          <w:sz w:val="28"/>
          <w:szCs w:val="28"/>
        </w:rPr>
        <w:lastRenderedPageBreak/>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4B3E7436" w:rsidR="0047792F" w:rsidRPr="00083D29"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1854A4">
        <w:rPr>
          <w:spacing w:val="-2"/>
          <w:sz w:val="28"/>
          <w:szCs w:val="28"/>
          <w:lang w:val="pt-BR"/>
        </w:rPr>
        <w:t>10.668</w:t>
      </w:r>
      <w:r w:rsidR="00A015A8" w:rsidRPr="00083D29">
        <w:rPr>
          <w:spacing w:val="-2"/>
          <w:sz w:val="28"/>
          <w:szCs w:val="28"/>
          <w:lang w:val="pt-BR"/>
        </w:rPr>
        <w:t xml:space="preserve"> </w:t>
      </w:r>
      <w:r w:rsidRPr="00083D29">
        <w:rPr>
          <w:sz w:val="28"/>
          <w:szCs w:val="28"/>
        </w:rPr>
        <w:t>đồng/</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48CE1F71" w:rsidR="0047792F" w:rsidRPr="00EB3C1D"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1854A4">
        <w:rPr>
          <w:spacing w:val="-3"/>
          <w:sz w:val="28"/>
          <w:lang w:val="en-US"/>
        </w:rPr>
        <w:t>01</w:t>
      </w:r>
      <w:r w:rsidRPr="00083D29">
        <w:rPr>
          <w:spacing w:val="-4"/>
          <w:sz w:val="28"/>
        </w:rPr>
        <w:t xml:space="preserve"> đồng;</w:t>
      </w:r>
    </w:p>
    <w:p w14:paraId="30A9D98B" w14:textId="74CF79FF" w:rsidR="00EB3C1D" w:rsidRPr="00EB3C1D" w:rsidRDefault="00EB3C1D" w:rsidP="006F6D0E">
      <w:pPr>
        <w:pStyle w:val="ListParagraph"/>
        <w:numPr>
          <w:ilvl w:val="0"/>
          <w:numId w:val="27"/>
        </w:numPr>
        <w:tabs>
          <w:tab w:val="left" w:pos="1301"/>
        </w:tabs>
        <w:spacing w:line="288" w:lineRule="auto"/>
        <w:ind w:left="1301" w:hanging="279"/>
        <w:contextualSpacing/>
        <w:rPr>
          <w:sz w:val="28"/>
        </w:rPr>
      </w:pPr>
      <w:r>
        <w:rPr>
          <w:spacing w:val="-4"/>
          <w:sz w:val="28"/>
          <w:lang w:val="en-US"/>
        </w:rPr>
        <w:t>Bước khối lượng: 100 cổ phần (trừ trường hợp đặt mua toàn bộ số cổ phần chào bán);</w:t>
      </w:r>
    </w:p>
    <w:p w14:paraId="3790A0E9" w14:textId="3695B1D9" w:rsidR="00EB3C1D" w:rsidRPr="00EB3C1D" w:rsidRDefault="00EB3C1D" w:rsidP="006F6D0E">
      <w:pPr>
        <w:pStyle w:val="ListParagraph"/>
        <w:numPr>
          <w:ilvl w:val="0"/>
          <w:numId w:val="27"/>
        </w:numPr>
        <w:spacing w:before="100" w:line="288" w:lineRule="auto"/>
        <w:rPr>
          <w:sz w:val="28"/>
        </w:rPr>
      </w:pPr>
      <w:r w:rsidRPr="00EB3C1D">
        <w:rPr>
          <w:sz w:val="28"/>
        </w:rPr>
        <w:t>Số lượng cổ phần đăng ký mua tối thiểu: 100 cổ phần;</w:t>
      </w:r>
    </w:p>
    <w:p w14:paraId="10C10F0E" w14:textId="24B2A5E5" w:rsidR="0047792F" w:rsidRPr="00EB3C1D" w:rsidRDefault="00EB3C1D" w:rsidP="006F6D0E">
      <w:pPr>
        <w:pStyle w:val="ListParagraph"/>
        <w:numPr>
          <w:ilvl w:val="0"/>
          <w:numId w:val="27"/>
        </w:numPr>
        <w:spacing w:before="100" w:line="288" w:lineRule="auto"/>
        <w:rPr>
          <w:sz w:val="28"/>
        </w:rPr>
      </w:pPr>
      <w:r w:rsidRPr="00EB3C1D">
        <w:rPr>
          <w:sz w:val="28"/>
        </w:rPr>
        <w:t xml:space="preserve"> Số lượng cổ phần đăng ký mua tối đa: 593.497 cổ phần;</w:t>
      </w:r>
    </w:p>
    <w:p w14:paraId="596B48ED" w14:textId="5B7AB831" w:rsidR="0047792F" w:rsidRPr="00EB3C1D" w:rsidRDefault="005B6E2A" w:rsidP="006F6D0E">
      <w:pPr>
        <w:pStyle w:val="ListParagraph"/>
        <w:numPr>
          <w:ilvl w:val="0"/>
          <w:numId w:val="27"/>
        </w:numPr>
        <w:tabs>
          <w:tab w:val="left" w:pos="1302"/>
        </w:tabs>
        <w:spacing w:line="288" w:lineRule="auto"/>
        <w:ind w:left="1302" w:hanging="280"/>
        <w:contextualSpacing/>
        <w:rPr>
          <w:sz w:val="28"/>
          <w:szCs w:val="28"/>
        </w:rPr>
      </w:pPr>
      <w:r w:rsidRPr="00EB3C1D">
        <w:rPr>
          <w:sz w:val="28"/>
          <w:szCs w:val="28"/>
        </w:rPr>
        <w:t>Số</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z w:val="28"/>
          <w:szCs w:val="28"/>
        </w:rPr>
        <w:t>giá</w:t>
      </w:r>
      <w:r w:rsidRPr="00EB3C1D">
        <w:rPr>
          <w:spacing w:val="-3"/>
          <w:sz w:val="28"/>
          <w:szCs w:val="28"/>
        </w:rPr>
        <w:t xml:space="preserve"> </w:t>
      </w:r>
      <w:r w:rsidRPr="00EB3C1D">
        <w:rPr>
          <w:sz w:val="28"/>
          <w:szCs w:val="28"/>
        </w:rPr>
        <w:t>đặt</w:t>
      </w:r>
      <w:r w:rsidRPr="00EB3C1D">
        <w:rPr>
          <w:spacing w:val="-2"/>
          <w:sz w:val="28"/>
          <w:szCs w:val="28"/>
        </w:rPr>
        <w:t xml:space="preserve"> </w:t>
      </w:r>
      <w:r w:rsidRPr="00EB3C1D">
        <w:rPr>
          <w:sz w:val="28"/>
          <w:szCs w:val="28"/>
        </w:rPr>
        <w:t>mua:</w:t>
      </w:r>
      <w:r w:rsidRPr="00EB3C1D">
        <w:rPr>
          <w:spacing w:val="-2"/>
          <w:sz w:val="28"/>
          <w:szCs w:val="28"/>
        </w:rPr>
        <w:t xml:space="preserve"> </w:t>
      </w:r>
      <w:r w:rsidRPr="00EB3C1D">
        <w:rPr>
          <w:sz w:val="28"/>
          <w:szCs w:val="28"/>
        </w:rPr>
        <w:t>0</w:t>
      </w:r>
      <w:r w:rsidR="001854A4" w:rsidRPr="00EB3C1D">
        <w:rPr>
          <w:sz w:val="28"/>
          <w:szCs w:val="28"/>
          <w:lang w:val="en-US"/>
        </w:rPr>
        <w:t>2</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pacing w:val="-4"/>
          <w:sz w:val="28"/>
          <w:szCs w:val="28"/>
        </w:rPr>
        <w:t>giá;</w:t>
      </w:r>
    </w:p>
    <w:p w14:paraId="03D998D3" w14:textId="77777777" w:rsidR="0047792F" w:rsidRPr="00EB3C1D" w:rsidRDefault="005B6E2A" w:rsidP="006F6D0E">
      <w:pPr>
        <w:pStyle w:val="ListParagraph"/>
        <w:numPr>
          <w:ilvl w:val="0"/>
          <w:numId w:val="27"/>
        </w:numPr>
        <w:tabs>
          <w:tab w:val="left" w:pos="1301"/>
        </w:tabs>
        <w:spacing w:line="288" w:lineRule="auto"/>
        <w:ind w:left="1301" w:hanging="279"/>
        <w:contextualSpacing/>
        <w:rPr>
          <w:sz w:val="28"/>
          <w:szCs w:val="28"/>
        </w:rPr>
      </w:pPr>
      <w:r w:rsidRPr="00EB3C1D">
        <w:rPr>
          <w:sz w:val="28"/>
          <w:szCs w:val="28"/>
        </w:rPr>
        <w:t>Nhà đầu tư nước ngoài không được tham dự đấu giá;</w:t>
      </w:r>
    </w:p>
    <w:p w14:paraId="4DC87945" w14:textId="6DC1AED3" w:rsidR="0047792F" w:rsidRPr="00EB3C1D" w:rsidRDefault="00EB3C1D" w:rsidP="006F6D0E">
      <w:pPr>
        <w:pStyle w:val="ListParagraph"/>
        <w:numPr>
          <w:ilvl w:val="0"/>
          <w:numId w:val="27"/>
        </w:numPr>
        <w:tabs>
          <w:tab w:val="left" w:pos="1313"/>
        </w:tabs>
        <w:spacing w:before="74" w:line="288" w:lineRule="auto"/>
        <w:ind w:left="569" w:right="278" w:firstLine="453"/>
        <w:contextualSpacing/>
        <w:rPr>
          <w:sz w:val="28"/>
          <w:szCs w:val="28"/>
        </w:rPr>
      </w:pPr>
      <w:r w:rsidRPr="00EB3C1D">
        <w:rPr>
          <w:sz w:val="28"/>
          <w:szCs w:val="28"/>
        </w:rPr>
        <w:t xml:space="preserve">Mỗi nhà đầu tư được phát một Phiếu tham dự </w:t>
      </w:r>
      <w:r>
        <w:rPr>
          <w:sz w:val="28"/>
          <w:szCs w:val="28"/>
          <w:lang w:val="en-US"/>
        </w:rPr>
        <w:t>đấu giá</w:t>
      </w:r>
      <w:r w:rsidRPr="00EB3C1D">
        <w:rPr>
          <w:sz w:val="28"/>
          <w:szCs w:val="28"/>
        </w:rPr>
        <w:t xml:space="preserve"> và chỉ được ghi tối đa 02 (hai) mức giá đặt mua; khối lượng đặt mua của mỗi mức giá tối thiểu là 100 cổ phần và đặt theo bội số của 100</w:t>
      </w:r>
      <w:r>
        <w:rPr>
          <w:sz w:val="28"/>
          <w:szCs w:val="28"/>
          <w:lang w:val="en-US"/>
        </w:rPr>
        <w:t xml:space="preserve"> (trừ trường hợp </w:t>
      </w:r>
      <w:r>
        <w:rPr>
          <w:spacing w:val="-4"/>
          <w:sz w:val="28"/>
          <w:lang w:val="en-US"/>
        </w:rPr>
        <w:t>đặt mua toàn bộ số cổ phần chào bán)</w:t>
      </w:r>
      <w:r w:rsidRPr="00EB3C1D">
        <w:rPr>
          <w:sz w:val="28"/>
          <w:szCs w:val="28"/>
        </w:rPr>
        <w:t>; tổng khối lượng đặt mua của các mức giá đúng bằng số cổ phần đã đăng ký</w:t>
      </w:r>
      <w:r w:rsidR="005B6E2A" w:rsidRPr="00EB3C1D">
        <w:rPr>
          <w:sz w:val="28"/>
          <w:szCs w:val="28"/>
        </w:rPr>
        <w:t>.</w:t>
      </w:r>
    </w:p>
    <w:p w14:paraId="1EE122C3" w14:textId="77777777" w:rsidR="0047792F" w:rsidRPr="00083D29" w:rsidRDefault="005B6E2A" w:rsidP="00113C6D">
      <w:pPr>
        <w:pStyle w:val="Heading2"/>
        <w:spacing w:before="180" w:line="288" w:lineRule="auto"/>
        <w:ind w:left="1022"/>
        <w:contextualSpacing/>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3A5CD53B" w:rsidR="0047792F" w:rsidRPr="00083D29" w:rsidRDefault="005B6E2A" w:rsidP="00113C6D">
      <w:pPr>
        <w:pStyle w:val="BodyText"/>
        <w:spacing w:before="194" w:line="288" w:lineRule="auto"/>
        <w:ind w:right="277" w:firstLine="453"/>
        <w:contextualSpacing/>
        <w:jc w:val="left"/>
      </w:pPr>
      <w:r w:rsidRPr="00083D29">
        <w:t>Nhà đầu tư nhận đơn hoặc in mẫu đơn đăng ký tham gia mua cổ phần tại các địa điểm và địa chỉ website nêu tại khoản 2 Điều 8 Quy chế này.</w:t>
      </w:r>
    </w:p>
    <w:p w14:paraId="69E3109D" w14:textId="77777777" w:rsidR="0047792F" w:rsidRPr="00083D29" w:rsidRDefault="005B6E2A" w:rsidP="006F6D0E">
      <w:pPr>
        <w:pStyle w:val="ListParagraph"/>
        <w:numPr>
          <w:ilvl w:val="0"/>
          <w:numId w:val="26"/>
        </w:numPr>
        <w:tabs>
          <w:tab w:val="left" w:pos="1301"/>
        </w:tabs>
        <w:spacing w:before="101" w:line="288" w:lineRule="auto"/>
        <w:ind w:left="1301" w:hanging="279"/>
        <w:contextualSpacing/>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6FA26D46" w:rsidR="0047792F" w:rsidRPr="00083D29" w:rsidRDefault="005B6E2A" w:rsidP="006F6D0E">
      <w:pPr>
        <w:pStyle w:val="ListParagraph"/>
        <w:numPr>
          <w:ilvl w:val="1"/>
          <w:numId w:val="26"/>
        </w:numPr>
        <w:tabs>
          <w:tab w:val="left" w:pos="1220"/>
        </w:tabs>
        <w:spacing w:line="288" w:lineRule="auto"/>
        <w:ind w:right="279" w:firstLine="453"/>
        <w:contextualSpacing/>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EB3C1D">
        <w:rPr>
          <w:b/>
          <w:sz w:val="28"/>
          <w:lang w:val="en-US"/>
        </w:rPr>
        <w:t>25/08</w:t>
      </w:r>
      <w:r w:rsidRPr="00083D29">
        <w:rPr>
          <w:b/>
          <w:sz w:val="28"/>
        </w:rPr>
        <w:t>/2025</w:t>
      </w:r>
      <w:r w:rsidRPr="00083D29">
        <w:rPr>
          <w:sz w:val="28"/>
        </w:rPr>
        <w:t>;</w:t>
      </w:r>
    </w:p>
    <w:p w14:paraId="168B72B8" w14:textId="77777777" w:rsidR="0047792F" w:rsidRPr="00083D29" w:rsidRDefault="005B6E2A" w:rsidP="006F6D0E">
      <w:pPr>
        <w:pStyle w:val="ListParagraph"/>
        <w:numPr>
          <w:ilvl w:val="1"/>
          <w:numId w:val="26"/>
        </w:numPr>
        <w:tabs>
          <w:tab w:val="left" w:pos="1184"/>
        </w:tabs>
        <w:spacing w:before="103" w:line="288" w:lineRule="auto"/>
        <w:ind w:left="1184" w:hanging="162"/>
        <w:contextualSpacing/>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51C66769" w:rsidR="0047792F" w:rsidRPr="00083D29" w:rsidRDefault="005B6E2A" w:rsidP="00113C6D">
      <w:pPr>
        <w:pStyle w:val="BodyText"/>
        <w:spacing w:before="194" w:line="288" w:lineRule="auto"/>
        <w:ind w:right="278" w:firstLine="453"/>
        <w:contextualSpacing/>
      </w:pPr>
      <w:r w:rsidRPr="00083D29">
        <w:t>Nhà đầu tư điền đầy đủ thông ti</w:t>
      </w:r>
      <w:r w:rsidR="00EB3C1D">
        <w:t xml:space="preserve">n vào Đơn đăng ký tham gia mua </w:t>
      </w:r>
      <w:r w:rsidRPr="00083D29">
        <w:t xml:space="preserve">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rsidP="006F6D0E">
      <w:pPr>
        <w:pStyle w:val="ListParagraph"/>
        <w:numPr>
          <w:ilvl w:val="0"/>
          <w:numId w:val="25"/>
        </w:numPr>
        <w:tabs>
          <w:tab w:val="left" w:pos="1310"/>
        </w:tabs>
        <w:spacing w:before="101" w:line="288" w:lineRule="auto"/>
        <w:ind w:hanging="288"/>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rsidP="006F6D0E">
      <w:pPr>
        <w:pStyle w:val="ListParagraph"/>
        <w:numPr>
          <w:ilvl w:val="0"/>
          <w:numId w:val="24"/>
        </w:numPr>
        <w:tabs>
          <w:tab w:val="left" w:pos="1211"/>
        </w:tabs>
        <w:spacing w:line="288" w:lineRule="auto"/>
        <w:ind w:right="277" w:firstLine="453"/>
        <w:contextualSpacing/>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rsidP="006F6D0E">
      <w:pPr>
        <w:pStyle w:val="ListParagraph"/>
        <w:numPr>
          <w:ilvl w:val="0"/>
          <w:numId w:val="24"/>
        </w:numPr>
        <w:tabs>
          <w:tab w:val="left" w:pos="1184"/>
        </w:tabs>
        <w:spacing w:before="103"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rsidP="006F6D0E">
      <w:pPr>
        <w:pStyle w:val="ListParagraph"/>
        <w:numPr>
          <w:ilvl w:val="0"/>
          <w:numId w:val="25"/>
        </w:numPr>
        <w:tabs>
          <w:tab w:val="left" w:pos="1325"/>
        </w:tabs>
        <w:spacing w:line="288" w:lineRule="auto"/>
        <w:ind w:left="1325" w:hanging="303"/>
        <w:contextualSpacing/>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rsidP="006F6D0E">
      <w:pPr>
        <w:pStyle w:val="ListParagraph"/>
        <w:numPr>
          <w:ilvl w:val="0"/>
          <w:numId w:val="24"/>
        </w:numPr>
        <w:tabs>
          <w:tab w:val="left" w:pos="1199"/>
        </w:tabs>
        <w:spacing w:line="288" w:lineRule="auto"/>
        <w:ind w:right="288" w:firstLine="453"/>
        <w:contextualSpacing/>
        <w:rPr>
          <w:sz w:val="28"/>
        </w:rPr>
      </w:pPr>
      <w:r w:rsidRPr="00083D29">
        <w:rPr>
          <w:sz w:val="28"/>
        </w:rPr>
        <w:t>Bản sao hợp lệ Giấy chứng nhận đăng ký doanh nghiệp hoặc giấy tờ khác tương đương;</w:t>
      </w:r>
    </w:p>
    <w:p w14:paraId="45CA66B7" w14:textId="77777777" w:rsidR="0047792F" w:rsidRPr="00083D29" w:rsidRDefault="005B6E2A" w:rsidP="006F6D0E">
      <w:pPr>
        <w:pStyle w:val="ListParagraph"/>
        <w:numPr>
          <w:ilvl w:val="0"/>
          <w:numId w:val="24"/>
        </w:numPr>
        <w:tabs>
          <w:tab w:val="left" w:pos="1196"/>
        </w:tabs>
        <w:spacing w:before="67" w:line="288" w:lineRule="auto"/>
        <w:ind w:right="286" w:firstLine="453"/>
        <w:contextualSpacing/>
        <w:rPr>
          <w:sz w:val="28"/>
        </w:rPr>
      </w:pPr>
      <w:r w:rsidRPr="00083D29">
        <w:rPr>
          <w:sz w:val="28"/>
        </w:rPr>
        <w:lastRenderedPageBreak/>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rsidP="006F6D0E">
      <w:pPr>
        <w:pStyle w:val="ListParagraph"/>
        <w:numPr>
          <w:ilvl w:val="0"/>
          <w:numId w:val="24"/>
        </w:numPr>
        <w:tabs>
          <w:tab w:val="left" w:pos="1184"/>
        </w:tabs>
        <w:spacing w:before="102"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rsidP="006F6D0E">
      <w:pPr>
        <w:pStyle w:val="ListParagraph"/>
        <w:numPr>
          <w:ilvl w:val="0"/>
          <w:numId w:val="26"/>
        </w:numPr>
        <w:tabs>
          <w:tab w:val="left" w:pos="1301"/>
        </w:tabs>
        <w:spacing w:before="166" w:line="288" w:lineRule="auto"/>
        <w:ind w:left="1301" w:hanging="279"/>
        <w:contextualSpacing/>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B99BE82" w:rsidR="0047792F" w:rsidRPr="00083D29" w:rsidRDefault="005B6E2A" w:rsidP="006F6D0E">
      <w:pPr>
        <w:pStyle w:val="ListParagraph"/>
        <w:numPr>
          <w:ilvl w:val="0"/>
          <w:numId w:val="23"/>
        </w:numPr>
        <w:tabs>
          <w:tab w:val="left" w:pos="1336"/>
        </w:tabs>
        <w:spacing w:before="165" w:line="288" w:lineRule="auto"/>
        <w:ind w:right="278" w:firstLine="453"/>
        <w:contextualSpacing/>
        <w:rPr>
          <w:b/>
          <w:sz w:val="28"/>
        </w:rPr>
      </w:pPr>
      <w:r w:rsidRPr="00083D29">
        <w:rPr>
          <w:sz w:val="28"/>
        </w:rPr>
        <w:t xml:space="preserve">Thời gian làm thủ tục đăng ký và đặt cọc: </w:t>
      </w:r>
      <w:r w:rsidRPr="00083D29">
        <w:rPr>
          <w:b/>
          <w:sz w:val="28"/>
        </w:rPr>
        <w:t xml:space="preserve">Từ ngày </w:t>
      </w:r>
      <w:r w:rsidR="00EB3C1D">
        <w:rPr>
          <w:b/>
          <w:sz w:val="28"/>
          <w:lang w:val="en-US"/>
        </w:rPr>
        <w:t>06/8</w:t>
      </w:r>
      <w:r w:rsidRPr="00083D29">
        <w:rPr>
          <w:b/>
          <w:sz w:val="28"/>
        </w:rPr>
        <w:t xml:space="preserve">/2025 đến 15 giờ 30 phút ngày </w:t>
      </w:r>
      <w:r w:rsidR="00EB3C1D">
        <w:rPr>
          <w:b/>
          <w:sz w:val="28"/>
          <w:lang w:val="en-US"/>
        </w:rPr>
        <w:t>25/8</w:t>
      </w:r>
      <w:r w:rsidRPr="00083D29">
        <w:rPr>
          <w:b/>
          <w:sz w:val="28"/>
        </w:rPr>
        <w:t>/2025</w:t>
      </w:r>
    </w:p>
    <w:p w14:paraId="3E678331" w14:textId="77777777" w:rsidR="0047792F" w:rsidRPr="00083D29" w:rsidRDefault="005B6E2A" w:rsidP="00113C6D">
      <w:pPr>
        <w:spacing w:before="78" w:line="288" w:lineRule="auto"/>
        <w:ind w:left="1022"/>
        <w:contextualSpacing/>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rsidP="006F6D0E">
      <w:pPr>
        <w:pStyle w:val="ListParagraph"/>
        <w:numPr>
          <w:ilvl w:val="0"/>
          <w:numId w:val="23"/>
        </w:numPr>
        <w:tabs>
          <w:tab w:val="left" w:pos="1348"/>
        </w:tabs>
        <w:spacing w:before="167" w:line="288" w:lineRule="auto"/>
        <w:ind w:right="277" w:firstLine="453"/>
        <w:contextualSpacing/>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rsidP="006F6D0E">
      <w:pPr>
        <w:pStyle w:val="ListParagraph"/>
        <w:numPr>
          <w:ilvl w:val="0"/>
          <w:numId w:val="23"/>
        </w:numPr>
        <w:tabs>
          <w:tab w:val="left" w:pos="1319"/>
        </w:tabs>
        <w:spacing w:before="84" w:line="288" w:lineRule="auto"/>
        <w:ind w:right="289" w:firstLine="453"/>
        <w:contextualSpacing/>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rsidP="006F6D0E">
      <w:pPr>
        <w:pStyle w:val="ListParagraph"/>
        <w:numPr>
          <w:ilvl w:val="0"/>
          <w:numId w:val="26"/>
        </w:numPr>
        <w:tabs>
          <w:tab w:val="left" w:pos="1327"/>
        </w:tabs>
        <w:spacing w:before="84" w:line="288" w:lineRule="auto"/>
        <w:ind w:left="569" w:right="269" w:firstLine="453"/>
        <w:contextualSpacing/>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rsidP="00113C6D">
      <w:pPr>
        <w:pStyle w:val="Heading2"/>
        <w:spacing w:before="78" w:line="288" w:lineRule="auto"/>
        <w:ind w:left="1022"/>
        <w:contextualSpacing/>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rsidP="006F6D0E">
      <w:pPr>
        <w:pStyle w:val="ListParagraph"/>
        <w:numPr>
          <w:ilvl w:val="0"/>
          <w:numId w:val="22"/>
        </w:numPr>
        <w:tabs>
          <w:tab w:val="left" w:pos="1329"/>
        </w:tabs>
        <w:spacing w:before="166" w:line="288" w:lineRule="auto"/>
        <w:ind w:right="277" w:firstLine="453"/>
        <w:contextualSpacing/>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4A962ECD" w:rsidR="0047792F" w:rsidRPr="00083D29" w:rsidRDefault="005B6E2A" w:rsidP="006F6D0E">
      <w:pPr>
        <w:pStyle w:val="ListParagraph"/>
        <w:numPr>
          <w:ilvl w:val="1"/>
          <w:numId w:val="22"/>
        </w:numPr>
        <w:tabs>
          <w:tab w:val="left" w:pos="1326"/>
        </w:tabs>
        <w:spacing w:before="83" w:line="288" w:lineRule="auto"/>
        <w:ind w:right="275" w:firstLine="453"/>
        <w:contextualSpacing/>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rsidP="006F6D0E">
      <w:pPr>
        <w:pStyle w:val="ListParagraph"/>
        <w:numPr>
          <w:ilvl w:val="1"/>
          <w:numId w:val="22"/>
        </w:numPr>
        <w:tabs>
          <w:tab w:val="left" w:pos="1325"/>
        </w:tabs>
        <w:spacing w:before="90" w:line="288" w:lineRule="auto"/>
        <w:ind w:left="1325" w:hanging="303"/>
        <w:contextualSpacing/>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1F588C87" w:rsidR="0047792F" w:rsidRPr="00083D29" w:rsidRDefault="005B6E2A" w:rsidP="006F6D0E">
      <w:pPr>
        <w:pStyle w:val="ListParagraph"/>
        <w:numPr>
          <w:ilvl w:val="0"/>
          <w:numId w:val="21"/>
        </w:numPr>
        <w:tabs>
          <w:tab w:val="left" w:pos="1191"/>
        </w:tabs>
        <w:spacing w:before="185" w:line="288" w:lineRule="auto"/>
        <w:ind w:right="275" w:firstLine="453"/>
        <w:contextualSpacing/>
        <w:rPr>
          <w:sz w:val="28"/>
        </w:rPr>
      </w:pPr>
      <w:r w:rsidRPr="00083D29">
        <w:rPr>
          <w:sz w:val="28"/>
        </w:rPr>
        <w:t xml:space="preserve">Bỏ trực tiếp vào hòm phiếu tại Đại lý đấu giá: </w:t>
      </w:r>
      <w:r w:rsidRPr="00083D29">
        <w:rPr>
          <w:b/>
          <w:sz w:val="28"/>
        </w:rPr>
        <w:t xml:space="preserve">Chậm nhất 16 giờ 00 phút ngày </w:t>
      </w:r>
      <w:r w:rsidR="00EB3C1D">
        <w:rPr>
          <w:b/>
          <w:sz w:val="28"/>
          <w:lang w:val="en-US"/>
        </w:rPr>
        <w:t>28/8</w:t>
      </w:r>
      <w:r w:rsidRPr="00083D29">
        <w:rPr>
          <w:b/>
          <w:sz w:val="28"/>
        </w:rPr>
        <w:t>/2025</w:t>
      </w:r>
      <w:r w:rsidRPr="00083D29">
        <w:rPr>
          <w:sz w:val="28"/>
        </w:rPr>
        <w:t>;</w:t>
      </w:r>
    </w:p>
    <w:p w14:paraId="69A55480" w14:textId="1E79A1C6" w:rsid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 xml:space="preserve">Gửi bằng phương thức bảo đảm đến Đại lý đấu giá: </w:t>
      </w:r>
      <w:r w:rsidRPr="009138E3">
        <w:rPr>
          <w:b/>
          <w:sz w:val="28"/>
        </w:rPr>
        <w:t xml:space="preserve">Chậm nhất 16 giờ 00 phút ngày </w:t>
      </w:r>
      <w:r w:rsidR="00EB3C1D">
        <w:rPr>
          <w:b/>
          <w:sz w:val="28"/>
          <w:lang w:val="en-US"/>
        </w:rPr>
        <w:t>28/8</w:t>
      </w:r>
      <w:r w:rsidRPr="009138E3">
        <w:rPr>
          <w:b/>
          <w:sz w:val="28"/>
        </w:rPr>
        <w:t>/2025</w:t>
      </w:r>
      <w:r w:rsidRPr="009138E3">
        <w:rPr>
          <w:sz w:val="28"/>
        </w:rPr>
        <w:t>;</w:t>
      </w:r>
    </w:p>
    <w:p w14:paraId="442FE134" w14:textId="06A78EF7" w:rsidR="0047792F" w:rsidRP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rsidP="006F6D0E">
      <w:pPr>
        <w:pStyle w:val="ListParagraph"/>
        <w:numPr>
          <w:ilvl w:val="0"/>
          <w:numId w:val="22"/>
        </w:numPr>
        <w:tabs>
          <w:tab w:val="left" w:pos="1319"/>
        </w:tabs>
        <w:spacing w:before="78" w:line="288" w:lineRule="auto"/>
        <w:ind w:right="279" w:firstLine="453"/>
        <w:contextualSpacing/>
        <w:rPr>
          <w:sz w:val="28"/>
        </w:rPr>
      </w:pPr>
      <w:r w:rsidRPr="00083D29">
        <w:rPr>
          <w:sz w:val="28"/>
        </w:rPr>
        <w:t xml:space="preserve">Trường hợp Phiếu tham dự đấu giá bị rách nát, tẩy xóa, nhà đầu tư phải yêu </w:t>
      </w:r>
      <w:r w:rsidRPr="00083D29">
        <w:rPr>
          <w:sz w:val="28"/>
        </w:rPr>
        <w:lastRenderedPageBreak/>
        <w:t>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rsidP="006F6D0E">
      <w:pPr>
        <w:pStyle w:val="ListParagraph"/>
        <w:numPr>
          <w:ilvl w:val="0"/>
          <w:numId w:val="22"/>
        </w:numPr>
        <w:tabs>
          <w:tab w:val="left" w:pos="1334"/>
        </w:tabs>
        <w:spacing w:before="81" w:line="288" w:lineRule="auto"/>
        <w:ind w:right="278" w:firstLine="453"/>
        <w:contextualSpacing/>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rsidP="00113C6D">
      <w:pPr>
        <w:pStyle w:val="Heading2"/>
        <w:spacing w:before="86" w:line="288" w:lineRule="auto"/>
        <w:ind w:left="1022"/>
        <w:contextualSpacing/>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rsidP="00113C6D">
      <w:pPr>
        <w:pStyle w:val="Heading1"/>
        <w:spacing w:before="81" w:line="288" w:lineRule="auto"/>
        <w:ind w:left="2717"/>
        <w:contextualSpacing/>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5ED79CD0" w:rsidR="0047792F" w:rsidRPr="00083D29" w:rsidRDefault="005B6E2A" w:rsidP="00113C6D">
      <w:pPr>
        <w:pStyle w:val="BodyText"/>
        <w:spacing w:before="195" w:line="288" w:lineRule="auto"/>
        <w:ind w:left="1826"/>
        <w:contextualSpacing/>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r w:rsidR="00EB3C1D">
        <w:rPr>
          <w:lang w:val="en-US"/>
        </w:rPr>
        <w:t>Phường Cửa Nam</w:t>
      </w:r>
      <w:r w:rsidRPr="00083D29">
        <w:t>,</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0D5EA1CF"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EB3C1D">
        <w:rPr>
          <w:b/>
          <w:spacing w:val="-2"/>
          <w:sz w:val="28"/>
          <w:lang w:val="en-US"/>
        </w:rPr>
        <w:t>03/9</w:t>
      </w:r>
      <w:r w:rsidRPr="00083D29">
        <w:rPr>
          <w:b/>
          <w:spacing w:val="-2"/>
          <w:sz w:val="28"/>
        </w:rPr>
        <w:t>/2025</w:t>
      </w:r>
      <w:r w:rsidRPr="00083D29">
        <w:rPr>
          <w:spacing w:val="-2"/>
          <w:sz w:val="28"/>
        </w:rPr>
        <w:t>;</w:t>
      </w:r>
    </w:p>
    <w:p w14:paraId="2697D6BE" w14:textId="7142EDDF" w:rsidR="0047792F" w:rsidRPr="00083D29" w:rsidRDefault="005B6E2A" w:rsidP="006F6D0E">
      <w:pPr>
        <w:pStyle w:val="ListParagraph"/>
        <w:numPr>
          <w:ilvl w:val="0"/>
          <w:numId w:val="20"/>
        </w:numPr>
        <w:tabs>
          <w:tab w:val="left" w:pos="1325"/>
        </w:tabs>
        <w:spacing w:before="185" w:line="288" w:lineRule="auto"/>
        <w:ind w:left="569" w:right="279" w:firstLine="453"/>
        <w:contextualSpacing/>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EB3C1D">
        <w:rPr>
          <w:b/>
          <w:sz w:val="28"/>
          <w:lang w:val="en-US"/>
        </w:rPr>
        <w:t>28/8</w:t>
      </w:r>
      <w:r w:rsidRPr="00083D29">
        <w:rPr>
          <w:b/>
          <w:sz w:val="28"/>
        </w:rPr>
        <w:t>/2025</w:t>
      </w:r>
      <w:r w:rsidRPr="00083D29">
        <w:rPr>
          <w:sz w:val="28"/>
        </w:rPr>
        <w:t>.</w:t>
      </w:r>
    </w:p>
    <w:p w14:paraId="2A15F657" w14:textId="07D7C08E" w:rsidR="0047792F" w:rsidRPr="00083D29" w:rsidRDefault="005B6E2A" w:rsidP="006F6D0E">
      <w:pPr>
        <w:pStyle w:val="ListParagraph"/>
        <w:numPr>
          <w:ilvl w:val="0"/>
          <w:numId w:val="20"/>
        </w:numPr>
        <w:tabs>
          <w:tab w:val="left" w:pos="1319"/>
        </w:tabs>
        <w:spacing w:before="81" w:line="288" w:lineRule="auto"/>
        <w:ind w:left="569" w:right="289" w:firstLine="453"/>
        <w:contextualSpacing/>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EB3C1D">
        <w:rPr>
          <w:b/>
          <w:sz w:val="28"/>
          <w:lang w:val="en-US"/>
        </w:rPr>
        <w:t>29/8/</w:t>
      </w:r>
      <w:r w:rsidRPr="00083D29">
        <w:rPr>
          <w:b/>
          <w:sz w:val="28"/>
        </w:rPr>
        <w:t>2025</w:t>
      </w:r>
      <w:r w:rsidRPr="00083D29">
        <w:rPr>
          <w:sz w:val="28"/>
        </w:rPr>
        <w:t>.</w:t>
      </w:r>
    </w:p>
    <w:p w14:paraId="27982DBD" w14:textId="77777777" w:rsidR="0047792F" w:rsidRPr="00083D29" w:rsidRDefault="005B6E2A" w:rsidP="00113C6D">
      <w:pPr>
        <w:pStyle w:val="Heading2"/>
        <w:spacing w:before="60" w:line="288" w:lineRule="auto"/>
        <w:ind w:left="1022"/>
        <w:contextualSpacing/>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rsidP="006F6D0E">
      <w:pPr>
        <w:pStyle w:val="ListParagraph"/>
        <w:numPr>
          <w:ilvl w:val="0"/>
          <w:numId w:val="19"/>
        </w:numPr>
        <w:tabs>
          <w:tab w:val="left" w:pos="1312"/>
        </w:tabs>
        <w:spacing w:before="168" w:line="288" w:lineRule="auto"/>
        <w:ind w:right="280" w:firstLine="453"/>
        <w:contextualSpacing/>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rsidP="006F6D0E">
      <w:pPr>
        <w:pStyle w:val="ListParagraph"/>
        <w:numPr>
          <w:ilvl w:val="1"/>
          <w:numId w:val="19"/>
        </w:numPr>
        <w:tabs>
          <w:tab w:val="left" w:pos="1310"/>
        </w:tabs>
        <w:spacing w:before="84" w:line="288" w:lineRule="auto"/>
        <w:ind w:hanging="288"/>
        <w:contextualSpacing/>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rsidP="006F6D0E">
      <w:pPr>
        <w:pStyle w:val="ListParagraph"/>
        <w:numPr>
          <w:ilvl w:val="1"/>
          <w:numId w:val="19"/>
        </w:numPr>
        <w:tabs>
          <w:tab w:val="left" w:pos="1325"/>
        </w:tabs>
        <w:spacing w:before="166" w:line="288" w:lineRule="auto"/>
        <w:ind w:left="1325" w:hanging="303"/>
        <w:contextualSpacing/>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rsidP="006F6D0E">
      <w:pPr>
        <w:pStyle w:val="ListParagraph"/>
        <w:numPr>
          <w:ilvl w:val="0"/>
          <w:numId w:val="19"/>
        </w:numPr>
        <w:tabs>
          <w:tab w:val="left" w:pos="1334"/>
        </w:tabs>
        <w:spacing w:before="167" w:line="288" w:lineRule="auto"/>
        <w:ind w:right="277" w:firstLine="453"/>
        <w:contextualSpacing/>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rsidP="00113C6D">
      <w:pPr>
        <w:pStyle w:val="Heading2"/>
        <w:spacing w:before="86" w:line="288" w:lineRule="auto"/>
        <w:ind w:left="1022"/>
        <w:contextualSpacing/>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rsidP="006F6D0E">
      <w:pPr>
        <w:pStyle w:val="ListParagraph"/>
        <w:numPr>
          <w:ilvl w:val="0"/>
          <w:numId w:val="18"/>
        </w:numPr>
        <w:tabs>
          <w:tab w:val="left" w:pos="1315"/>
        </w:tabs>
        <w:spacing w:before="166" w:line="288" w:lineRule="auto"/>
        <w:ind w:right="278" w:firstLine="453"/>
        <w:contextualSpacing/>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E8E4F34" w:rsid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Tên chủ sở hữu vốn chuyển nhượng, tên doanh nghiệp có vốn chuyển nhượng, vốn điều lệ, số lượng cổ phần chào bán, số lượng nhà đầu tư và số lượng  cổ phần đăng ký mua;</w:t>
      </w:r>
    </w:p>
    <w:p w14:paraId="5E353895" w14:textId="60423EB1" w:rsidR="0047792F" w:rsidRP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rsidP="006F6D0E">
      <w:pPr>
        <w:pStyle w:val="ListParagraph"/>
        <w:numPr>
          <w:ilvl w:val="1"/>
          <w:numId w:val="18"/>
        </w:numPr>
        <w:tabs>
          <w:tab w:val="left" w:pos="1310"/>
        </w:tabs>
        <w:spacing w:before="165" w:line="288" w:lineRule="auto"/>
        <w:ind w:left="1310" w:hanging="288"/>
        <w:contextualSpacing/>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rsidP="006F6D0E">
      <w:pPr>
        <w:pStyle w:val="ListParagraph"/>
        <w:numPr>
          <w:ilvl w:val="1"/>
          <w:numId w:val="18"/>
        </w:numPr>
        <w:tabs>
          <w:tab w:val="left" w:pos="1367"/>
        </w:tabs>
        <w:spacing w:before="168" w:line="288" w:lineRule="auto"/>
        <w:ind w:right="300" w:firstLine="453"/>
        <w:contextualSpacing/>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rsidP="006F6D0E">
      <w:pPr>
        <w:pStyle w:val="ListParagraph"/>
        <w:numPr>
          <w:ilvl w:val="0"/>
          <w:numId w:val="18"/>
        </w:numPr>
        <w:tabs>
          <w:tab w:val="left" w:pos="1301"/>
        </w:tabs>
        <w:spacing w:before="84" w:line="288" w:lineRule="auto"/>
        <w:ind w:left="1301" w:hanging="279"/>
        <w:contextualSpacing/>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rsidP="00113C6D">
      <w:pPr>
        <w:pStyle w:val="BodyText"/>
        <w:spacing w:before="165" w:line="288" w:lineRule="auto"/>
        <w:ind w:right="277" w:firstLine="453"/>
        <w:contextualSpacing/>
        <w:jc w:val="left"/>
      </w:pPr>
      <w:r w:rsidRPr="00083D29">
        <w:lastRenderedPageBreak/>
        <w:t>Đến thời điểm đấu giá, Tổ chức bán đấu giá nhập thông tin trên phiếu tham dự đấu giá của nhà đầu tư vào hệ thống;</w:t>
      </w:r>
    </w:p>
    <w:p w14:paraId="00ABF999" w14:textId="77777777" w:rsidR="0047792F" w:rsidRPr="00083D29" w:rsidRDefault="005B6E2A" w:rsidP="006F6D0E">
      <w:pPr>
        <w:pStyle w:val="ListParagraph"/>
        <w:numPr>
          <w:ilvl w:val="0"/>
          <w:numId w:val="18"/>
        </w:numPr>
        <w:tabs>
          <w:tab w:val="left" w:pos="1301"/>
        </w:tabs>
        <w:spacing w:before="80" w:line="288" w:lineRule="auto"/>
        <w:ind w:left="1301" w:hanging="279"/>
        <w:contextualSpacing/>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rsidP="00113C6D">
      <w:pPr>
        <w:pStyle w:val="BodyText"/>
        <w:spacing w:before="168" w:line="288" w:lineRule="auto"/>
        <w:ind w:right="275" w:firstLine="453"/>
        <w:contextualSpacing/>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rsidP="006F6D0E">
      <w:pPr>
        <w:pStyle w:val="ListParagraph"/>
        <w:numPr>
          <w:ilvl w:val="0"/>
          <w:numId w:val="17"/>
        </w:numPr>
        <w:tabs>
          <w:tab w:val="left" w:pos="1213"/>
        </w:tabs>
        <w:spacing w:before="84" w:line="288" w:lineRule="auto"/>
        <w:ind w:right="291" w:firstLine="453"/>
        <w:contextualSpacing/>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3EC71C6" w:rsidR="0047792F" w:rsidRPr="00083D29" w:rsidRDefault="005B6E2A" w:rsidP="006F6D0E">
      <w:pPr>
        <w:pStyle w:val="ListParagraph"/>
        <w:numPr>
          <w:ilvl w:val="0"/>
          <w:numId w:val="17"/>
        </w:numPr>
        <w:tabs>
          <w:tab w:val="left" w:pos="1199"/>
        </w:tabs>
        <w:spacing w:before="84" w:line="288" w:lineRule="auto"/>
        <w:ind w:right="281" w:firstLine="453"/>
        <w:contextualSpacing/>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cổ phần theo quy định tại khoản 2 Điều 17 của Quy chế này. Phiếu đặt mua</w:t>
      </w:r>
      <w:r w:rsidRPr="00083D29">
        <w:rPr>
          <w:spacing w:val="-1"/>
          <w:sz w:val="28"/>
        </w:rPr>
        <w:t xml:space="preserve"> </w:t>
      </w:r>
      <w:r w:rsidRPr="00083D29">
        <w:rPr>
          <w:sz w:val="28"/>
        </w:rPr>
        <w:t xml:space="preserve">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00D5B790" w:rsidR="0047792F" w:rsidRPr="00083D29" w:rsidRDefault="005B6E2A" w:rsidP="00113C6D">
      <w:pPr>
        <w:pStyle w:val="BodyText"/>
        <w:spacing w:before="91" w:line="288" w:lineRule="auto"/>
        <w:ind w:right="281" w:firstLine="453"/>
        <w:contextualSpacing/>
      </w:pPr>
      <w:r w:rsidRPr="00083D29">
        <w:t>Trong vòng tối đa 05 ngày làm việc kể từ ngày tổ</w:t>
      </w:r>
      <w:r w:rsidRPr="00083D29">
        <w:rPr>
          <w:spacing w:val="28"/>
        </w:rPr>
        <w:t xml:space="preserve"> </w:t>
      </w:r>
      <w:r w:rsidRPr="00083D29">
        <w:t>chức phiên đấu giá ,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kín, Hội đồng bán đấu giá xác định nhà đầu tư có mức giá đặt mua hợp lệ cao nhất khi bỏ phiếu kín là nhà đầu tư trúng đấu giá và sẽ được mua toàn bộ  cổ phần.</w:t>
      </w:r>
    </w:p>
    <w:p w14:paraId="4A0EB729" w14:textId="77777777" w:rsidR="0047792F" w:rsidRPr="00083D29" w:rsidRDefault="005B6E2A" w:rsidP="006F6D0E">
      <w:pPr>
        <w:pStyle w:val="ListParagraph"/>
        <w:numPr>
          <w:ilvl w:val="0"/>
          <w:numId w:val="17"/>
        </w:numPr>
        <w:tabs>
          <w:tab w:val="left" w:pos="1199"/>
        </w:tabs>
        <w:spacing w:before="89" w:line="288" w:lineRule="auto"/>
        <w:ind w:right="290" w:firstLine="453"/>
        <w:contextualSpacing/>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rsidP="00113C6D">
      <w:pPr>
        <w:pStyle w:val="BodyText"/>
        <w:spacing w:before="77" w:line="288" w:lineRule="auto"/>
        <w:ind w:right="280"/>
        <w:contextualSpacing/>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rsidP="006F6D0E">
      <w:pPr>
        <w:pStyle w:val="ListParagraph"/>
        <w:numPr>
          <w:ilvl w:val="0"/>
          <w:numId w:val="17"/>
        </w:numPr>
        <w:tabs>
          <w:tab w:val="left" w:pos="1187"/>
        </w:tabs>
        <w:spacing w:before="86" w:line="288" w:lineRule="auto"/>
        <w:ind w:right="278" w:firstLine="453"/>
        <w:contextualSpacing/>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rsidP="006F6D0E">
      <w:pPr>
        <w:pStyle w:val="ListParagraph"/>
        <w:numPr>
          <w:ilvl w:val="0"/>
          <w:numId w:val="18"/>
        </w:numPr>
        <w:tabs>
          <w:tab w:val="left" w:pos="1302"/>
        </w:tabs>
        <w:spacing w:before="78" w:line="288" w:lineRule="auto"/>
        <w:ind w:left="1302" w:hanging="280"/>
        <w:contextualSpacing/>
        <w:rPr>
          <w:sz w:val="28"/>
        </w:rPr>
      </w:pPr>
      <w:r w:rsidRPr="00083D29">
        <w:rPr>
          <w:sz w:val="28"/>
        </w:rPr>
        <w:lastRenderedPageBreak/>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rsidP="00113C6D">
      <w:pPr>
        <w:pStyle w:val="BodyText"/>
        <w:spacing w:before="159" w:line="288" w:lineRule="auto"/>
        <w:ind w:right="278" w:firstLine="453"/>
        <w:contextualSpacing/>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49D34D03" w:rsidR="0047792F" w:rsidRPr="00083D29" w:rsidRDefault="005B6E2A" w:rsidP="00113C6D">
      <w:pPr>
        <w:pStyle w:val="Heading2"/>
        <w:spacing w:before="83" w:line="288" w:lineRule="auto"/>
        <w:ind w:left="1022"/>
        <w:contextualSpacing/>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rsidP="006F6D0E">
      <w:pPr>
        <w:pStyle w:val="ListParagraph"/>
        <w:numPr>
          <w:ilvl w:val="0"/>
          <w:numId w:val="16"/>
        </w:numPr>
        <w:tabs>
          <w:tab w:val="left" w:pos="1310"/>
        </w:tabs>
        <w:spacing w:before="158" w:line="288" w:lineRule="auto"/>
        <w:ind w:right="280" w:firstLine="453"/>
        <w:contextualSpacing/>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rsidP="006F6D0E">
      <w:pPr>
        <w:pStyle w:val="ListParagraph"/>
        <w:numPr>
          <w:ilvl w:val="0"/>
          <w:numId w:val="16"/>
        </w:numPr>
        <w:tabs>
          <w:tab w:val="left" w:pos="1336"/>
        </w:tabs>
        <w:spacing w:before="90" w:line="288" w:lineRule="auto"/>
        <w:ind w:right="291" w:firstLine="453"/>
        <w:contextualSpacing/>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rsidP="00113C6D">
      <w:pPr>
        <w:pStyle w:val="Heading2"/>
        <w:spacing w:before="79" w:line="288" w:lineRule="auto"/>
        <w:ind w:left="1022"/>
        <w:contextualSpacing/>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05E852DF" w:rsidR="0047792F" w:rsidRPr="00083D29" w:rsidRDefault="005B6E2A" w:rsidP="006F6D0E">
      <w:pPr>
        <w:pStyle w:val="ListParagraph"/>
        <w:numPr>
          <w:ilvl w:val="0"/>
          <w:numId w:val="15"/>
        </w:numPr>
        <w:tabs>
          <w:tab w:val="left" w:pos="1310"/>
        </w:tabs>
        <w:spacing w:before="170" w:line="288" w:lineRule="auto"/>
        <w:ind w:right="277" w:firstLine="453"/>
        <w:contextualSpacing/>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 xml:space="preserve">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rsidP="006F6D0E">
      <w:pPr>
        <w:pStyle w:val="ListParagraph"/>
        <w:numPr>
          <w:ilvl w:val="0"/>
          <w:numId w:val="15"/>
        </w:numPr>
        <w:tabs>
          <w:tab w:val="left" w:pos="1320"/>
        </w:tabs>
        <w:spacing w:before="76" w:line="288" w:lineRule="auto"/>
        <w:ind w:right="278" w:firstLine="453"/>
        <w:contextualSpacing/>
        <w:rPr>
          <w:sz w:val="28"/>
        </w:rPr>
      </w:pPr>
      <w:r w:rsidRPr="00083D29">
        <w:rPr>
          <w:sz w:val="28"/>
        </w:rPr>
        <w:t>Tổ chức bán đấu giá có trách nhiệm thông báo kết quả đấu giá đến từng nhà đầu tư:</w:t>
      </w:r>
    </w:p>
    <w:p w14:paraId="7D253135" w14:textId="3CBFE082" w:rsidR="0047792F" w:rsidRPr="00083D29" w:rsidRDefault="005B6E2A" w:rsidP="00113C6D">
      <w:pPr>
        <w:pStyle w:val="BodyText"/>
        <w:spacing w:before="77" w:line="288" w:lineRule="auto"/>
        <w:ind w:right="287" w:firstLine="453"/>
        <w:contextualSpacing/>
      </w:pPr>
      <w:r w:rsidRPr="00083D29">
        <w:t>Các nhà đầu tư có trách nhiệm nhận thông báo kết quả hoặc Phiếu đặt mua</w:t>
      </w:r>
      <w:r w:rsidRPr="00083D29">
        <w:rPr>
          <w:spacing w:val="40"/>
        </w:rPr>
        <w:t xml:space="preserve"> </w:t>
      </w:r>
      <w:r w:rsidRPr="00083D29">
        <w:t xml:space="preserve"> cổ phần (trong trường hợp có từ hai nhà đầu tư trở lên trả giá cao nhất bằng nhau) </w:t>
      </w:r>
      <w:r w:rsidRPr="00443C90">
        <w:rPr>
          <w:spacing w:val="-6"/>
        </w:rPr>
        <w:t>tại Tổ chức bán đấu giá trong vòng hai (02) ngày làm việc kể từ ngày tổ chức đấu giá.</w:t>
      </w:r>
    </w:p>
    <w:p w14:paraId="16DDC2F4" w14:textId="4A3E500B" w:rsidR="0047792F" w:rsidRPr="00083D29" w:rsidRDefault="005B6E2A" w:rsidP="00113C6D">
      <w:pPr>
        <w:pStyle w:val="Heading2"/>
        <w:spacing w:before="74" w:line="288" w:lineRule="auto"/>
        <w:ind w:left="1022"/>
        <w:contextualSpacing/>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15"/>
        </w:rPr>
        <w:t xml:space="preserve"> </w:t>
      </w:r>
      <w:r w:rsidRPr="00083D29">
        <w:t>cổ</w:t>
      </w:r>
      <w:r w:rsidRPr="00083D29">
        <w:rPr>
          <w:spacing w:val="14"/>
        </w:rPr>
        <w:t xml:space="preserve"> </w:t>
      </w:r>
      <w:r w:rsidRPr="00083D29">
        <w:rPr>
          <w:spacing w:val="-4"/>
        </w:rPr>
        <w:t>phần</w:t>
      </w:r>
    </w:p>
    <w:p w14:paraId="548CD87D" w14:textId="780EC2DB" w:rsidR="0047792F" w:rsidRPr="00083D29" w:rsidRDefault="005B6E2A" w:rsidP="006F6D0E">
      <w:pPr>
        <w:pStyle w:val="ListParagraph"/>
        <w:numPr>
          <w:ilvl w:val="0"/>
          <w:numId w:val="14"/>
        </w:numPr>
        <w:tabs>
          <w:tab w:val="left" w:pos="1322"/>
        </w:tabs>
        <w:spacing w:before="173" w:line="288" w:lineRule="auto"/>
        <w:ind w:right="273" w:firstLine="453"/>
        <w:contextualSpacing/>
        <w:rPr>
          <w:sz w:val="28"/>
        </w:rPr>
      </w:pPr>
      <w:r w:rsidRPr="00083D29">
        <w:rPr>
          <w:sz w:val="28"/>
        </w:rPr>
        <w:t xml:space="preserve">Căn cứ vào thông báo kết quả đấu giá do Tổ chức bán đấu giá công bố, nhà đầu tư trúng giá có trách nhiệm thanh toán tiền mua cổ phần </w:t>
      </w:r>
      <w:r w:rsidRPr="00083D29">
        <w:rPr>
          <w:b/>
          <w:sz w:val="28"/>
        </w:rPr>
        <w:t xml:space="preserve">từ ngày </w:t>
      </w:r>
      <w:r w:rsidR="00EB3C1D">
        <w:rPr>
          <w:b/>
          <w:sz w:val="28"/>
          <w:lang w:val="en-US"/>
        </w:rPr>
        <w:t>03/9</w:t>
      </w:r>
      <w:r w:rsidRPr="00083D29">
        <w:rPr>
          <w:b/>
          <w:sz w:val="28"/>
        </w:rPr>
        <w:t xml:space="preserve">/2025 đến ngày </w:t>
      </w:r>
      <w:r w:rsidR="00EB3C1D">
        <w:rPr>
          <w:b/>
          <w:sz w:val="28"/>
          <w:lang w:val="en-US"/>
        </w:rPr>
        <w:t>09/9</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rsidP="00113C6D">
      <w:pPr>
        <w:pStyle w:val="BodyText"/>
        <w:spacing w:before="62" w:line="288" w:lineRule="auto"/>
        <w:ind w:right="294" w:firstLine="453"/>
        <w:contextualSpacing/>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4F54A083" w:rsidR="0047792F" w:rsidRPr="00083D29" w:rsidRDefault="005B6E2A" w:rsidP="006F6D0E">
      <w:pPr>
        <w:pStyle w:val="ListParagraph"/>
        <w:numPr>
          <w:ilvl w:val="0"/>
          <w:numId w:val="14"/>
        </w:numPr>
        <w:tabs>
          <w:tab w:val="left" w:pos="1301"/>
        </w:tabs>
        <w:spacing w:before="76" w:line="288" w:lineRule="auto"/>
        <w:ind w:left="1301" w:hanging="279"/>
        <w:contextualSpacing/>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 xml:space="preserve">mua </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rsidP="006F6D0E">
      <w:pPr>
        <w:pStyle w:val="ListParagraph"/>
        <w:numPr>
          <w:ilvl w:val="1"/>
          <w:numId w:val="14"/>
        </w:numPr>
        <w:tabs>
          <w:tab w:val="left" w:pos="1340"/>
        </w:tabs>
        <w:spacing w:before="173" w:line="288" w:lineRule="auto"/>
        <w:ind w:right="289" w:firstLine="453"/>
        <w:contextualSpacing/>
        <w:rPr>
          <w:sz w:val="28"/>
        </w:rPr>
      </w:pPr>
      <w:r w:rsidRPr="00083D29">
        <w:rPr>
          <w:sz w:val="28"/>
        </w:rPr>
        <w:t>Thanh toán bằng đồng Việt Nam theo hình thức nộp vào tài khoản của Đại lý đấu giá nơi nhà đầu tư làm thủ tục đăng ký;</w:t>
      </w:r>
    </w:p>
    <w:p w14:paraId="6245FDD8" w14:textId="7C9E9A00" w:rsidR="0047792F" w:rsidRPr="00083D29" w:rsidRDefault="005B6E2A" w:rsidP="006F6D0E">
      <w:pPr>
        <w:pStyle w:val="ListParagraph"/>
        <w:numPr>
          <w:ilvl w:val="1"/>
          <w:numId w:val="14"/>
        </w:numPr>
        <w:tabs>
          <w:tab w:val="left" w:pos="1329"/>
        </w:tabs>
        <w:spacing w:before="64" w:line="288" w:lineRule="auto"/>
        <w:ind w:right="286" w:firstLine="453"/>
        <w:contextualSpacing/>
        <w:rPr>
          <w:sz w:val="28"/>
        </w:rPr>
      </w:pPr>
      <w:r w:rsidRPr="00083D29">
        <w:rPr>
          <w:sz w:val="28"/>
        </w:rPr>
        <w:t>Tổ chức bán đấu giá có trách nhiệm</w:t>
      </w:r>
      <w:r w:rsidRPr="00083D29">
        <w:rPr>
          <w:spacing w:val="-2"/>
          <w:sz w:val="28"/>
        </w:rPr>
        <w:t xml:space="preserve"> </w:t>
      </w:r>
      <w:r w:rsidRPr="00083D29">
        <w:rPr>
          <w:sz w:val="28"/>
        </w:rPr>
        <w:t xml:space="preserve">tổng hợp và chuyển toàn bộ tiền mua </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6B86FF16" w:rsidR="0047792F" w:rsidRPr="00083D29" w:rsidRDefault="005B6E2A" w:rsidP="00113C6D">
      <w:pPr>
        <w:pStyle w:val="BodyText"/>
        <w:spacing w:before="1" w:line="288" w:lineRule="auto"/>
        <w:contextualSpacing/>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rPr>
          <w:spacing w:val="-2"/>
        </w:rPr>
        <w:t xml:space="preserve"> </w:t>
      </w:r>
      <w:r w:rsidRPr="00083D29">
        <w:t>cổ</w:t>
      </w:r>
      <w:r w:rsidRPr="00083D29">
        <w:rPr>
          <w:spacing w:val="-3"/>
        </w:rPr>
        <w:t xml:space="preserve"> </w:t>
      </w:r>
      <w:r w:rsidRPr="00083D29">
        <w:rPr>
          <w:spacing w:val="-2"/>
        </w:rPr>
        <w:t>phần;</w:t>
      </w:r>
    </w:p>
    <w:p w14:paraId="4AB4CCCC" w14:textId="69565114" w:rsidR="0047792F" w:rsidRPr="00083D29" w:rsidRDefault="005B6E2A" w:rsidP="006F6D0E">
      <w:pPr>
        <w:pStyle w:val="ListParagraph"/>
        <w:numPr>
          <w:ilvl w:val="1"/>
          <w:numId w:val="14"/>
        </w:numPr>
        <w:tabs>
          <w:tab w:val="left" w:pos="1328"/>
        </w:tabs>
        <w:spacing w:before="153" w:line="288" w:lineRule="auto"/>
        <w:ind w:right="275" w:firstLine="453"/>
        <w:contextualSpacing/>
        <w:rPr>
          <w:sz w:val="28"/>
        </w:rPr>
      </w:pPr>
      <w:r w:rsidRPr="00083D29">
        <w:rPr>
          <w:sz w:val="28"/>
        </w:rPr>
        <w:t xml:space="preserve">Trường hợp Đại lý đấu giá chậm chuyển tiền thu được từ bán đấu giá cổ </w:t>
      </w:r>
      <w:r w:rsidRPr="00083D29">
        <w:rPr>
          <w:sz w:val="28"/>
        </w:rPr>
        <w:lastRenderedPageBreak/>
        <w:t>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rsidP="006F6D0E">
      <w:pPr>
        <w:pStyle w:val="ListParagraph"/>
        <w:numPr>
          <w:ilvl w:val="1"/>
          <w:numId w:val="14"/>
        </w:numPr>
        <w:tabs>
          <w:tab w:val="left" w:pos="1346"/>
        </w:tabs>
        <w:spacing w:before="79" w:line="288" w:lineRule="auto"/>
        <w:ind w:right="280" w:firstLine="453"/>
        <w:contextualSpacing/>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rsidP="00113C6D">
      <w:pPr>
        <w:pStyle w:val="Heading2"/>
        <w:spacing w:before="75" w:line="288" w:lineRule="auto"/>
        <w:ind w:left="1022"/>
        <w:contextualSpacing/>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rsidP="006F6D0E">
      <w:pPr>
        <w:pStyle w:val="ListParagraph"/>
        <w:numPr>
          <w:ilvl w:val="0"/>
          <w:numId w:val="13"/>
        </w:numPr>
        <w:tabs>
          <w:tab w:val="left" w:pos="1312"/>
        </w:tabs>
        <w:spacing w:before="154" w:line="288" w:lineRule="auto"/>
        <w:ind w:right="279" w:firstLine="453"/>
        <w:contextualSpacing/>
        <w:rPr>
          <w:sz w:val="28"/>
        </w:rPr>
      </w:pPr>
      <w:r w:rsidRPr="00083D29">
        <w:rPr>
          <w:sz w:val="28"/>
        </w:rPr>
        <w:t>Những trường hợp sau đây bị coi là vi phạm Quy chế đấu giá và nhà đầu tư không được nhận lại tiền đặt cọc:</w:t>
      </w:r>
    </w:p>
    <w:p w14:paraId="4840164F" w14:textId="38DC25B3" w:rsidR="0047792F" w:rsidRPr="00443C90" w:rsidRDefault="005B6E2A" w:rsidP="006F6D0E">
      <w:pPr>
        <w:pStyle w:val="ListParagraph"/>
        <w:numPr>
          <w:ilvl w:val="1"/>
          <w:numId w:val="13"/>
        </w:numPr>
        <w:tabs>
          <w:tab w:val="left" w:pos="1080"/>
        </w:tabs>
        <w:spacing w:before="77" w:line="288" w:lineRule="auto"/>
        <w:ind w:left="540" w:firstLine="540"/>
        <w:contextualSpacing/>
        <w:jc w:val="left"/>
      </w:pPr>
      <w:r w:rsidRPr="00443C90">
        <w:rPr>
          <w:sz w:val="28"/>
        </w:rPr>
        <w:t>Không nộp phiếu tham dự đấu giá; từ chối hoặc không tham gia bỏ phiếu</w:t>
      </w:r>
      <w:r w:rsidR="00443C90" w:rsidRPr="00443C90">
        <w:rPr>
          <w:sz w:val="28"/>
          <w:szCs w:val="28"/>
          <w:lang w:val="en-US"/>
        </w:rPr>
        <w:t xml:space="preserve"> </w:t>
      </w:r>
      <w:r w:rsidRPr="00443C90">
        <w:rPr>
          <w:sz w:val="28"/>
          <w:szCs w:val="28"/>
        </w:rPr>
        <w:t>kín</w:t>
      </w:r>
      <w:r w:rsidRPr="00443C90">
        <w:t>.</w:t>
      </w:r>
    </w:p>
    <w:p w14:paraId="5DA4A146" w14:textId="77777777" w:rsidR="0047792F" w:rsidRPr="00083D29" w:rsidRDefault="005B6E2A" w:rsidP="006F6D0E">
      <w:pPr>
        <w:pStyle w:val="ListParagraph"/>
        <w:numPr>
          <w:ilvl w:val="1"/>
          <w:numId w:val="13"/>
        </w:numPr>
        <w:tabs>
          <w:tab w:val="left" w:pos="1331"/>
        </w:tabs>
        <w:spacing w:before="153" w:line="288" w:lineRule="auto"/>
        <w:ind w:left="1331" w:hanging="309"/>
        <w:contextualSpacing/>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rsidP="00113C6D">
      <w:pPr>
        <w:pStyle w:val="BodyText"/>
        <w:spacing w:before="74" w:line="288" w:lineRule="auto"/>
        <w:contextualSpacing/>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rsidP="006F6D0E">
      <w:pPr>
        <w:pStyle w:val="ListParagraph"/>
        <w:numPr>
          <w:ilvl w:val="1"/>
          <w:numId w:val="13"/>
        </w:numPr>
        <w:tabs>
          <w:tab w:val="left" w:pos="1310"/>
        </w:tabs>
        <w:spacing w:before="153" w:line="288" w:lineRule="auto"/>
        <w:ind w:left="1310" w:hanging="288"/>
        <w:contextualSpacing/>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2F71607B" w:rsidR="0047792F" w:rsidRPr="00083D29" w:rsidRDefault="005B6E2A" w:rsidP="006F6D0E">
      <w:pPr>
        <w:pStyle w:val="ListParagraph"/>
        <w:numPr>
          <w:ilvl w:val="1"/>
          <w:numId w:val="13"/>
        </w:numPr>
        <w:tabs>
          <w:tab w:val="left" w:pos="1346"/>
        </w:tabs>
        <w:spacing w:before="154" w:line="288" w:lineRule="auto"/>
        <w:ind w:left="569" w:right="290" w:firstLine="453"/>
        <w:contextualSpacing/>
        <w:rPr>
          <w:sz w:val="28"/>
        </w:rPr>
      </w:pPr>
      <w:r w:rsidRPr="00083D29">
        <w:rPr>
          <w:sz w:val="28"/>
        </w:rPr>
        <w:t>Nhà đầu tư đăng ký nhưng không đặt mua toàn bộ cổ phần thì không được nhận lại toàn bộ tiền đặt cọc;</w:t>
      </w:r>
    </w:p>
    <w:p w14:paraId="470B6B0D" w14:textId="2B8F1DF6" w:rsidR="0047792F" w:rsidRPr="00083D29" w:rsidRDefault="005B6E2A" w:rsidP="00113C6D">
      <w:pPr>
        <w:pStyle w:val="BodyText"/>
        <w:spacing w:before="75" w:line="288" w:lineRule="auto"/>
        <w:ind w:right="290" w:firstLine="523"/>
        <w:contextualSpacing/>
      </w:pPr>
      <w:r w:rsidRPr="00083D29">
        <w:t>đ) Nhà đầu tư không thanh toán toàn bộ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cổ phần.</w:t>
      </w:r>
    </w:p>
    <w:p w14:paraId="1C16A053" w14:textId="77777777" w:rsidR="0047792F" w:rsidRPr="00083D29" w:rsidRDefault="005B6E2A" w:rsidP="006F6D0E">
      <w:pPr>
        <w:pStyle w:val="ListParagraph"/>
        <w:numPr>
          <w:ilvl w:val="0"/>
          <w:numId w:val="13"/>
        </w:numPr>
        <w:tabs>
          <w:tab w:val="left" w:pos="1334"/>
        </w:tabs>
        <w:spacing w:before="79" w:line="288" w:lineRule="auto"/>
        <w:ind w:right="287" w:firstLine="453"/>
        <w:contextualSpacing/>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rsidP="00113C6D">
      <w:pPr>
        <w:pStyle w:val="Heading2"/>
        <w:spacing w:before="84" w:line="288" w:lineRule="auto"/>
        <w:ind w:left="1022"/>
        <w:contextualSpacing/>
      </w:pPr>
      <w:r w:rsidRPr="00083D29">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C1690F" w:rsidRDefault="005B6E2A" w:rsidP="00113C6D">
      <w:pPr>
        <w:pStyle w:val="BodyText"/>
        <w:spacing w:before="158" w:line="288" w:lineRule="auto"/>
        <w:ind w:right="286" w:firstLine="453"/>
        <w:contextualSpacing/>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C1690F">
        <w:t>chuyển</w:t>
      </w:r>
      <w:r w:rsidRPr="00C1690F">
        <w:rPr>
          <w:spacing w:val="-2"/>
        </w:rPr>
        <w:t xml:space="preserve"> </w:t>
      </w:r>
      <w:r w:rsidRPr="00C1690F">
        <w:t>nhượng</w:t>
      </w:r>
      <w:r w:rsidRPr="00C1690F">
        <w:rPr>
          <w:spacing w:val="-2"/>
        </w:rPr>
        <w:t xml:space="preserve"> </w:t>
      </w:r>
      <w:r w:rsidRPr="00C1690F">
        <w:t>để</w:t>
      </w:r>
      <w:r w:rsidRPr="00C1690F">
        <w:rPr>
          <w:spacing w:val="-4"/>
        </w:rPr>
        <w:t xml:space="preserve"> </w:t>
      </w:r>
      <w:r w:rsidRPr="00C1690F">
        <w:t>xử</w:t>
      </w:r>
      <w:r w:rsidRPr="00C1690F">
        <w:rPr>
          <w:spacing w:val="-6"/>
        </w:rPr>
        <w:t xml:space="preserve"> </w:t>
      </w:r>
      <w:r w:rsidRPr="00C1690F">
        <w:t>lý</w:t>
      </w:r>
      <w:r w:rsidRPr="00C1690F">
        <w:rPr>
          <w:spacing w:val="-2"/>
        </w:rPr>
        <w:t xml:space="preserve"> </w:t>
      </w:r>
      <w:r w:rsidRPr="00C1690F">
        <w:t>theo</w:t>
      </w:r>
      <w:r w:rsidRPr="00C1690F">
        <w:rPr>
          <w:spacing w:val="-5"/>
        </w:rPr>
        <w:t xml:space="preserve"> </w:t>
      </w:r>
      <w:r w:rsidRPr="00C1690F">
        <w:t>quy</w:t>
      </w:r>
      <w:r w:rsidRPr="00C1690F">
        <w:rPr>
          <w:spacing w:val="-6"/>
        </w:rPr>
        <w:t xml:space="preserve"> </w:t>
      </w:r>
      <w:r w:rsidRPr="00C1690F">
        <w:rPr>
          <w:spacing w:val="-2"/>
        </w:rPr>
        <w:t>định.</w:t>
      </w:r>
    </w:p>
    <w:p w14:paraId="444B555A" w14:textId="77777777" w:rsidR="0047792F" w:rsidRPr="00C1690F" w:rsidRDefault="005B6E2A" w:rsidP="00113C6D">
      <w:pPr>
        <w:pStyle w:val="Heading2"/>
        <w:spacing w:before="161" w:line="288" w:lineRule="auto"/>
        <w:ind w:left="1022"/>
      </w:pPr>
      <w:r w:rsidRPr="00C1690F">
        <w:t>Điều</w:t>
      </w:r>
      <w:r w:rsidRPr="00C1690F">
        <w:rPr>
          <w:spacing w:val="-6"/>
        </w:rPr>
        <w:t xml:space="preserve"> </w:t>
      </w:r>
      <w:r w:rsidRPr="00C1690F">
        <w:t>21.</w:t>
      </w:r>
      <w:r w:rsidRPr="00C1690F">
        <w:rPr>
          <w:spacing w:val="-3"/>
        </w:rPr>
        <w:t xml:space="preserve"> </w:t>
      </w:r>
      <w:r w:rsidRPr="00C1690F">
        <w:t>Xử</w:t>
      </w:r>
      <w:r w:rsidRPr="00C1690F">
        <w:rPr>
          <w:spacing w:val="-3"/>
        </w:rPr>
        <w:t xml:space="preserve"> </w:t>
      </w:r>
      <w:r w:rsidRPr="00C1690F">
        <w:t>lý</w:t>
      </w:r>
      <w:r w:rsidRPr="00C1690F">
        <w:rPr>
          <w:spacing w:val="-2"/>
        </w:rPr>
        <w:t xml:space="preserve"> </w:t>
      </w:r>
      <w:r w:rsidRPr="00C1690F">
        <w:t>tiền</w:t>
      </w:r>
      <w:r w:rsidRPr="00C1690F">
        <w:rPr>
          <w:spacing w:val="-2"/>
        </w:rPr>
        <w:t xml:space="preserve"> </w:t>
      </w:r>
      <w:r w:rsidRPr="00C1690F">
        <w:t>đặt</w:t>
      </w:r>
      <w:r w:rsidRPr="00C1690F">
        <w:rPr>
          <w:spacing w:val="-2"/>
        </w:rPr>
        <w:t xml:space="preserve"> </w:t>
      </w:r>
      <w:r w:rsidRPr="00C1690F">
        <w:rPr>
          <w:spacing w:val="-5"/>
        </w:rPr>
        <w:t>cọc</w:t>
      </w:r>
    </w:p>
    <w:p w14:paraId="19163224" w14:textId="03680741" w:rsidR="0047792F" w:rsidRPr="00C1690F" w:rsidRDefault="005B6E2A" w:rsidP="006F6D0E">
      <w:pPr>
        <w:pStyle w:val="ListParagraph"/>
        <w:numPr>
          <w:ilvl w:val="0"/>
          <w:numId w:val="12"/>
        </w:numPr>
        <w:tabs>
          <w:tab w:val="left" w:pos="1332"/>
        </w:tabs>
        <w:spacing w:before="158" w:line="288" w:lineRule="auto"/>
        <w:ind w:right="275" w:firstLine="453"/>
        <w:rPr>
          <w:sz w:val="28"/>
        </w:rPr>
      </w:pPr>
      <w:r w:rsidRPr="00C1690F">
        <w:rPr>
          <w:b/>
          <w:sz w:val="28"/>
        </w:rPr>
        <w:t xml:space="preserve">Từ ngày </w:t>
      </w:r>
      <w:r w:rsidR="00EB3C1D">
        <w:rPr>
          <w:b/>
          <w:sz w:val="28"/>
          <w:lang w:val="en-US"/>
        </w:rPr>
        <w:t>03/9</w:t>
      </w:r>
      <w:r w:rsidRPr="00C1690F">
        <w:rPr>
          <w:b/>
          <w:sz w:val="28"/>
        </w:rPr>
        <w:t xml:space="preserve">/2025 đến ngày </w:t>
      </w:r>
      <w:r w:rsidR="00EB3C1D">
        <w:rPr>
          <w:b/>
          <w:sz w:val="28"/>
          <w:lang w:val="en-US"/>
        </w:rPr>
        <w:t>04/9</w:t>
      </w:r>
      <w:r w:rsidRPr="00C1690F">
        <w:rPr>
          <w:b/>
          <w:sz w:val="28"/>
        </w:rPr>
        <w:t>/2025</w:t>
      </w:r>
      <w:r w:rsidRPr="00C1690F">
        <w:rPr>
          <w:sz w:val="28"/>
        </w:rPr>
        <w:t>, Tổ chức bán đấu giá có trách nhiệm hoàn trả tiền đặt cọc của nhà đầu tư tham dự đấu giá hợp lệ nhưng không được</w:t>
      </w:r>
      <w:r w:rsidRPr="00C1690F">
        <w:rPr>
          <w:spacing w:val="-8"/>
          <w:sz w:val="28"/>
        </w:rPr>
        <w:t xml:space="preserve"> </w:t>
      </w:r>
      <w:r w:rsidRPr="00C1690F">
        <w:rPr>
          <w:sz w:val="28"/>
        </w:rPr>
        <w:t>mua</w:t>
      </w:r>
      <w:r w:rsidRPr="00C1690F">
        <w:rPr>
          <w:spacing w:val="-12"/>
          <w:sz w:val="28"/>
        </w:rPr>
        <w:t xml:space="preserve"> </w:t>
      </w:r>
      <w:r w:rsidRPr="00C1690F">
        <w:rPr>
          <w:sz w:val="28"/>
        </w:rPr>
        <w:t>cổ</w:t>
      </w:r>
      <w:r w:rsidRPr="00C1690F">
        <w:rPr>
          <w:spacing w:val="-10"/>
          <w:sz w:val="28"/>
        </w:rPr>
        <w:t xml:space="preserve"> </w:t>
      </w:r>
      <w:r w:rsidRPr="00C1690F">
        <w:rPr>
          <w:sz w:val="28"/>
        </w:rPr>
        <w:t>phần</w:t>
      </w:r>
      <w:r w:rsidRPr="00C1690F">
        <w:rPr>
          <w:spacing w:val="-10"/>
          <w:sz w:val="28"/>
        </w:rPr>
        <w:t xml:space="preserve"> </w:t>
      </w:r>
      <w:r w:rsidRPr="00C1690F">
        <w:rPr>
          <w:sz w:val="28"/>
        </w:rPr>
        <w:t>cho</w:t>
      </w:r>
      <w:r w:rsidRPr="00C1690F">
        <w:rPr>
          <w:spacing w:val="-13"/>
          <w:sz w:val="28"/>
        </w:rPr>
        <w:t xml:space="preserve"> </w:t>
      </w:r>
      <w:r w:rsidRPr="00C1690F">
        <w:rPr>
          <w:sz w:val="28"/>
        </w:rPr>
        <w:t>các</w:t>
      </w:r>
      <w:r w:rsidRPr="00C1690F">
        <w:rPr>
          <w:spacing w:val="-8"/>
          <w:sz w:val="28"/>
        </w:rPr>
        <w:t xml:space="preserve"> </w:t>
      </w:r>
      <w:r w:rsidRPr="00C1690F">
        <w:rPr>
          <w:sz w:val="28"/>
        </w:rPr>
        <w:t>Đại</w:t>
      </w:r>
      <w:r w:rsidRPr="00C1690F">
        <w:rPr>
          <w:spacing w:val="-13"/>
          <w:sz w:val="28"/>
        </w:rPr>
        <w:t xml:space="preserve"> </w:t>
      </w:r>
      <w:r w:rsidRPr="00C1690F">
        <w:rPr>
          <w:sz w:val="28"/>
        </w:rPr>
        <w:t>lý</w:t>
      </w:r>
      <w:r w:rsidRPr="00C1690F">
        <w:rPr>
          <w:spacing w:val="-10"/>
          <w:sz w:val="28"/>
        </w:rPr>
        <w:t xml:space="preserve"> </w:t>
      </w:r>
      <w:r w:rsidRPr="00C1690F">
        <w:rPr>
          <w:sz w:val="28"/>
        </w:rPr>
        <w:t>đấu</w:t>
      </w:r>
      <w:r w:rsidRPr="00C1690F">
        <w:rPr>
          <w:spacing w:val="-10"/>
          <w:sz w:val="28"/>
        </w:rPr>
        <w:t xml:space="preserve"> </w:t>
      </w:r>
      <w:r w:rsidRPr="00C1690F">
        <w:rPr>
          <w:sz w:val="28"/>
        </w:rPr>
        <w:t>giá.</w:t>
      </w:r>
    </w:p>
    <w:p w14:paraId="038E5DC2" w14:textId="2B470F39" w:rsidR="0047792F" w:rsidRPr="00C1690F" w:rsidRDefault="005B6E2A" w:rsidP="00113C6D">
      <w:pPr>
        <w:spacing w:before="82" w:line="288" w:lineRule="auto"/>
        <w:ind w:left="569" w:right="279" w:firstLine="453"/>
        <w:jc w:val="both"/>
        <w:rPr>
          <w:sz w:val="28"/>
        </w:rPr>
      </w:pPr>
      <w:r w:rsidRPr="00C1690F">
        <w:rPr>
          <w:b/>
          <w:sz w:val="28"/>
        </w:rPr>
        <w:t xml:space="preserve">Từ ngày </w:t>
      </w:r>
      <w:r w:rsidR="00EB3C1D">
        <w:rPr>
          <w:b/>
          <w:sz w:val="28"/>
          <w:lang w:val="en-US"/>
        </w:rPr>
        <w:t>04/9</w:t>
      </w:r>
      <w:r w:rsidR="00A015A8" w:rsidRPr="00C1690F">
        <w:rPr>
          <w:b/>
          <w:sz w:val="28"/>
          <w:lang w:val="en-US"/>
        </w:rPr>
        <w:t>/</w:t>
      </w:r>
      <w:r w:rsidRPr="00C1690F">
        <w:rPr>
          <w:b/>
          <w:sz w:val="28"/>
        </w:rPr>
        <w:t xml:space="preserve">2025 đến ngày </w:t>
      </w:r>
      <w:r w:rsidR="00EB3C1D">
        <w:rPr>
          <w:b/>
          <w:sz w:val="28"/>
          <w:lang w:val="en-US"/>
        </w:rPr>
        <w:t>09/9</w:t>
      </w:r>
      <w:r w:rsidRPr="00C1690F">
        <w:rPr>
          <w:b/>
          <w:sz w:val="28"/>
        </w:rPr>
        <w:t>/2025</w:t>
      </w:r>
      <w:r w:rsidRPr="00C1690F">
        <w:rPr>
          <w:sz w:val="28"/>
        </w:rPr>
        <w:t>, Đại lý đấu giá có trách nhiệm chuyển tiền đặt cọc</w:t>
      </w:r>
      <w:r w:rsidRPr="00C1690F">
        <w:rPr>
          <w:spacing w:val="-1"/>
          <w:sz w:val="28"/>
        </w:rPr>
        <w:t xml:space="preserve"> </w:t>
      </w:r>
      <w:r w:rsidRPr="00C1690F">
        <w:rPr>
          <w:sz w:val="28"/>
        </w:rPr>
        <w:t>cho</w:t>
      </w:r>
      <w:r w:rsidRPr="00C1690F">
        <w:rPr>
          <w:spacing w:val="-4"/>
          <w:sz w:val="28"/>
        </w:rPr>
        <w:t xml:space="preserve"> </w:t>
      </w:r>
      <w:r w:rsidRPr="00C1690F">
        <w:rPr>
          <w:sz w:val="28"/>
        </w:rPr>
        <w:t>nhà</w:t>
      </w:r>
      <w:r w:rsidRPr="00C1690F">
        <w:rPr>
          <w:spacing w:val="-4"/>
          <w:sz w:val="28"/>
        </w:rPr>
        <w:t xml:space="preserve"> </w:t>
      </w:r>
      <w:r w:rsidRPr="00C1690F">
        <w:rPr>
          <w:sz w:val="28"/>
        </w:rPr>
        <w:t>đầu</w:t>
      </w:r>
      <w:r w:rsidRPr="00C1690F">
        <w:rPr>
          <w:spacing w:val="-3"/>
          <w:sz w:val="28"/>
        </w:rPr>
        <w:t xml:space="preserve"> </w:t>
      </w:r>
      <w:r w:rsidRPr="00C1690F">
        <w:rPr>
          <w:sz w:val="28"/>
        </w:rPr>
        <w:t>tư</w:t>
      </w:r>
      <w:r w:rsidRPr="00C1690F">
        <w:rPr>
          <w:spacing w:val="-2"/>
          <w:sz w:val="28"/>
        </w:rPr>
        <w:t xml:space="preserve"> </w:t>
      </w:r>
      <w:r w:rsidRPr="00C1690F">
        <w:rPr>
          <w:sz w:val="28"/>
        </w:rPr>
        <w:t>có</w:t>
      </w:r>
      <w:r w:rsidRPr="00C1690F">
        <w:rPr>
          <w:spacing w:val="-1"/>
          <w:sz w:val="28"/>
        </w:rPr>
        <w:t xml:space="preserve"> </w:t>
      </w:r>
      <w:r w:rsidRPr="00C1690F">
        <w:rPr>
          <w:sz w:val="28"/>
        </w:rPr>
        <w:t>tham</w:t>
      </w:r>
      <w:r w:rsidRPr="00C1690F">
        <w:rPr>
          <w:spacing w:val="-4"/>
          <w:sz w:val="28"/>
        </w:rPr>
        <w:t xml:space="preserve"> </w:t>
      </w:r>
      <w:r w:rsidRPr="00C1690F">
        <w:rPr>
          <w:sz w:val="28"/>
        </w:rPr>
        <w:t>dự</w:t>
      </w:r>
      <w:r w:rsidRPr="00C1690F">
        <w:rPr>
          <w:spacing w:val="-2"/>
          <w:sz w:val="28"/>
        </w:rPr>
        <w:t xml:space="preserve"> </w:t>
      </w:r>
      <w:r w:rsidRPr="00C1690F">
        <w:rPr>
          <w:sz w:val="28"/>
        </w:rPr>
        <w:t>đấu giá</w:t>
      </w:r>
      <w:r w:rsidRPr="00C1690F">
        <w:rPr>
          <w:spacing w:val="-1"/>
          <w:sz w:val="28"/>
        </w:rPr>
        <w:t xml:space="preserve"> </w:t>
      </w:r>
      <w:r w:rsidRPr="00C1690F">
        <w:rPr>
          <w:sz w:val="28"/>
        </w:rPr>
        <w:t>hợp</w:t>
      </w:r>
      <w:r w:rsidRPr="00C1690F">
        <w:rPr>
          <w:spacing w:val="-3"/>
          <w:sz w:val="28"/>
        </w:rPr>
        <w:t xml:space="preserve"> </w:t>
      </w:r>
      <w:r w:rsidRPr="00C1690F">
        <w:rPr>
          <w:sz w:val="28"/>
        </w:rPr>
        <w:t>lệ</w:t>
      </w:r>
      <w:r w:rsidRPr="00C1690F">
        <w:rPr>
          <w:spacing w:val="-1"/>
          <w:sz w:val="28"/>
        </w:rPr>
        <w:t xml:space="preserve"> </w:t>
      </w:r>
      <w:r w:rsidRPr="00C1690F">
        <w:rPr>
          <w:sz w:val="28"/>
        </w:rPr>
        <w:t>nhưng không được mua  cổ phần.</w:t>
      </w:r>
    </w:p>
    <w:p w14:paraId="07AF8451" w14:textId="70C34981" w:rsidR="0047792F" w:rsidRPr="00C1690F" w:rsidRDefault="005B6E2A" w:rsidP="006F6D0E">
      <w:pPr>
        <w:pStyle w:val="ListParagraph"/>
        <w:numPr>
          <w:ilvl w:val="0"/>
          <w:numId w:val="12"/>
        </w:numPr>
        <w:tabs>
          <w:tab w:val="left" w:pos="1312"/>
        </w:tabs>
        <w:spacing w:before="84" w:line="288" w:lineRule="auto"/>
        <w:ind w:right="283" w:firstLine="453"/>
        <w:rPr>
          <w:sz w:val="28"/>
        </w:rPr>
      </w:pPr>
      <w:r w:rsidRPr="00C1690F">
        <w:rPr>
          <w:sz w:val="28"/>
        </w:rPr>
        <w:t>Đối với các nhà đầu tư trúng đấu giá, khoản tiền đặt cọc được bù trừ vào tổng số tiền thanh toán mua  cổ phần.</w:t>
      </w:r>
    </w:p>
    <w:p w14:paraId="7373CAAD" w14:textId="77777777" w:rsidR="0047792F" w:rsidRPr="00C1690F" w:rsidRDefault="005B6E2A" w:rsidP="006F6D0E">
      <w:pPr>
        <w:pStyle w:val="ListParagraph"/>
        <w:numPr>
          <w:ilvl w:val="0"/>
          <w:numId w:val="12"/>
        </w:numPr>
        <w:tabs>
          <w:tab w:val="left" w:pos="1301"/>
        </w:tabs>
        <w:spacing w:before="80" w:line="288" w:lineRule="auto"/>
        <w:ind w:right="281" w:firstLine="453"/>
        <w:rPr>
          <w:sz w:val="28"/>
        </w:rPr>
      </w:pPr>
      <w:r w:rsidRPr="00C1690F">
        <w:rPr>
          <w:sz w:val="28"/>
        </w:rPr>
        <w:t>Đối</w:t>
      </w:r>
      <w:r w:rsidRPr="00C1690F">
        <w:rPr>
          <w:spacing w:val="-1"/>
          <w:sz w:val="28"/>
        </w:rPr>
        <w:t xml:space="preserve"> </w:t>
      </w:r>
      <w:r w:rsidRPr="00C1690F">
        <w:rPr>
          <w:sz w:val="28"/>
        </w:rPr>
        <w:t>với</w:t>
      </w:r>
      <w:r w:rsidRPr="00C1690F">
        <w:rPr>
          <w:spacing w:val="-1"/>
          <w:sz w:val="28"/>
        </w:rPr>
        <w:t xml:space="preserve"> </w:t>
      </w:r>
      <w:r w:rsidRPr="00C1690F">
        <w:rPr>
          <w:sz w:val="28"/>
        </w:rPr>
        <w:t>khoản</w:t>
      </w:r>
      <w:r w:rsidRPr="00C1690F">
        <w:rPr>
          <w:spacing w:val="-4"/>
          <w:sz w:val="28"/>
        </w:rPr>
        <w:t xml:space="preserve"> </w:t>
      </w:r>
      <w:r w:rsidRPr="00C1690F">
        <w:rPr>
          <w:sz w:val="28"/>
        </w:rPr>
        <w:t>tiền</w:t>
      </w:r>
      <w:r w:rsidRPr="00C1690F">
        <w:rPr>
          <w:spacing w:val="-1"/>
          <w:sz w:val="28"/>
        </w:rPr>
        <w:t xml:space="preserve"> </w:t>
      </w:r>
      <w:r w:rsidRPr="00C1690F">
        <w:rPr>
          <w:sz w:val="28"/>
        </w:rPr>
        <w:t>đặt</w:t>
      </w:r>
      <w:r w:rsidRPr="00C1690F">
        <w:rPr>
          <w:spacing w:val="-1"/>
          <w:sz w:val="28"/>
        </w:rPr>
        <w:t xml:space="preserve"> </w:t>
      </w:r>
      <w:r w:rsidRPr="00C1690F">
        <w:rPr>
          <w:sz w:val="28"/>
        </w:rPr>
        <w:t>cọc</w:t>
      </w:r>
      <w:r w:rsidRPr="00C1690F">
        <w:rPr>
          <w:spacing w:val="-2"/>
          <w:sz w:val="28"/>
        </w:rPr>
        <w:t xml:space="preserve"> </w:t>
      </w:r>
      <w:r w:rsidRPr="00C1690F">
        <w:rPr>
          <w:sz w:val="28"/>
        </w:rPr>
        <w:t>không</w:t>
      </w:r>
      <w:r w:rsidRPr="00C1690F">
        <w:rPr>
          <w:spacing w:val="-1"/>
          <w:sz w:val="28"/>
        </w:rPr>
        <w:t xml:space="preserve"> </w:t>
      </w:r>
      <w:r w:rsidRPr="00C1690F">
        <w:rPr>
          <w:sz w:val="28"/>
        </w:rPr>
        <w:t>phải</w:t>
      </w:r>
      <w:r w:rsidRPr="00C1690F">
        <w:rPr>
          <w:spacing w:val="-1"/>
          <w:sz w:val="28"/>
        </w:rPr>
        <w:t xml:space="preserve"> </w:t>
      </w:r>
      <w:r w:rsidRPr="00C1690F">
        <w:rPr>
          <w:sz w:val="28"/>
        </w:rPr>
        <w:t>hoàn</w:t>
      </w:r>
      <w:r w:rsidRPr="00C1690F">
        <w:rPr>
          <w:spacing w:val="-1"/>
          <w:sz w:val="28"/>
        </w:rPr>
        <w:t xml:space="preserve"> </w:t>
      </w:r>
      <w:r w:rsidRPr="00C1690F">
        <w:rPr>
          <w:sz w:val="28"/>
        </w:rPr>
        <w:t>lại</w:t>
      </w:r>
      <w:r w:rsidRPr="00C1690F">
        <w:rPr>
          <w:spacing w:val="-4"/>
          <w:sz w:val="28"/>
        </w:rPr>
        <w:t xml:space="preserve"> </w:t>
      </w:r>
      <w:r w:rsidRPr="00C1690F">
        <w:rPr>
          <w:sz w:val="28"/>
        </w:rPr>
        <w:t>do</w:t>
      </w:r>
      <w:r w:rsidRPr="00C1690F">
        <w:rPr>
          <w:spacing w:val="-1"/>
          <w:sz w:val="28"/>
        </w:rPr>
        <w:t xml:space="preserve"> </w:t>
      </w:r>
      <w:r w:rsidRPr="00C1690F">
        <w:rPr>
          <w:sz w:val="28"/>
        </w:rPr>
        <w:t>nhà</w:t>
      </w:r>
      <w:r w:rsidRPr="00C1690F">
        <w:rPr>
          <w:spacing w:val="-2"/>
          <w:sz w:val="28"/>
        </w:rPr>
        <w:t xml:space="preserve"> </w:t>
      </w:r>
      <w:r w:rsidRPr="00C1690F">
        <w:rPr>
          <w:sz w:val="28"/>
        </w:rPr>
        <w:t>đầu</w:t>
      </w:r>
      <w:r w:rsidRPr="00C1690F">
        <w:rPr>
          <w:spacing w:val="-1"/>
          <w:sz w:val="28"/>
        </w:rPr>
        <w:t xml:space="preserve"> </w:t>
      </w:r>
      <w:r w:rsidRPr="00C1690F">
        <w:rPr>
          <w:sz w:val="28"/>
        </w:rPr>
        <w:t>tư</w:t>
      </w:r>
      <w:r w:rsidRPr="00C1690F">
        <w:rPr>
          <w:spacing w:val="-5"/>
          <w:sz w:val="28"/>
        </w:rPr>
        <w:t xml:space="preserve"> </w:t>
      </w:r>
      <w:r w:rsidRPr="00C1690F">
        <w:rPr>
          <w:sz w:val="28"/>
        </w:rPr>
        <w:t>vi</w:t>
      </w:r>
      <w:r w:rsidRPr="00C1690F">
        <w:rPr>
          <w:spacing w:val="-1"/>
          <w:sz w:val="28"/>
        </w:rPr>
        <w:t xml:space="preserve"> </w:t>
      </w:r>
      <w:r w:rsidRPr="00C1690F">
        <w:rPr>
          <w:sz w:val="28"/>
        </w:rPr>
        <w:t>phạm</w:t>
      </w:r>
      <w:r w:rsidRPr="00C1690F">
        <w:rPr>
          <w:spacing w:val="-6"/>
          <w:sz w:val="28"/>
        </w:rPr>
        <w:t xml:space="preserve"> </w:t>
      </w:r>
      <w:r w:rsidRPr="00C1690F">
        <w:rPr>
          <w:sz w:val="28"/>
        </w:rPr>
        <w:t xml:space="preserve">quy </w:t>
      </w:r>
      <w:r w:rsidRPr="00C1690F">
        <w:rPr>
          <w:sz w:val="28"/>
        </w:rPr>
        <w:lastRenderedPageBreak/>
        <w:t>định tại Điều 19 Quy</w:t>
      </w:r>
      <w:r w:rsidRPr="00C1690F">
        <w:rPr>
          <w:spacing w:val="-2"/>
          <w:sz w:val="28"/>
        </w:rPr>
        <w:t xml:space="preserve"> </w:t>
      </w:r>
      <w:r w:rsidRPr="00C1690F">
        <w:rPr>
          <w:sz w:val="28"/>
        </w:rPr>
        <w:t>chế</w:t>
      </w:r>
      <w:r w:rsidRPr="00C1690F">
        <w:rPr>
          <w:spacing w:val="-1"/>
          <w:sz w:val="28"/>
        </w:rPr>
        <w:t xml:space="preserve"> </w:t>
      </w:r>
      <w:r w:rsidRPr="00C1690F">
        <w:rPr>
          <w:sz w:val="28"/>
        </w:rPr>
        <w:t>này, Tổ chức</w:t>
      </w:r>
      <w:r w:rsidRPr="00C1690F">
        <w:rPr>
          <w:spacing w:val="-1"/>
          <w:sz w:val="28"/>
        </w:rPr>
        <w:t xml:space="preserve"> </w:t>
      </w:r>
      <w:r w:rsidRPr="00C1690F">
        <w:rPr>
          <w:sz w:val="28"/>
        </w:rPr>
        <w:t>bán đấu giá có trách</w:t>
      </w:r>
      <w:r w:rsidRPr="00C1690F">
        <w:rPr>
          <w:spacing w:val="-2"/>
          <w:sz w:val="28"/>
        </w:rPr>
        <w:t xml:space="preserve"> </w:t>
      </w:r>
      <w:r w:rsidRPr="00C1690F">
        <w:rPr>
          <w:sz w:val="28"/>
        </w:rPr>
        <w:t>nhiệm</w:t>
      </w:r>
      <w:r w:rsidRPr="00C1690F">
        <w:rPr>
          <w:spacing w:val="-3"/>
          <w:sz w:val="28"/>
        </w:rPr>
        <w:t xml:space="preserve"> </w:t>
      </w:r>
      <w:r w:rsidRPr="00C1690F">
        <w:rPr>
          <w:sz w:val="28"/>
        </w:rPr>
        <w:t>chuyển về</w:t>
      </w:r>
      <w:r w:rsidRPr="00C1690F">
        <w:rPr>
          <w:spacing w:val="-1"/>
          <w:sz w:val="28"/>
        </w:rPr>
        <w:t xml:space="preserve"> </w:t>
      </w:r>
      <w:r w:rsidRPr="00C1690F">
        <w:rPr>
          <w:sz w:val="28"/>
        </w:rPr>
        <w:t>tài khoản nhận tiền thu từ chuyển nhượng vốn của chủ sở hữu vốn chuyển nhượng để xử lý theo quy định.</w:t>
      </w:r>
    </w:p>
    <w:p w14:paraId="3C3331FA" w14:textId="77777777" w:rsidR="0047792F" w:rsidRPr="00C1690F" w:rsidRDefault="005B6E2A" w:rsidP="00113C6D">
      <w:pPr>
        <w:pStyle w:val="Heading2"/>
        <w:spacing w:before="83" w:line="288" w:lineRule="auto"/>
        <w:ind w:left="1022"/>
      </w:pPr>
      <w:r w:rsidRPr="00C1690F">
        <w:t>Điều</w:t>
      </w:r>
      <w:r w:rsidRPr="00C1690F">
        <w:rPr>
          <w:spacing w:val="-4"/>
        </w:rPr>
        <w:t xml:space="preserve"> </w:t>
      </w:r>
      <w:r w:rsidRPr="00C1690F">
        <w:t>22.</w:t>
      </w:r>
      <w:r w:rsidRPr="00C1690F">
        <w:rPr>
          <w:spacing w:val="-4"/>
        </w:rPr>
        <w:t xml:space="preserve"> </w:t>
      </w:r>
      <w:r w:rsidRPr="00C1690F">
        <w:t>Các</w:t>
      </w:r>
      <w:r w:rsidRPr="00C1690F">
        <w:rPr>
          <w:spacing w:val="-3"/>
        </w:rPr>
        <w:t xml:space="preserve"> </w:t>
      </w:r>
      <w:r w:rsidRPr="00C1690F">
        <w:t>quy</w:t>
      </w:r>
      <w:r w:rsidRPr="00C1690F">
        <w:rPr>
          <w:spacing w:val="-2"/>
        </w:rPr>
        <w:t xml:space="preserve"> </w:t>
      </w:r>
      <w:r w:rsidRPr="00C1690F">
        <w:t>định</w:t>
      </w:r>
      <w:r w:rsidRPr="00C1690F">
        <w:rPr>
          <w:spacing w:val="-1"/>
        </w:rPr>
        <w:t xml:space="preserve"> </w:t>
      </w:r>
      <w:r w:rsidRPr="00C1690F">
        <w:rPr>
          <w:spacing w:val="-4"/>
        </w:rPr>
        <w:t>khác</w:t>
      </w:r>
    </w:p>
    <w:p w14:paraId="131129A7" w14:textId="77777777" w:rsidR="0047792F" w:rsidRPr="00C1690F" w:rsidRDefault="005B6E2A" w:rsidP="006F6D0E">
      <w:pPr>
        <w:pStyle w:val="ListParagraph"/>
        <w:numPr>
          <w:ilvl w:val="0"/>
          <w:numId w:val="11"/>
        </w:numPr>
        <w:tabs>
          <w:tab w:val="left" w:pos="1331"/>
        </w:tabs>
        <w:spacing w:before="159" w:line="288" w:lineRule="auto"/>
        <w:ind w:right="277" w:firstLine="453"/>
        <w:rPr>
          <w:sz w:val="28"/>
        </w:rPr>
      </w:pPr>
      <w:r w:rsidRPr="00C1690F">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C1690F" w:rsidRDefault="005B6E2A" w:rsidP="006F6D0E">
      <w:pPr>
        <w:pStyle w:val="ListParagraph"/>
        <w:numPr>
          <w:ilvl w:val="0"/>
          <w:numId w:val="11"/>
        </w:numPr>
        <w:tabs>
          <w:tab w:val="left" w:pos="1325"/>
        </w:tabs>
        <w:spacing w:before="43" w:line="288" w:lineRule="auto"/>
        <w:ind w:right="277" w:firstLine="453"/>
        <w:rPr>
          <w:sz w:val="28"/>
        </w:rPr>
      </w:pPr>
      <w:r w:rsidRPr="00C1690F">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Default="005B6E2A">
      <w:pPr>
        <w:spacing w:line="264" w:lineRule="auto"/>
        <w:ind w:left="6298" w:right="786" w:firstLine="2"/>
        <w:jc w:val="center"/>
        <w:rPr>
          <w:b/>
          <w:sz w:val="26"/>
        </w:rPr>
      </w:pPr>
      <w:r w:rsidRPr="00C1690F">
        <w:rPr>
          <w:b/>
          <w:sz w:val="26"/>
        </w:rPr>
        <w:t>KT. TỔNG GIÁM ĐỐC PHÓ</w:t>
      </w:r>
      <w:r w:rsidRPr="00C1690F">
        <w:rPr>
          <w:b/>
          <w:spacing w:val="-12"/>
          <w:sz w:val="26"/>
        </w:rPr>
        <w:t xml:space="preserve"> </w:t>
      </w:r>
      <w:r w:rsidRPr="00C1690F">
        <w:rPr>
          <w:b/>
          <w:sz w:val="26"/>
        </w:rPr>
        <w:t>TỔNG</w:t>
      </w:r>
      <w:r w:rsidRPr="00C1690F">
        <w:rPr>
          <w:b/>
          <w:spacing w:val="-12"/>
          <w:sz w:val="26"/>
        </w:rPr>
        <w:t xml:space="preserve"> </w:t>
      </w:r>
      <w:r w:rsidRPr="00C1690F">
        <w:rPr>
          <w:b/>
          <w:sz w:val="26"/>
        </w:rPr>
        <w:t>GIÁM</w:t>
      </w:r>
      <w:r w:rsidRPr="00C1690F">
        <w:rPr>
          <w:b/>
          <w:spacing w:val="-12"/>
          <w:sz w:val="26"/>
        </w:rPr>
        <w:t xml:space="preserve"> </w:t>
      </w:r>
      <w:r w:rsidRPr="00C1690F">
        <w:rPr>
          <w:b/>
          <w:sz w:val="26"/>
        </w:rPr>
        <w:t>ĐỐC</w:t>
      </w:r>
    </w:p>
    <w:p w14:paraId="080EFF43" w14:textId="77777777" w:rsidR="00113C6D" w:rsidRDefault="00113C6D">
      <w:pPr>
        <w:spacing w:line="264" w:lineRule="auto"/>
        <w:ind w:left="6298" w:right="786" w:firstLine="2"/>
        <w:jc w:val="center"/>
        <w:rPr>
          <w:b/>
          <w:sz w:val="26"/>
        </w:rPr>
      </w:pPr>
    </w:p>
    <w:p w14:paraId="42634F6F" w14:textId="77777777" w:rsidR="00113C6D" w:rsidRDefault="00113C6D">
      <w:pPr>
        <w:spacing w:line="264" w:lineRule="auto"/>
        <w:ind w:left="6298" w:right="786" w:firstLine="2"/>
        <w:jc w:val="center"/>
        <w:rPr>
          <w:b/>
          <w:sz w:val="26"/>
        </w:rPr>
      </w:pPr>
    </w:p>
    <w:p w14:paraId="76EB2199" w14:textId="77777777" w:rsidR="00113C6D" w:rsidRPr="00C1690F" w:rsidRDefault="00113C6D">
      <w:pPr>
        <w:spacing w:line="264" w:lineRule="auto"/>
        <w:ind w:left="6298" w:right="786" w:firstLine="2"/>
        <w:jc w:val="center"/>
        <w:rPr>
          <w:b/>
          <w:sz w:val="26"/>
        </w:rPr>
      </w:pPr>
    </w:p>
    <w:p w14:paraId="02ABF859" w14:textId="77777777" w:rsidR="0047792F" w:rsidRPr="00BF7A33" w:rsidRDefault="0047792F">
      <w:pPr>
        <w:pStyle w:val="BodyText"/>
        <w:ind w:left="0"/>
        <w:jc w:val="left"/>
        <w:rPr>
          <w:b/>
          <w:color w:val="FFFFFF" w:themeColor="background1"/>
        </w:rPr>
      </w:pPr>
    </w:p>
    <w:p w14:paraId="725D6D76" w14:textId="341FC16B" w:rsidR="0047792F" w:rsidRPr="00C1690F" w:rsidRDefault="00FC32D0" w:rsidP="00113C6D">
      <w:pPr>
        <w:pStyle w:val="BodyText"/>
        <w:tabs>
          <w:tab w:val="left" w:pos="7740"/>
        </w:tabs>
        <w:ind w:left="0"/>
        <w:jc w:val="left"/>
        <w:rPr>
          <w:b/>
        </w:rPr>
      </w:pPr>
      <w:r w:rsidRPr="00C1690F">
        <w:rPr>
          <w:b/>
        </w:rPr>
        <w:t xml:space="preserve">                                                                                                  </w:t>
      </w:r>
      <w:r w:rsidR="005B6E2A" w:rsidRPr="00C1690F">
        <w:rPr>
          <w:b/>
        </w:rPr>
        <w:t>Đỗ</w:t>
      </w:r>
      <w:r w:rsidR="005B6E2A" w:rsidRPr="00C1690F">
        <w:rPr>
          <w:b/>
          <w:spacing w:val="-2"/>
        </w:rPr>
        <w:t xml:space="preserve"> </w:t>
      </w:r>
      <w:r w:rsidR="005B6E2A" w:rsidRPr="00C1690F">
        <w:rPr>
          <w:b/>
        </w:rPr>
        <w:t>Văn</w:t>
      </w:r>
      <w:r w:rsidR="005B6E2A" w:rsidRPr="00C1690F">
        <w:rPr>
          <w:b/>
          <w:spacing w:val="-1"/>
        </w:rPr>
        <w:t xml:space="preserve"> </w:t>
      </w:r>
      <w:r w:rsidR="005B6E2A" w:rsidRPr="00C1690F">
        <w:rPr>
          <w:b/>
          <w:spacing w:val="-5"/>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E43250F"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0F1B525"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3"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1C7F5D5E"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5D2DA2CF"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3ACBB9DD"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 xml:space="preserve">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34A624E2"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64E1C485" w:rsidR="0047792F" w:rsidRPr="00083D29" w:rsidRDefault="005B6E2A">
      <w:pPr>
        <w:pStyle w:val="BodyText"/>
        <w:spacing w:before="3" w:line="319" w:lineRule="auto"/>
        <w:ind w:right="277"/>
      </w:pPr>
      <w:r w:rsidRPr="00083D29">
        <w:t>Do không có điều kiện tham dự trực tiếp đấu giá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443D1B07" w:rsidR="0047792F" w:rsidRPr="00083D29" w:rsidRDefault="005B6E2A">
      <w:pPr>
        <w:pStyle w:val="BodyText"/>
        <w:spacing w:before="187" w:line="321" w:lineRule="auto"/>
        <w:ind w:right="276"/>
      </w:pPr>
      <w:r w:rsidRPr="00083D29">
        <w:t>Thay mặt tôi tham dự đấu giá  cổ phần của... (tên Công ty cổ phần), bao gồm các công việc sau:</w:t>
      </w:r>
    </w:p>
    <w:p w14:paraId="04DB0FDE" w14:textId="77777777" w:rsidR="0047792F" w:rsidRPr="00083D29" w:rsidRDefault="005B6E2A" w:rsidP="006F6D0E">
      <w:pPr>
        <w:pStyle w:val="ListParagraph"/>
        <w:numPr>
          <w:ilvl w:val="0"/>
          <w:numId w:val="10"/>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rsidP="006F6D0E">
      <w:pPr>
        <w:pStyle w:val="ListParagraph"/>
        <w:numPr>
          <w:ilvl w:val="0"/>
          <w:numId w:val="10"/>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42A6EB" w:rsidR="0047792F" w:rsidRPr="00083D29" w:rsidRDefault="005B6E2A">
      <w:pPr>
        <w:pStyle w:val="BodyText"/>
        <w:spacing w:before="200" w:line="297" w:lineRule="auto"/>
        <w:ind w:right="280"/>
      </w:pPr>
      <w:r w:rsidRPr="00083D29">
        <w:t>Tôi/chúng tôi đã thực hiện đăng ký tham gia đấu giá  cổ phần của Công</w:t>
      </w:r>
      <w:r w:rsidRPr="00083D29">
        <w:rPr>
          <w:spacing w:val="40"/>
        </w:rPr>
        <w:t xml:space="preserve"> </w:t>
      </w:r>
      <w:r w:rsidRPr="00083D29">
        <w:t>ty........ tại..........</w:t>
      </w:r>
    </w:p>
    <w:p w14:paraId="2A893346" w14:textId="530A7B3C" w:rsidR="0047792F" w:rsidRPr="00083D29" w:rsidRDefault="005B6E2A">
      <w:pPr>
        <w:pStyle w:val="BodyText"/>
        <w:spacing w:before="120" w:line="297" w:lineRule="auto"/>
        <w:ind w:right="280"/>
      </w:pPr>
      <w:r w:rsidRPr="00083D29">
        <w:t>Nay tôi/chúng tôi đề nghị hủy đăng ký tham gia đấu giá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54267BFF"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rsidP="006F6D0E">
      <w:pPr>
        <w:pStyle w:val="ListParagraph"/>
        <w:numPr>
          <w:ilvl w:val="0"/>
          <w:numId w:val="9"/>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rsidP="006F6D0E">
      <w:pPr>
        <w:pStyle w:val="ListParagraph"/>
        <w:numPr>
          <w:ilvl w:val="0"/>
          <w:numId w:val="9"/>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636FBF40"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5108DD61"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5C21B7FD"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149C5861"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4CF73131"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rsidP="006F6D0E">
      <w:pPr>
        <w:pStyle w:val="Heading2"/>
        <w:numPr>
          <w:ilvl w:val="0"/>
          <w:numId w:val="8"/>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6A4DD265"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rsidP="006F6D0E">
      <w:pPr>
        <w:pStyle w:val="Heading2"/>
        <w:numPr>
          <w:ilvl w:val="0"/>
          <w:numId w:val="8"/>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0382E379"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00E82C33">
        <w:rPr>
          <w:lang w:val="en-US"/>
        </w:rPr>
        <w:t xml:space="preserve"> phường</w:t>
      </w:r>
      <w:r w:rsidRPr="00083D29">
        <w:rPr>
          <w:spacing w:val="-4"/>
        </w:rPr>
        <w:t xml:space="preserve"> </w:t>
      </w:r>
      <w:r w:rsidR="00E82C33">
        <w:rPr>
          <w:lang w:val="en-US"/>
        </w:rPr>
        <w:t>Cửa Nam</w:t>
      </w:r>
      <w:r w:rsidRPr="00083D29">
        <w:t>,</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rsidP="006F6D0E">
      <w:pPr>
        <w:pStyle w:val="ListParagraph"/>
        <w:numPr>
          <w:ilvl w:val="0"/>
          <w:numId w:val="8"/>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42873093"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 xml:space="preserve">Địa chỉ: Tầng 1 đến tầng 4, Tòa nhà N02-T2 Khu Đoàn ngoại giao, phường Xuân </w:t>
      </w:r>
      <w:r w:rsidR="00E82C33">
        <w:rPr>
          <w:sz w:val="28"/>
          <w:lang w:val="en-US"/>
        </w:rPr>
        <w:t>Đỉnh,</w:t>
      </w:r>
      <w:r w:rsidRPr="00083D29">
        <w:rPr>
          <w:sz w:val="28"/>
        </w:rPr>
        <w:t xml:space="preserve">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rsidP="006F6D0E">
      <w:pPr>
        <w:pStyle w:val="Heading2"/>
        <w:numPr>
          <w:ilvl w:val="0"/>
          <w:numId w:val="8"/>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006BB5CD"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00E82C33">
        <w:rPr>
          <w:lang w:val="en-US"/>
        </w:rPr>
        <w:t>phường</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21BD4" w:rsidRDefault="005B6E2A" w:rsidP="006F6D0E">
      <w:pPr>
        <w:pStyle w:val="Heading2"/>
        <w:numPr>
          <w:ilvl w:val="0"/>
          <w:numId w:val="8"/>
        </w:numPr>
        <w:tabs>
          <w:tab w:val="left" w:pos="1134"/>
        </w:tabs>
        <w:spacing w:before="69"/>
        <w:ind w:left="1134" w:hanging="565"/>
      </w:pPr>
      <w:r w:rsidRPr="00021BD4">
        <w:lastRenderedPageBreak/>
        <w:t>Đăng</w:t>
      </w:r>
      <w:r w:rsidRPr="00021BD4">
        <w:rPr>
          <w:spacing w:val="-3"/>
        </w:rPr>
        <w:t xml:space="preserve"> </w:t>
      </w:r>
      <w:r w:rsidRPr="00021BD4">
        <w:t>ký</w:t>
      </w:r>
      <w:r w:rsidRPr="00021BD4">
        <w:rPr>
          <w:spacing w:val="-3"/>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4"/>
        </w:rPr>
        <w:t xml:space="preserve"> </w:t>
      </w:r>
      <w:r w:rsidRPr="00021BD4">
        <w:t>khoán</w:t>
      </w:r>
      <w:r w:rsidRPr="00021BD4">
        <w:rPr>
          <w:spacing w:val="-2"/>
        </w:rPr>
        <w:t xml:space="preserve"> </w:t>
      </w:r>
      <w:r w:rsidRPr="00021BD4">
        <w:rPr>
          <w:spacing w:val="-4"/>
        </w:rPr>
        <w:t>BIDV</w:t>
      </w:r>
    </w:p>
    <w:p w14:paraId="30FEA764" w14:textId="77777777" w:rsidR="0047792F" w:rsidRPr="00021BD4" w:rsidRDefault="005B6E2A">
      <w:pPr>
        <w:pStyle w:val="BodyText"/>
        <w:spacing w:before="89" w:line="264" w:lineRule="auto"/>
        <w:ind w:left="1135" w:right="279" w:hanging="10"/>
      </w:pPr>
      <w:r w:rsidRPr="00021BD4">
        <w:t>Địa chỉ: Tầng 8-9, Tòa Thái Holdings, 210 Trần Quang Khải, Hoàn Kiếm, Hà Nội</w:t>
      </w:r>
    </w:p>
    <w:p w14:paraId="346867C4" w14:textId="77777777" w:rsidR="0047792F" w:rsidRPr="00021BD4" w:rsidRDefault="005B6E2A">
      <w:pPr>
        <w:pStyle w:val="BodyText"/>
        <w:tabs>
          <w:tab w:val="left" w:pos="5105"/>
        </w:tabs>
        <w:spacing w:before="60"/>
        <w:ind w:left="1125"/>
      </w:pPr>
      <w:r w:rsidRPr="00021BD4">
        <w:t>Điện</w:t>
      </w:r>
      <w:r w:rsidRPr="00021BD4">
        <w:rPr>
          <w:spacing w:val="-6"/>
        </w:rPr>
        <w:t xml:space="preserve"> </w:t>
      </w:r>
      <w:r w:rsidRPr="00021BD4">
        <w:t>thoại:</w:t>
      </w:r>
      <w:r w:rsidRPr="00021BD4">
        <w:rPr>
          <w:spacing w:val="-5"/>
        </w:rPr>
        <w:t xml:space="preserve"> </w:t>
      </w:r>
      <w:r w:rsidRPr="00021BD4">
        <w:t>024</w:t>
      </w:r>
      <w:r w:rsidRPr="00021BD4">
        <w:rPr>
          <w:spacing w:val="-5"/>
        </w:rPr>
        <w:t xml:space="preserve"> </w:t>
      </w:r>
      <w:r w:rsidRPr="00021BD4">
        <w:rPr>
          <w:spacing w:val="-2"/>
        </w:rPr>
        <w:t>39352722</w:t>
      </w:r>
      <w:r w:rsidRPr="00021BD4">
        <w:tab/>
        <w:t>Fax:</w:t>
      </w:r>
      <w:r w:rsidRPr="00021BD4">
        <w:rPr>
          <w:spacing w:val="-4"/>
        </w:rPr>
        <w:t xml:space="preserve"> </w:t>
      </w:r>
      <w:r w:rsidRPr="00021BD4">
        <w:t>024</w:t>
      </w:r>
      <w:r w:rsidRPr="00021BD4">
        <w:rPr>
          <w:spacing w:val="-4"/>
        </w:rPr>
        <w:t xml:space="preserve"> </w:t>
      </w:r>
      <w:r w:rsidRPr="00021BD4">
        <w:rPr>
          <w:spacing w:val="-2"/>
        </w:rPr>
        <w:t>22200669</w:t>
      </w:r>
    </w:p>
    <w:p w14:paraId="2461AC23" w14:textId="77777777" w:rsidR="0047792F" w:rsidRPr="00021BD4" w:rsidRDefault="005B6E2A">
      <w:pPr>
        <w:spacing w:before="93" w:line="264" w:lineRule="auto"/>
        <w:ind w:left="1135" w:right="219" w:hanging="10"/>
        <w:jc w:val="both"/>
        <w:rPr>
          <w:sz w:val="28"/>
        </w:rPr>
      </w:pPr>
      <w:r w:rsidRPr="00021BD4">
        <w:rPr>
          <w:b/>
          <w:sz w:val="28"/>
        </w:rPr>
        <w:t>Tài khoản đăng ký nhận tiền đặt cọc và thanh toán tiền mua cổ phần</w:t>
      </w:r>
      <w:r w:rsidRPr="00021BD4">
        <w:rPr>
          <w:sz w:val="28"/>
        </w:rPr>
        <w:t>:</w:t>
      </w:r>
      <w:r w:rsidRPr="00021BD4">
        <w:rPr>
          <w:spacing w:val="40"/>
          <w:sz w:val="28"/>
        </w:rPr>
        <w:t xml:space="preserve"> </w:t>
      </w:r>
      <w:r w:rsidRPr="00021BD4">
        <w:rPr>
          <w:sz w:val="28"/>
        </w:rPr>
        <w:t xml:space="preserve">số </w:t>
      </w:r>
      <w:r w:rsidRPr="00021BD4">
        <w:rPr>
          <w:b/>
          <w:sz w:val="28"/>
        </w:rPr>
        <w:t xml:space="preserve">1230163777 </w:t>
      </w:r>
      <w:r w:rsidRPr="00021BD4">
        <w:rPr>
          <w:sz w:val="28"/>
        </w:rPr>
        <w:t>của CTCP Chứng khoán BIDV mở tại Ngân hàng TMCP Đầu tư và Phát triển Việt Nam - Chi nhánh Quang Trung;</w:t>
      </w:r>
    </w:p>
    <w:p w14:paraId="52157DB3" w14:textId="77777777" w:rsidR="0047792F" w:rsidRPr="00021BD4" w:rsidRDefault="005B6E2A" w:rsidP="006F6D0E">
      <w:pPr>
        <w:pStyle w:val="Heading2"/>
        <w:numPr>
          <w:ilvl w:val="0"/>
          <w:numId w:val="8"/>
        </w:numPr>
        <w:tabs>
          <w:tab w:val="left" w:pos="1134"/>
        </w:tabs>
        <w:spacing w:before="61"/>
        <w:ind w:left="1134" w:hanging="565"/>
      </w:pPr>
      <w:r w:rsidRPr="00021BD4">
        <w:t>Đăng</w:t>
      </w:r>
      <w:r w:rsidRPr="00021BD4">
        <w:rPr>
          <w:spacing w:val="-2"/>
        </w:rPr>
        <w:t xml:space="preserve"> </w:t>
      </w:r>
      <w:r w:rsidRPr="00021BD4">
        <w:t>ký</w:t>
      </w:r>
      <w:r w:rsidRPr="00021BD4">
        <w:rPr>
          <w:spacing w:val="-2"/>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3"/>
        </w:rPr>
        <w:t xml:space="preserve"> </w:t>
      </w:r>
      <w:r w:rsidRPr="00021BD4">
        <w:t>khoán</w:t>
      </w:r>
      <w:r w:rsidRPr="00021BD4">
        <w:rPr>
          <w:spacing w:val="-3"/>
        </w:rPr>
        <w:t xml:space="preserve"> </w:t>
      </w:r>
      <w:r w:rsidRPr="00021BD4">
        <w:t>Sài</w:t>
      </w:r>
      <w:r w:rsidRPr="00021BD4">
        <w:rPr>
          <w:spacing w:val="-2"/>
        </w:rPr>
        <w:t xml:space="preserve"> </w:t>
      </w:r>
      <w:r w:rsidRPr="00021BD4">
        <w:t>Gòn</w:t>
      </w:r>
      <w:r w:rsidRPr="00021BD4">
        <w:rPr>
          <w:spacing w:val="-1"/>
        </w:rPr>
        <w:t xml:space="preserve"> </w:t>
      </w:r>
      <w:r w:rsidRPr="00021BD4">
        <w:t>–</w:t>
      </w:r>
      <w:r w:rsidRPr="00021BD4">
        <w:rPr>
          <w:spacing w:val="-3"/>
        </w:rPr>
        <w:t xml:space="preserve"> </w:t>
      </w:r>
      <w:r w:rsidRPr="00021BD4">
        <w:t>Hà</w:t>
      </w:r>
      <w:r w:rsidRPr="00021BD4">
        <w:rPr>
          <w:spacing w:val="-1"/>
        </w:rPr>
        <w:t xml:space="preserve"> </w:t>
      </w:r>
      <w:r w:rsidRPr="00021BD4">
        <w:rPr>
          <w:spacing w:val="-5"/>
        </w:rPr>
        <w:t>Nội</w:t>
      </w:r>
    </w:p>
    <w:p w14:paraId="1D8424B4" w14:textId="41512720" w:rsidR="0047792F" w:rsidRPr="00083D29" w:rsidRDefault="005B6E2A">
      <w:pPr>
        <w:pStyle w:val="BodyText"/>
        <w:spacing w:before="60" w:line="288" w:lineRule="auto"/>
        <w:ind w:left="1135" w:right="227"/>
      </w:pPr>
      <w:r w:rsidRPr="00083D29">
        <w:t xml:space="preserve">Địa chỉ: Tầng 1-5, Tòa nhà Unimex Hà Nội, số 41 Ngô Quyền, phường </w:t>
      </w:r>
      <w:r w:rsidR="00642E40">
        <w:rPr>
          <w:lang w:val="en-US"/>
        </w:rPr>
        <w:t>Cửa Nam</w:t>
      </w:r>
      <w:r w:rsidRPr="00083D29">
        <w:t>,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rsidP="006F6D0E">
      <w:pPr>
        <w:pStyle w:val="Heading2"/>
        <w:numPr>
          <w:ilvl w:val="0"/>
          <w:numId w:val="8"/>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25BF000B"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00E82C33">
        <w:rPr>
          <w:lang w:val="en-US"/>
        </w:rPr>
        <w:t>Phường Cửa Nam</w:t>
      </w:r>
      <w:r w:rsidRPr="00083D29">
        <w:t>,</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6F6D0E">
      <w:pPr>
        <w:pStyle w:val="ListParagraph"/>
        <w:numPr>
          <w:ilvl w:val="0"/>
          <w:numId w:val="8"/>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09499E78" w:rsidR="0047792F" w:rsidRPr="00083D29" w:rsidRDefault="005B6E2A" w:rsidP="006F6D0E">
      <w:pPr>
        <w:pStyle w:val="ListParagraph"/>
        <w:numPr>
          <w:ilvl w:val="0"/>
          <w:numId w:val="8"/>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00D52160">
        <w:rPr>
          <w:sz w:val="28"/>
          <w:lang w:val="en-US"/>
        </w:rPr>
        <w:t>Phường Cửa Nam</w:t>
      </w:r>
      <w:r w:rsidRPr="00083D29">
        <w:rPr>
          <w:sz w:val="28"/>
        </w:rPr>
        <w:t>,</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1174D5DB"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00D52160">
        <w:rPr>
          <w:lang w:val="en-US"/>
        </w:rPr>
        <w:t>Kim Liên</w:t>
      </w:r>
      <w:r w:rsidRPr="00083D29">
        <w:t>,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38619649" w:rsidR="0047792F" w:rsidRPr="00083D29" w:rsidRDefault="005B6E2A" w:rsidP="006F6D0E">
      <w:pPr>
        <w:pStyle w:val="ListParagraph"/>
        <w:numPr>
          <w:ilvl w:val="0"/>
          <w:numId w:val="8"/>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 xml:space="preserve">Địa chỉ: Tầng 5, Tòa nhà UDIC Complex, N04 Hoàng Đạo Thúy, phường </w:t>
      </w:r>
      <w:r w:rsidR="00A6443F">
        <w:rPr>
          <w:sz w:val="28"/>
          <w:lang w:val="en-US"/>
        </w:rPr>
        <w:t>yên</w:t>
      </w:r>
      <w:r w:rsidRPr="00083D29">
        <w:rPr>
          <w:sz w:val="28"/>
        </w:rPr>
        <w:t xml:space="preserve"> Hòa,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09F582" w14:textId="1514D93A" w:rsidR="00B745B0" w:rsidRPr="00B745B0" w:rsidRDefault="00B745B0" w:rsidP="00B745B0">
      <w:pPr>
        <w:pStyle w:val="Heading2"/>
        <w:tabs>
          <w:tab w:val="left" w:pos="1066"/>
        </w:tabs>
        <w:ind w:left="0"/>
      </w:pPr>
      <w:r>
        <w:rPr>
          <w:lang w:val="en-US"/>
        </w:rPr>
        <w:t xml:space="preserve">         (13)</w:t>
      </w:r>
      <w:r w:rsidRPr="00B745B0">
        <w:t>Đăng</w:t>
      </w:r>
      <w:r w:rsidRPr="00B745B0">
        <w:rPr>
          <w:spacing w:val="-3"/>
        </w:rPr>
        <w:t xml:space="preserve"> </w:t>
      </w:r>
      <w:r w:rsidRPr="00B745B0">
        <w:t>ký</w:t>
      </w:r>
      <w:r w:rsidRPr="00B745B0">
        <w:rPr>
          <w:spacing w:val="-3"/>
        </w:rPr>
        <w:t xml:space="preserve"> </w:t>
      </w:r>
      <w:r w:rsidRPr="00B745B0">
        <w:t>tại</w:t>
      </w:r>
      <w:r w:rsidRPr="00B745B0">
        <w:rPr>
          <w:spacing w:val="-2"/>
        </w:rPr>
        <w:t xml:space="preserve"> </w:t>
      </w:r>
      <w:r w:rsidRPr="00B745B0">
        <w:t>CTCP</w:t>
      </w:r>
      <w:r w:rsidRPr="00B745B0">
        <w:rPr>
          <w:spacing w:val="-5"/>
        </w:rPr>
        <w:t xml:space="preserve"> </w:t>
      </w:r>
      <w:r w:rsidRPr="00B745B0">
        <w:t>Chứng</w:t>
      </w:r>
      <w:r w:rsidRPr="00B745B0">
        <w:rPr>
          <w:spacing w:val="-3"/>
        </w:rPr>
        <w:t xml:space="preserve"> </w:t>
      </w:r>
      <w:r w:rsidRPr="00B745B0">
        <w:t>khoán</w:t>
      </w:r>
      <w:r w:rsidRPr="00B745B0">
        <w:rPr>
          <w:spacing w:val="-3"/>
        </w:rPr>
        <w:t xml:space="preserve"> </w:t>
      </w:r>
      <w:r w:rsidRPr="00B745B0">
        <w:rPr>
          <w:spacing w:val="-5"/>
        </w:rPr>
        <w:t>FPT</w:t>
      </w:r>
    </w:p>
    <w:p w14:paraId="34871463" w14:textId="06E662C6" w:rsidR="00B745B0" w:rsidRDefault="00B745B0" w:rsidP="00B745B0">
      <w:pPr>
        <w:pStyle w:val="BodyText"/>
        <w:tabs>
          <w:tab w:val="left" w:pos="5108"/>
        </w:tabs>
        <w:spacing w:before="60" w:line="288" w:lineRule="auto"/>
        <w:ind w:left="1068" w:right="1107"/>
        <w:rPr>
          <w:spacing w:val="40"/>
        </w:rPr>
      </w:pPr>
      <w:r>
        <w:t xml:space="preserve">Địa chỉ: 52 Lạc Long Quân, </w:t>
      </w:r>
      <w:r>
        <w:rPr>
          <w:lang w:val="en-US"/>
        </w:rPr>
        <w:t xml:space="preserve">Phường </w:t>
      </w:r>
      <w:r w:rsidRPr="00B745B0">
        <w:t>Tây Hồ, Hà Nội</w:t>
      </w:r>
      <w:r w:rsidRPr="00B745B0">
        <w:rPr>
          <w:spacing w:val="40"/>
        </w:rPr>
        <w:t xml:space="preserve"> </w:t>
      </w:r>
    </w:p>
    <w:p w14:paraId="211C3E77" w14:textId="3D25EA10" w:rsidR="00B745B0" w:rsidRPr="00B745B0" w:rsidRDefault="00B745B0" w:rsidP="00B745B0">
      <w:pPr>
        <w:pStyle w:val="BodyText"/>
        <w:tabs>
          <w:tab w:val="left" w:pos="5108"/>
        </w:tabs>
        <w:spacing w:before="60" w:line="288" w:lineRule="auto"/>
        <w:ind w:left="1068" w:right="1107"/>
      </w:pPr>
      <w:r w:rsidRPr="00B745B0">
        <w:t>Điện thoại: 1900 6446</w:t>
      </w:r>
      <w:r w:rsidRPr="00B745B0">
        <w:tab/>
        <w:t>Fax:</w:t>
      </w:r>
      <w:r w:rsidRPr="00B745B0">
        <w:rPr>
          <w:spacing w:val="-18"/>
        </w:rPr>
        <w:t xml:space="preserve"> </w:t>
      </w:r>
      <w:r w:rsidRPr="00B745B0">
        <w:t>024</w:t>
      </w:r>
      <w:r w:rsidRPr="00B745B0">
        <w:rPr>
          <w:spacing w:val="-17"/>
        </w:rPr>
        <w:t xml:space="preserve"> </w:t>
      </w:r>
      <w:r w:rsidRPr="00B745B0">
        <w:t>37739056</w:t>
      </w:r>
    </w:p>
    <w:p w14:paraId="53952496" w14:textId="5BDE35E0" w:rsidR="00B745B0" w:rsidRPr="00B745B0" w:rsidRDefault="00B745B0" w:rsidP="00B745B0">
      <w:pPr>
        <w:pStyle w:val="Heading2"/>
        <w:spacing w:before="5"/>
        <w:ind w:left="993"/>
      </w:pPr>
      <w:r>
        <w:rPr>
          <w:lang w:val="en-US"/>
        </w:rPr>
        <w:t xml:space="preserve"> </w:t>
      </w:r>
      <w:r w:rsidRPr="00B745B0">
        <w:t>Tài</w:t>
      </w:r>
      <w:r w:rsidRPr="00B745B0">
        <w:rPr>
          <w:spacing w:val="-5"/>
        </w:rPr>
        <w:t xml:space="preserve"> </w:t>
      </w:r>
      <w:r w:rsidRPr="00B745B0">
        <w:t>khoản</w:t>
      </w:r>
      <w:r w:rsidRPr="00B745B0">
        <w:rPr>
          <w:spacing w:val="-3"/>
        </w:rPr>
        <w:t xml:space="preserve"> </w:t>
      </w:r>
      <w:r w:rsidRPr="00B745B0">
        <w:t>đăng</w:t>
      </w:r>
      <w:r w:rsidRPr="00B745B0">
        <w:rPr>
          <w:spacing w:val="-2"/>
        </w:rPr>
        <w:t xml:space="preserve"> </w:t>
      </w:r>
      <w:r w:rsidRPr="00B745B0">
        <w:t>ký</w:t>
      </w:r>
      <w:r w:rsidRPr="00B745B0">
        <w:rPr>
          <w:spacing w:val="-3"/>
        </w:rPr>
        <w:t xml:space="preserve"> </w:t>
      </w:r>
      <w:r w:rsidRPr="00B745B0">
        <w:t>nhận</w:t>
      </w:r>
      <w:r w:rsidRPr="00B745B0">
        <w:rPr>
          <w:spacing w:val="-3"/>
        </w:rPr>
        <w:t xml:space="preserve"> </w:t>
      </w:r>
      <w:r w:rsidRPr="00B745B0">
        <w:t>tiền</w:t>
      </w:r>
      <w:r w:rsidRPr="00B745B0">
        <w:rPr>
          <w:spacing w:val="-3"/>
        </w:rPr>
        <w:t xml:space="preserve"> </w:t>
      </w:r>
      <w:r w:rsidRPr="00B745B0">
        <w:t>đặt</w:t>
      </w:r>
      <w:r w:rsidRPr="00B745B0">
        <w:rPr>
          <w:spacing w:val="-4"/>
        </w:rPr>
        <w:t xml:space="preserve"> </w:t>
      </w:r>
      <w:r w:rsidRPr="00B745B0">
        <w:t>cọc</w:t>
      </w:r>
      <w:r w:rsidRPr="00B745B0">
        <w:rPr>
          <w:spacing w:val="-3"/>
        </w:rPr>
        <w:t xml:space="preserve"> </w:t>
      </w:r>
      <w:r w:rsidRPr="00B745B0">
        <w:t>và</w:t>
      </w:r>
      <w:r w:rsidRPr="00B745B0">
        <w:rPr>
          <w:spacing w:val="-4"/>
        </w:rPr>
        <w:t xml:space="preserve"> </w:t>
      </w:r>
      <w:r w:rsidRPr="00B745B0">
        <w:t>thanh</w:t>
      </w:r>
      <w:r w:rsidRPr="00B745B0">
        <w:rPr>
          <w:spacing w:val="-3"/>
        </w:rPr>
        <w:t xml:space="preserve"> </w:t>
      </w:r>
      <w:r w:rsidRPr="00B745B0">
        <w:t>toán</w:t>
      </w:r>
      <w:r w:rsidRPr="00B745B0">
        <w:rPr>
          <w:spacing w:val="-4"/>
        </w:rPr>
        <w:t xml:space="preserve"> </w:t>
      </w:r>
      <w:r w:rsidRPr="00B745B0">
        <w:t>tiền</w:t>
      </w:r>
      <w:r w:rsidRPr="00B745B0">
        <w:rPr>
          <w:spacing w:val="-3"/>
        </w:rPr>
        <w:t xml:space="preserve"> </w:t>
      </w:r>
      <w:r w:rsidRPr="00B745B0">
        <w:t>mua</w:t>
      </w:r>
      <w:r w:rsidRPr="00B745B0">
        <w:rPr>
          <w:spacing w:val="-2"/>
        </w:rPr>
        <w:t xml:space="preserve"> </w:t>
      </w:r>
      <w:r w:rsidRPr="00B745B0">
        <w:t>cổ</w:t>
      </w:r>
      <w:r w:rsidRPr="00B745B0">
        <w:rPr>
          <w:spacing w:val="-3"/>
        </w:rPr>
        <w:t xml:space="preserve"> </w:t>
      </w:r>
      <w:r w:rsidRPr="00B745B0">
        <w:rPr>
          <w:spacing w:val="-2"/>
        </w:rPr>
        <w:t>phần:</w:t>
      </w:r>
    </w:p>
    <w:p w14:paraId="1BA961AA" w14:textId="77777777" w:rsidR="00B745B0" w:rsidRPr="00B745B0" w:rsidRDefault="00B745B0" w:rsidP="00B745B0">
      <w:pPr>
        <w:spacing w:before="60" w:line="288" w:lineRule="auto"/>
        <w:ind w:left="1068"/>
        <w:jc w:val="both"/>
        <w:rPr>
          <w:sz w:val="28"/>
          <w:szCs w:val="28"/>
        </w:rPr>
      </w:pPr>
      <w:r w:rsidRPr="00B745B0">
        <w:rPr>
          <w:sz w:val="28"/>
          <w:szCs w:val="28"/>
        </w:rPr>
        <w:t xml:space="preserve">+ Số </w:t>
      </w:r>
      <w:r w:rsidRPr="00B745B0">
        <w:rPr>
          <w:b/>
          <w:sz w:val="28"/>
          <w:szCs w:val="28"/>
        </w:rPr>
        <w:t>122.10.00.031913.9</w:t>
      </w:r>
      <w:r w:rsidRPr="00B745B0">
        <w:rPr>
          <w:sz w:val="28"/>
          <w:szCs w:val="28"/>
        </w:rPr>
        <w:t xml:space="preserve"> của CTCP Chứng khoán FPT mở tại Ngân hàng BIDV – Chi nhánh Hà Thành;</w:t>
      </w:r>
    </w:p>
    <w:p w14:paraId="4C14820F" w14:textId="77777777" w:rsidR="00B745B0" w:rsidRPr="007D5AF2" w:rsidRDefault="00B745B0" w:rsidP="00B745B0">
      <w:pPr>
        <w:pStyle w:val="BodyText"/>
        <w:spacing w:line="288" w:lineRule="auto"/>
        <w:ind w:left="1068" w:right="277"/>
      </w:pPr>
      <w:r w:rsidRPr="00B745B0">
        <w:t xml:space="preserve">+ Số </w:t>
      </w:r>
      <w:r w:rsidRPr="00B745B0">
        <w:rPr>
          <w:b/>
        </w:rPr>
        <w:t>144.00.15.36543</w:t>
      </w:r>
      <w:r w:rsidRPr="00B745B0">
        <w:t xml:space="preserve"> của CTCP Chứng khoán FPT mở tại Ngân hàng </w:t>
      </w:r>
      <w:r w:rsidRPr="007D5AF2">
        <w:t>Vietinbank – Chi nhánh Nam Thăng Long;</w:t>
      </w:r>
    </w:p>
    <w:p w14:paraId="31729BB7" w14:textId="7240F060" w:rsidR="007D5AF2" w:rsidRPr="007D5AF2" w:rsidRDefault="007D5AF2" w:rsidP="006F6D0E">
      <w:pPr>
        <w:pStyle w:val="ListParagraph"/>
        <w:numPr>
          <w:ilvl w:val="0"/>
          <w:numId w:val="8"/>
        </w:numPr>
        <w:tabs>
          <w:tab w:val="left" w:pos="567"/>
        </w:tabs>
        <w:spacing w:before="60" w:after="60" w:line="264" w:lineRule="auto"/>
        <w:rPr>
          <w:b/>
          <w:noProof/>
          <w:sz w:val="28"/>
          <w:szCs w:val="28"/>
          <w:lang w:val="vi-VN"/>
        </w:rPr>
      </w:pPr>
      <w:r w:rsidRPr="007D5AF2">
        <w:rPr>
          <w:b/>
          <w:noProof/>
          <w:sz w:val="28"/>
          <w:szCs w:val="28"/>
          <w:lang w:val="vi-VN"/>
        </w:rPr>
        <w:t xml:space="preserve">Đăng ký tại CTCP Chứng khoán VNDIRECT </w:t>
      </w:r>
      <w:r w:rsidR="00E87B6E">
        <w:rPr>
          <w:b/>
          <w:noProof/>
          <w:sz w:val="28"/>
          <w:szCs w:val="28"/>
          <w:lang w:val="en-US"/>
        </w:rPr>
        <w:t>– Trụ sở</w:t>
      </w:r>
    </w:p>
    <w:p w14:paraId="14CC7B9F" w14:textId="77777777" w:rsidR="007D5AF2" w:rsidRPr="007D5AF2" w:rsidRDefault="007D5AF2" w:rsidP="007D5AF2">
      <w:pPr>
        <w:tabs>
          <w:tab w:val="left" w:pos="993"/>
          <w:tab w:val="left" w:pos="1080"/>
        </w:tabs>
        <w:spacing w:before="60" w:after="60" w:line="264" w:lineRule="auto"/>
        <w:ind w:left="1080" w:right="-57"/>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03AF48D3" w14:textId="77777777" w:rsidR="007D5AF2" w:rsidRPr="007D5AF2" w:rsidRDefault="007D5AF2" w:rsidP="007D5AF2">
      <w:pPr>
        <w:tabs>
          <w:tab w:val="left" w:pos="810"/>
          <w:tab w:val="left" w:pos="993"/>
          <w:tab w:val="left" w:pos="1080"/>
          <w:tab w:val="left" w:pos="4536"/>
        </w:tabs>
        <w:spacing w:before="60" w:after="60" w:line="264" w:lineRule="auto"/>
        <w:ind w:left="1080" w:right="-57"/>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405283F1" w14:textId="77777777" w:rsidR="00E87B6E" w:rsidRDefault="007D5AF2" w:rsidP="007D5AF2">
      <w:pPr>
        <w:tabs>
          <w:tab w:val="left" w:pos="810"/>
          <w:tab w:val="left" w:pos="993"/>
          <w:tab w:val="left" w:pos="1080"/>
        </w:tabs>
        <w:spacing w:before="60" w:after="60" w:line="264" w:lineRule="auto"/>
        <w:ind w:left="1080" w:right="-57"/>
        <w:rPr>
          <w:noProof/>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w:t>
      </w:r>
    </w:p>
    <w:p w14:paraId="768973C2" w14:textId="5ADC0D14" w:rsidR="007D5AF2" w:rsidRDefault="00E87B6E" w:rsidP="007D5AF2">
      <w:pPr>
        <w:tabs>
          <w:tab w:val="left" w:pos="810"/>
          <w:tab w:val="left" w:pos="993"/>
          <w:tab w:val="left" w:pos="1080"/>
        </w:tabs>
        <w:spacing w:before="60" w:after="60" w:line="264" w:lineRule="auto"/>
        <w:ind w:left="1080" w:right="-57"/>
        <w:rPr>
          <w:sz w:val="28"/>
          <w:szCs w:val="28"/>
          <w:lang w:val="vi-VN"/>
        </w:rPr>
      </w:pPr>
      <w:r>
        <w:rPr>
          <w:noProof/>
          <w:sz w:val="28"/>
          <w:szCs w:val="28"/>
          <w:lang w:val="en-US"/>
        </w:rPr>
        <w:t xml:space="preserve">+ </w:t>
      </w:r>
      <w:r w:rsidR="007D5AF2" w:rsidRPr="007D5AF2">
        <w:rPr>
          <w:noProof/>
          <w:sz w:val="28"/>
          <w:szCs w:val="28"/>
          <w:lang w:val="vi-VN"/>
        </w:rPr>
        <w:t xml:space="preserve">Số </w:t>
      </w:r>
      <w:r>
        <w:rPr>
          <w:b/>
          <w:noProof/>
          <w:sz w:val="28"/>
          <w:szCs w:val="28"/>
          <w:lang w:val="en-US"/>
        </w:rPr>
        <w:t>099.100.0555.888</w:t>
      </w:r>
      <w:r w:rsidR="007D5AF2" w:rsidRPr="007D5AF2">
        <w:rPr>
          <w:b/>
          <w:noProof/>
          <w:sz w:val="28"/>
          <w:szCs w:val="28"/>
          <w:lang w:val="vi-VN"/>
        </w:rPr>
        <w:t xml:space="preserve"> </w:t>
      </w:r>
      <w:r w:rsidR="007D5AF2" w:rsidRPr="007D5AF2">
        <w:rPr>
          <w:noProof/>
          <w:sz w:val="28"/>
          <w:szCs w:val="28"/>
          <w:lang w:val="vi-VN"/>
        </w:rPr>
        <w:t xml:space="preserve">của CTCP Chứng khoán VNDIRECT mở tại </w:t>
      </w:r>
      <w:r w:rsidR="007D5AF2" w:rsidRPr="007D5AF2">
        <w:rPr>
          <w:sz w:val="28"/>
          <w:szCs w:val="28"/>
          <w:lang w:val="vi-VN"/>
        </w:rPr>
        <w:t xml:space="preserve">Ngân hàng Ngoại thương Việt Nam – Chi nhánh </w:t>
      </w:r>
      <w:r>
        <w:rPr>
          <w:sz w:val="28"/>
          <w:szCs w:val="28"/>
          <w:lang w:val="en-US"/>
        </w:rPr>
        <w:t>Tây Hồ</w:t>
      </w:r>
      <w:r w:rsidR="007D5AF2" w:rsidRPr="007D5AF2">
        <w:rPr>
          <w:sz w:val="28"/>
          <w:szCs w:val="28"/>
          <w:lang w:val="vi-VN"/>
        </w:rPr>
        <w:t>;</w:t>
      </w:r>
    </w:p>
    <w:p w14:paraId="42C1DDF4" w14:textId="799C9F18" w:rsidR="00E87B6E" w:rsidRDefault="00E87B6E" w:rsidP="00E87B6E">
      <w:pPr>
        <w:tabs>
          <w:tab w:val="left" w:pos="810"/>
          <w:tab w:val="left" w:pos="993"/>
          <w:tab w:val="left" w:pos="1080"/>
        </w:tabs>
        <w:spacing w:before="60" w:after="60" w:line="264" w:lineRule="auto"/>
        <w:ind w:left="1080" w:right="-57"/>
        <w:rPr>
          <w:sz w:val="28"/>
          <w:szCs w:val="28"/>
          <w:lang w:val="vi-VN"/>
        </w:rPr>
      </w:pPr>
      <w:r>
        <w:rPr>
          <w:sz w:val="28"/>
          <w:szCs w:val="28"/>
          <w:lang w:val="en-US"/>
        </w:rPr>
        <w:t>+</w:t>
      </w:r>
      <w:r w:rsidRPr="00E87B6E">
        <w:rPr>
          <w:noProof/>
          <w:sz w:val="28"/>
          <w:szCs w:val="28"/>
          <w:lang w:val="vi-VN"/>
        </w:rPr>
        <w:t xml:space="preserve"> </w:t>
      </w:r>
      <w:r w:rsidRPr="007D5AF2">
        <w:rPr>
          <w:noProof/>
          <w:sz w:val="28"/>
          <w:szCs w:val="28"/>
          <w:lang w:val="vi-VN"/>
        </w:rPr>
        <w:t xml:space="preserve">Số </w:t>
      </w:r>
      <w:r>
        <w:rPr>
          <w:b/>
          <w:noProof/>
          <w:sz w:val="28"/>
          <w:szCs w:val="28"/>
          <w:lang w:val="en-US"/>
        </w:rPr>
        <w:t>122.082.7979</w:t>
      </w:r>
      <w:r w:rsidRPr="007D5AF2">
        <w:rPr>
          <w:b/>
          <w:noProof/>
          <w:sz w:val="28"/>
          <w:szCs w:val="28"/>
          <w:lang w:val="vi-VN"/>
        </w:rPr>
        <w:t xml:space="preserve"> </w:t>
      </w:r>
      <w:r w:rsidRPr="007D5AF2">
        <w:rPr>
          <w:noProof/>
          <w:sz w:val="28"/>
          <w:szCs w:val="28"/>
          <w:lang w:val="vi-VN"/>
        </w:rPr>
        <w:t xml:space="preserve">của CTCP Chứng khoán VNDIRECT mở tại </w:t>
      </w:r>
      <w:r w:rsidRPr="007D5AF2">
        <w:rPr>
          <w:sz w:val="28"/>
          <w:szCs w:val="28"/>
          <w:lang w:val="vi-VN"/>
        </w:rPr>
        <w:t xml:space="preserve">Ngân hàng </w:t>
      </w:r>
      <w:r>
        <w:rPr>
          <w:sz w:val="28"/>
          <w:szCs w:val="28"/>
          <w:lang w:val="en-US"/>
        </w:rPr>
        <w:t>BIDV</w:t>
      </w:r>
      <w:r w:rsidRPr="007D5AF2">
        <w:rPr>
          <w:sz w:val="28"/>
          <w:szCs w:val="28"/>
          <w:lang w:val="vi-VN"/>
        </w:rPr>
        <w:t xml:space="preserve"> – Chi nhánh </w:t>
      </w:r>
      <w:r>
        <w:rPr>
          <w:sz w:val="28"/>
          <w:szCs w:val="28"/>
          <w:lang w:val="en-US"/>
        </w:rPr>
        <w:t>Hà Thành</w:t>
      </w:r>
      <w:r w:rsidRPr="007D5AF2">
        <w:rPr>
          <w:sz w:val="28"/>
          <w:szCs w:val="28"/>
          <w:lang w:val="vi-VN"/>
        </w:rPr>
        <w:t>;</w:t>
      </w:r>
    </w:p>
    <w:p w14:paraId="3E20A5B8" w14:textId="77777777" w:rsidR="0047792F" w:rsidRPr="00083D29" w:rsidRDefault="005B6E2A" w:rsidP="006F6D0E">
      <w:pPr>
        <w:pStyle w:val="Heading2"/>
        <w:numPr>
          <w:ilvl w:val="0"/>
          <w:numId w:val="8"/>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4EF901B4" w:rsidR="0047792F" w:rsidRPr="00083D29" w:rsidRDefault="005B6E2A">
      <w:pPr>
        <w:pStyle w:val="BodyText"/>
        <w:spacing w:line="288" w:lineRule="auto"/>
        <w:ind w:left="1135"/>
        <w:jc w:val="left"/>
      </w:pPr>
      <w:r w:rsidRPr="00083D29">
        <w:t xml:space="preserve">Địa chỉ: Tầng 05, Coalimex Building, số 33 Tràng Thi, phường </w:t>
      </w:r>
      <w:r w:rsidR="00A6443F">
        <w:rPr>
          <w:lang w:val="en-US"/>
        </w:rPr>
        <w:t>Cửa Nam</w:t>
      </w:r>
      <w:r w:rsidRPr="00083D29">
        <w:t>, Hà Nội</w:t>
      </w:r>
    </w:p>
    <w:p w14:paraId="76286A8B" w14:textId="77777777" w:rsidR="0047792F" w:rsidRPr="00083D29" w:rsidRDefault="005B6E2A">
      <w:pPr>
        <w:pStyle w:val="BodyText"/>
        <w:tabs>
          <w:tab w:val="left" w:pos="5175"/>
        </w:tabs>
        <w:ind w:left="1135"/>
        <w:jc w:val="left"/>
      </w:pPr>
      <w:r w:rsidRPr="00083D29">
        <w:lastRenderedPageBreak/>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50E794AD" w14:textId="77777777" w:rsidR="00B745B0" w:rsidRDefault="005B6E2A" w:rsidP="00B745B0">
      <w:pPr>
        <w:pStyle w:val="Heading2"/>
        <w:spacing w:before="128"/>
        <w:jc w:val="left"/>
        <w:rPr>
          <w:spacing w:val="-2"/>
        </w:rPr>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79F34C3E" w14:textId="5F3F9733" w:rsidR="0047792F" w:rsidRPr="00B745B0" w:rsidRDefault="005B6E2A" w:rsidP="00B745B0">
      <w:pPr>
        <w:pStyle w:val="Heading2"/>
        <w:spacing w:before="128"/>
        <w:jc w:val="left"/>
        <w:rPr>
          <w:b w:val="0"/>
        </w:rPr>
      </w:pPr>
      <w:r w:rsidRPr="00B745B0">
        <w:rPr>
          <w:b w:val="0"/>
        </w:rPr>
        <w:t xml:space="preserve">Số </w:t>
      </w:r>
      <w:r w:rsidRPr="00B745B0">
        <w:t>200115056 501416</w:t>
      </w:r>
      <w:r w:rsidRPr="00B745B0">
        <w:rPr>
          <w:b w:val="0"/>
        </w:rPr>
        <w:t xml:space="preserve"> của Công ty TNHH Chứng khoán Maybank mở tại Ngân hàng Eximbank – Phòng giao dịch Bến Thành, TP. Hồ Chí Minh;</w:t>
      </w:r>
    </w:p>
    <w:p w14:paraId="0BDC32FD" w14:textId="77777777" w:rsidR="0047792F" w:rsidRPr="00083D29" w:rsidRDefault="005B6E2A" w:rsidP="006F6D0E">
      <w:pPr>
        <w:pStyle w:val="Heading2"/>
        <w:numPr>
          <w:ilvl w:val="0"/>
          <w:numId w:val="8"/>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444DA1C4" w:rsidR="0047792F" w:rsidRPr="00083D29" w:rsidRDefault="005B6E2A">
      <w:pPr>
        <w:pStyle w:val="BodyText"/>
        <w:spacing w:before="89" w:line="264" w:lineRule="auto"/>
        <w:ind w:left="1135" w:right="288"/>
      </w:pPr>
      <w:r w:rsidRPr="00083D29">
        <w:t>Địa chỉ: Tầng 22 Toà nhà Gelex, 52 Lê Đại Hành, phường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rsidP="006F6D0E">
      <w:pPr>
        <w:pStyle w:val="Heading2"/>
        <w:numPr>
          <w:ilvl w:val="0"/>
          <w:numId w:val="8"/>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35F0B5F7" w:rsidR="0047792F" w:rsidRPr="00083D29" w:rsidRDefault="005B6E2A">
      <w:pPr>
        <w:pStyle w:val="BodyText"/>
        <w:spacing w:before="60" w:line="288" w:lineRule="auto"/>
        <w:ind w:left="1135" w:right="224"/>
      </w:pPr>
      <w:r w:rsidRPr="00083D29">
        <w:t xml:space="preserve">Địa chỉ: Tầng 4, 5, 6 và 7, số 3 Đặng Thái Thân, phường </w:t>
      </w:r>
      <w:r w:rsidR="00B745B0">
        <w:rPr>
          <w:lang w:val="en-US"/>
        </w:rPr>
        <w:t>Cửa Nam</w:t>
      </w:r>
      <w:r w:rsidRPr="00083D29">
        <w:t>,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rsidP="006F6D0E">
      <w:pPr>
        <w:pStyle w:val="Heading2"/>
        <w:numPr>
          <w:ilvl w:val="0"/>
          <w:numId w:val="8"/>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04FF600F" w:rsidR="0032106E" w:rsidRPr="00083D29" w:rsidRDefault="005B6E2A" w:rsidP="00B745B0">
      <w:pPr>
        <w:pStyle w:val="BodyText"/>
        <w:spacing w:before="60" w:line="288" w:lineRule="auto"/>
        <w:ind w:left="1135" w:right="387"/>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2, số 41 - 43 Phạm Hồng Thái, P</w:t>
      </w:r>
      <w:r w:rsidR="00B745B0">
        <w:rPr>
          <w:spacing w:val="-2"/>
          <w:lang w:val="en-US"/>
        </w:rPr>
        <w:t>hường</w:t>
      </w:r>
      <w:r w:rsidR="0032106E" w:rsidRPr="00083D29">
        <w:rPr>
          <w:spacing w:val="-2"/>
          <w:lang w:val="en-US"/>
        </w:rPr>
        <w:t xml:space="preserve">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0C9CC2E7"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00B745B0">
        <w:rPr>
          <w:b/>
          <w:noProof/>
          <w:sz w:val="28"/>
          <w:szCs w:val="28"/>
          <w:lang w:val="vi-VN"/>
        </w:rPr>
        <w:t>18</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5089B340"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w:t>
      </w:r>
      <w:r w:rsidR="00642E40">
        <w:rPr>
          <w:noProof/>
          <w:sz w:val="28"/>
          <w:szCs w:val="28"/>
          <w:lang w:val="en-US"/>
        </w:rPr>
        <w:t>Cửa Nam</w:t>
      </w:r>
      <w:r w:rsidRPr="00083D29">
        <w:rPr>
          <w:noProof/>
          <w:sz w:val="28"/>
          <w:szCs w:val="28"/>
          <w:lang w:val="vi-VN"/>
        </w:rPr>
        <w:t xml:space="preserve">,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6D99FDC0" w:rsidR="0032106E" w:rsidRPr="00B745B0" w:rsidRDefault="00B745B0" w:rsidP="00B745B0">
      <w:pPr>
        <w:spacing w:line="288" w:lineRule="auto"/>
        <w:ind w:left="568" w:right="-57"/>
        <w:rPr>
          <w:sz w:val="28"/>
        </w:rPr>
      </w:pPr>
      <w:r>
        <w:rPr>
          <w:b/>
          <w:sz w:val="28"/>
          <w:lang w:val="en-US"/>
        </w:rPr>
        <w:t>(19)</w:t>
      </w:r>
      <w:r w:rsidR="005B6E2A" w:rsidRPr="00B745B0">
        <w:rPr>
          <w:b/>
          <w:sz w:val="28"/>
        </w:rPr>
        <w:t xml:space="preserve">Đăng ký tại CTCP Chứng khoán KIS Việt Nam – Chi nhánh Hà Nội </w:t>
      </w:r>
    </w:p>
    <w:p w14:paraId="7A92FF28" w14:textId="427E16A6"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 xml:space="preserve">phường </w:t>
      </w:r>
      <w:r w:rsidR="00B745B0">
        <w:rPr>
          <w:sz w:val="28"/>
          <w:lang w:val="en-US"/>
        </w:rPr>
        <w:t>Ngọc Hà</w:t>
      </w:r>
      <w:r w:rsidRPr="00083D29">
        <w:rPr>
          <w:sz w:val="28"/>
        </w:rPr>
        <w:t>,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rsidP="006F6D0E">
      <w:pPr>
        <w:pStyle w:val="Heading2"/>
        <w:numPr>
          <w:ilvl w:val="0"/>
          <w:numId w:val="7"/>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1F79C18" w:rsidR="0047792F" w:rsidRPr="00083D29" w:rsidRDefault="005B6E2A">
      <w:pPr>
        <w:pStyle w:val="BodyText"/>
        <w:spacing w:line="288" w:lineRule="auto"/>
        <w:ind w:left="1135" w:right="231"/>
      </w:pPr>
      <w:r w:rsidRPr="00083D29">
        <w:t xml:space="preserve">Địa chỉ: Tầng 1, 3, 5, Tòa nhà văn phòng, Cao ốc Central Garden, số 328 Võ Văn Kiệt, phường </w:t>
      </w:r>
      <w:r w:rsidR="00E82C33">
        <w:rPr>
          <w:lang w:val="en-US"/>
        </w:rPr>
        <w:t>Cầu Ông Lãnh</w:t>
      </w:r>
      <w:r w:rsidRPr="00083D29">
        <w:t>,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rsidP="006F6D0E">
      <w:pPr>
        <w:pStyle w:val="ListParagraph"/>
        <w:numPr>
          <w:ilvl w:val="0"/>
          <w:numId w:val="7"/>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rsidP="006F6D0E">
      <w:pPr>
        <w:pStyle w:val="Heading2"/>
        <w:numPr>
          <w:ilvl w:val="0"/>
          <w:numId w:val="7"/>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3B359982"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00E82C33">
        <w:rPr>
          <w:lang w:val="en-US"/>
        </w:rPr>
        <w:t>Xuân Hòa</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rsidP="006F6D0E">
      <w:pPr>
        <w:pStyle w:val="Heading2"/>
        <w:numPr>
          <w:ilvl w:val="0"/>
          <w:numId w:val="7"/>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6884F48A" w:rsidR="0047792F" w:rsidRPr="00083D29" w:rsidRDefault="005B6E2A">
      <w:pPr>
        <w:pStyle w:val="BodyText"/>
        <w:spacing w:line="288" w:lineRule="auto"/>
        <w:ind w:left="1135" w:right="278"/>
      </w:pPr>
      <w:r w:rsidRPr="00083D29">
        <w:t xml:space="preserve">Địa chỉ: Lầu 2, Lầu 3, số 41 Mạc Đĩnh Chi, phường </w:t>
      </w:r>
      <w:r w:rsidR="00E82C33">
        <w:rPr>
          <w:lang w:val="en-US"/>
        </w:rPr>
        <w:t>Sài Gòn</w:t>
      </w:r>
      <w:r w:rsidRPr="00083D29">
        <w:t>,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rsidP="006F6D0E">
      <w:pPr>
        <w:pStyle w:val="Heading2"/>
        <w:numPr>
          <w:ilvl w:val="0"/>
          <w:numId w:val="7"/>
        </w:numPr>
        <w:tabs>
          <w:tab w:val="left" w:pos="1134"/>
        </w:tabs>
        <w:ind w:left="1134" w:hanging="565"/>
      </w:pPr>
      <w:r w:rsidRPr="00083D29">
        <w:lastRenderedPageBreak/>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0DECE874"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00E82C33">
        <w:rPr>
          <w:spacing w:val="-2"/>
          <w:lang w:val="en-US"/>
        </w:rPr>
        <w:t>An Đông</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7418A4EE" w14:textId="77777777" w:rsidR="00D52160" w:rsidRDefault="005B6E2A" w:rsidP="006F6D0E">
      <w:pPr>
        <w:pStyle w:val="ListParagraph"/>
        <w:numPr>
          <w:ilvl w:val="0"/>
          <w:numId w:val="7"/>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 xml:space="preserve">Địa chỉ: </w:t>
      </w:r>
      <w:r w:rsidR="00D52160">
        <w:rPr>
          <w:sz w:val="28"/>
          <w:lang w:val="en-US"/>
        </w:rPr>
        <w:t>Tầng 3 Tòa nhà Léman Luxury</w:t>
      </w:r>
      <w:r w:rsidRPr="00083D29">
        <w:rPr>
          <w:sz w:val="28"/>
        </w:rPr>
        <w:t xml:space="preserve">117 Nguyễn Đình Chiểu, Phường </w:t>
      </w:r>
      <w:r w:rsidR="00D52160">
        <w:rPr>
          <w:sz w:val="28"/>
          <w:lang w:val="en-US"/>
        </w:rPr>
        <w:t>Xuân Hòa</w:t>
      </w:r>
      <w:r w:rsidRPr="00083D29">
        <w:rPr>
          <w:sz w:val="28"/>
        </w:rPr>
        <w:t xml:space="preserve">, TP. Hồ Chí Minh </w:t>
      </w:r>
    </w:p>
    <w:p w14:paraId="18119855" w14:textId="707C2616" w:rsidR="0047792F" w:rsidRPr="00083D29" w:rsidRDefault="005B6E2A" w:rsidP="00D52160">
      <w:pPr>
        <w:pStyle w:val="ListParagraph"/>
        <w:tabs>
          <w:tab w:val="left" w:pos="1135"/>
          <w:tab w:val="left" w:pos="5105"/>
        </w:tabs>
        <w:spacing w:before="68" w:line="285" w:lineRule="auto"/>
        <w:ind w:left="1135" w:right="401" w:firstLine="0"/>
        <w:rPr>
          <w:sz w:val="28"/>
        </w:rPr>
      </w:pPr>
      <w:r w:rsidRPr="00083D29">
        <w:rPr>
          <w:sz w:val="28"/>
        </w:rPr>
        <w:t>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rsidP="006F6D0E">
      <w:pPr>
        <w:pStyle w:val="Heading2"/>
        <w:numPr>
          <w:ilvl w:val="0"/>
          <w:numId w:val="7"/>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4B50951D"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00D52160">
        <w:t xml:space="preserve">Phường </w:t>
      </w:r>
      <w:r w:rsidR="00D52160">
        <w:rPr>
          <w:lang w:val="en-US"/>
        </w:rPr>
        <w:t>Thạnh Mỹ Tây</w:t>
      </w:r>
      <w:r w:rsidRPr="00083D29">
        <w:t>,</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6F6D0E">
      <w:pPr>
        <w:pStyle w:val="Heading2"/>
        <w:numPr>
          <w:ilvl w:val="0"/>
          <w:numId w:val="7"/>
        </w:numPr>
        <w:tabs>
          <w:tab w:val="left" w:pos="1133"/>
          <w:tab w:val="left" w:pos="1135"/>
        </w:tabs>
        <w:spacing w:before="62" w:line="288" w:lineRule="auto"/>
        <w:ind w:right="207"/>
      </w:pPr>
      <w:r w:rsidRPr="00083D29">
        <w:t xml:space="preserve">Đăng ký tại Công ty TNHH Chứng khoán ACB – </w:t>
      </w:r>
      <w:r w:rsidRPr="00083D29">
        <w:rPr>
          <w:lang w:val="en-US"/>
        </w:rPr>
        <w:t xml:space="preserve">Phòng Giao dịch Minh Khai </w:t>
      </w:r>
    </w:p>
    <w:p w14:paraId="197C5DD7" w14:textId="2B8EFCA8"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3D29">
        <w:rPr>
          <w:b w:val="0"/>
          <w:lang w:val="en-US"/>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00D52160">
        <w:rPr>
          <w:b w:val="0"/>
          <w:spacing w:val="-2"/>
          <w:lang w:val="en-US"/>
        </w:rPr>
        <w:t>Bàn Cờ</w:t>
      </w:r>
      <w:r w:rsidRPr="00083D29">
        <w:rPr>
          <w:b w:val="0"/>
        </w:rPr>
        <w:t>,</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rsidP="006F6D0E">
      <w:pPr>
        <w:pStyle w:val="Heading2"/>
        <w:numPr>
          <w:ilvl w:val="0"/>
          <w:numId w:val="7"/>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27CCC99F" w14:textId="77777777" w:rsidR="00E82C33" w:rsidRDefault="005B6E2A" w:rsidP="00E82C33">
      <w:pPr>
        <w:pStyle w:val="BodyText"/>
        <w:tabs>
          <w:tab w:val="left" w:pos="4963"/>
          <w:tab w:val="left" w:pos="8100"/>
        </w:tabs>
        <w:spacing w:before="89" w:line="309" w:lineRule="auto"/>
        <w:ind w:left="1135" w:right="117"/>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00E82C33">
        <w:rPr>
          <w:lang w:val="en-US"/>
        </w:rPr>
        <w:t>Phường Sài Gòn</w:t>
      </w:r>
      <w:r w:rsidRPr="00083D29">
        <w:t>,</w:t>
      </w:r>
      <w:r w:rsidRPr="00083D29">
        <w:rPr>
          <w:spacing w:val="-4"/>
        </w:rPr>
        <w:t xml:space="preserve"> </w:t>
      </w:r>
      <w:r w:rsidRPr="00083D29">
        <w:t>TP.</w:t>
      </w:r>
      <w:r w:rsidRPr="00083D29">
        <w:rPr>
          <w:spacing w:val="-5"/>
        </w:rPr>
        <w:t xml:space="preserve"> </w:t>
      </w:r>
      <w:r w:rsidRPr="00083D29">
        <w:t>Hồ</w:t>
      </w:r>
      <w:r w:rsidR="00E82C33">
        <w:rPr>
          <w:lang w:val="en-US"/>
        </w:rPr>
        <w:t xml:space="preserve"> </w:t>
      </w:r>
      <w:r w:rsidRPr="00083D29">
        <w:t>Chí</w:t>
      </w:r>
      <w:r w:rsidRPr="00083D29">
        <w:rPr>
          <w:spacing w:val="-2"/>
        </w:rPr>
        <w:t xml:space="preserve"> </w:t>
      </w:r>
      <w:r w:rsidRPr="00083D29">
        <w:t>Minh</w:t>
      </w:r>
    </w:p>
    <w:p w14:paraId="7B172341" w14:textId="765F94C7" w:rsidR="0047792F" w:rsidRPr="00083D29" w:rsidRDefault="005B6E2A">
      <w:pPr>
        <w:pStyle w:val="BodyText"/>
        <w:tabs>
          <w:tab w:val="left" w:pos="4963"/>
        </w:tabs>
        <w:spacing w:before="89" w:line="309" w:lineRule="auto"/>
        <w:ind w:left="1135" w:right="1863"/>
        <w:jc w:val="left"/>
      </w:pPr>
      <w:r w:rsidRPr="00083D29">
        <w:t xml:space="preserve">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6F6D0E">
      <w:pPr>
        <w:pStyle w:val="ListParagraph"/>
        <w:widowControl/>
        <w:numPr>
          <w:ilvl w:val="0"/>
          <w:numId w:val="7"/>
        </w:numPr>
        <w:autoSpaceDE/>
        <w:autoSpaceDN/>
        <w:spacing w:before="69" w:line="264" w:lineRule="auto"/>
        <w:ind w:right="331"/>
        <w:rPr>
          <w:b/>
          <w:noProof/>
          <w:sz w:val="28"/>
          <w:szCs w:val="28"/>
          <w:lang w:val="vi-VN"/>
        </w:rPr>
      </w:pPr>
      <w:r w:rsidRPr="00083D29">
        <w:rPr>
          <w:b/>
          <w:noProof/>
          <w:sz w:val="28"/>
          <w:szCs w:val="28"/>
          <w:lang w:val="vi-VN"/>
        </w:rPr>
        <w:lastRenderedPageBreak/>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rsidP="006F6D0E">
      <w:pPr>
        <w:pStyle w:val="Heading2"/>
        <w:numPr>
          <w:ilvl w:val="0"/>
          <w:numId w:val="7"/>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6EB52C56" w14:textId="77777777" w:rsidR="00D52160"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w:t>
      </w:r>
      <w:r w:rsidR="00D52160">
        <w:rPr>
          <w:lang w:val="en-US"/>
        </w:rPr>
        <w:t>V</w:t>
      </w:r>
      <w:r w:rsidRPr="00083D29">
        <w:t>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00D52160">
        <w:rPr>
          <w:lang w:val="en-US"/>
        </w:rPr>
        <w:t>Phường Sài Gòn</w:t>
      </w:r>
      <w:r w:rsidRPr="00083D29">
        <w:t>,</w:t>
      </w:r>
      <w:r w:rsidRPr="00083D29">
        <w:rPr>
          <w:spacing w:val="-4"/>
        </w:rPr>
        <w:t xml:space="preserve"> </w:t>
      </w:r>
      <w:r w:rsidRPr="00083D29">
        <w:t>TP.</w:t>
      </w:r>
      <w:r w:rsidRPr="00083D29">
        <w:rPr>
          <w:spacing w:val="-5"/>
        </w:rPr>
        <w:t xml:space="preserve"> </w:t>
      </w:r>
      <w:r w:rsidRPr="00083D29">
        <w:t xml:space="preserve">HCM </w:t>
      </w:r>
    </w:p>
    <w:p w14:paraId="5D24C564" w14:textId="3772C825" w:rsidR="0047792F" w:rsidRPr="00083D29" w:rsidRDefault="005B6E2A">
      <w:pPr>
        <w:pStyle w:val="BodyText"/>
        <w:tabs>
          <w:tab w:val="left" w:pos="5105"/>
        </w:tabs>
        <w:spacing w:before="88" w:line="309" w:lineRule="auto"/>
        <w:ind w:left="1125" w:right="610"/>
      </w:pPr>
      <w:r w:rsidRPr="00083D29">
        <w:t>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rsidP="006F6D0E">
      <w:pPr>
        <w:pStyle w:val="Heading2"/>
        <w:numPr>
          <w:ilvl w:val="0"/>
          <w:numId w:val="7"/>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728DC47A" w14:textId="77777777" w:rsidR="00D52160" w:rsidRPr="00D52160" w:rsidRDefault="005B6E2A" w:rsidP="006F6D0E">
      <w:pPr>
        <w:pStyle w:val="ListParagraph"/>
        <w:numPr>
          <w:ilvl w:val="0"/>
          <w:numId w:val="7"/>
        </w:numPr>
        <w:tabs>
          <w:tab w:val="left" w:pos="1132"/>
          <w:tab w:val="left" w:pos="1135"/>
          <w:tab w:val="left" w:pos="5105"/>
        </w:tabs>
        <w:spacing w:before="70" w:line="307" w:lineRule="auto"/>
        <w:ind w:right="297"/>
        <w:rPr>
          <w:sz w:val="28"/>
        </w:rPr>
      </w:pPr>
      <w:r w:rsidRPr="00083D29">
        <w:rPr>
          <w:b/>
          <w:sz w:val="28"/>
        </w:rPr>
        <w:t xml:space="preserve">Đăng ký tại Trụ sở CTCP Chứng khoán Rồng Việt </w:t>
      </w:r>
    </w:p>
    <w:p w14:paraId="72112856" w14:textId="77777777" w:rsidR="00D52160"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 xml:space="preserve">Địa chỉ: 141 Nguyễn Du, </w:t>
      </w:r>
      <w:r w:rsidR="00D52160">
        <w:rPr>
          <w:sz w:val="28"/>
          <w:lang w:val="en-US"/>
        </w:rPr>
        <w:t>Phường Bến Thành</w:t>
      </w:r>
      <w:r w:rsidRPr="00083D29">
        <w:rPr>
          <w:sz w:val="28"/>
        </w:rPr>
        <w:t>, TP. Hồ Chí Minh</w:t>
      </w:r>
    </w:p>
    <w:p w14:paraId="2B2C56B3" w14:textId="5C0433EC" w:rsidR="0047792F" w:rsidRPr="00083D29"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rsidP="006F6D0E">
      <w:pPr>
        <w:pStyle w:val="Heading2"/>
        <w:numPr>
          <w:ilvl w:val="0"/>
          <w:numId w:val="7"/>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8625BF9" w:rsidR="0047792F" w:rsidRPr="00083D29" w:rsidRDefault="005B6E2A">
      <w:pPr>
        <w:pStyle w:val="BodyText"/>
        <w:spacing w:before="88" w:line="264" w:lineRule="auto"/>
        <w:ind w:left="1135" w:right="289"/>
      </w:pPr>
      <w:r w:rsidRPr="00083D29">
        <w:t xml:space="preserve">Địa chỉ: Tầng 21, Phú Mỹ Hưng Tower, 08 Hoàng Văn Thái, phường Tân </w:t>
      </w:r>
      <w:r w:rsidR="00A6443F">
        <w:rPr>
          <w:lang w:val="en-US"/>
        </w:rPr>
        <w:t>Mỹ</w:t>
      </w:r>
      <w:r w:rsidRPr="00083D29">
        <w:t>,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36BFC055" w:rsidR="0047792F" w:rsidRPr="00083D29" w:rsidRDefault="005B6E2A" w:rsidP="006F6D0E">
      <w:pPr>
        <w:pStyle w:val="ListParagraph"/>
        <w:numPr>
          <w:ilvl w:val="0"/>
          <w:numId w:val="7"/>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00A6443F">
        <w:rPr>
          <w:sz w:val="28"/>
          <w:lang w:val="en-US"/>
        </w:rPr>
        <w:t>Mỹ</w:t>
      </w:r>
      <w:r w:rsidRPr="00083D29">
        <w:rPr>
          <w:sz w:val="28"/>
        </w:rPr>
        <w:t>,</w:t>
      </w:r>
      <w:r w:rsidRPr="00083D29">
        <w:rPr>
          <w:spacing w:val="-5"/>
          <w:sz w:val="28"/>
        </w:rPr>
        <w:t xml:space="preserve"> </w:t>
      </w:r>
      <w:r w:rsidRPr="00083D29">
        <w:rPr>
          <w:sz w:val="28"/>
        </w:rPr>
        <w:t>TP.</w:t>
      </w:r>
      <w:r w:rsidRPr="00083D29">
        <w:rPr>
          <w:spacing w:val="-4"/>
          <w:sz w:val="28"/>
        </w:rPr>
        <w:t xml:space="preserve"> </w:t>
      </w:r>
      <w:r w:rsidRPr="00083D29">
        <w:rPr>
          <w:sz w:val="28"/>
        </w:rPr>
        <w:t xml:space="preserve">HCM Điện </w:t>
      </w:r>
      <w:r w:rsidRPr="00083D29">
        <w:rPr>
          <w:sz w:val="28"/>
        </w:rPr>
        <w:lastRenderedPageBreak/>
        <w:t>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rsidP="006F6D0E">
      <w:pPr>
        <w:pStyle w:val="Heading2"/>
        <w:numPr>
          <w:ilvl w:val="0"/>
          <w:numId w:val="7"/>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2B20C3A0" w:rsidR="0047792F" w:rsidRPr="00083D29" w:rsidRDefault="005B6E2A">
      <w:pPr>
        <w:pStyle w:val="BodyText"/>
        <w:spacing w:before="86" w:line="264" w:lineRule="auto"/>
        <w:ind w:left="1135" w:right="278"/>
      </w:pPr>
      <w:r w:rsidRPr="00083D29">
        <w:t xml:space="preserve">Địa chỉ: Tòa nhà Park Legend, 251 Hoàng Văn Thụ, phường 2, quận Tân </w:t>
      </w:r>
      <w:r w:rsidR="00A6443F">
        <w:rPr>
          <w:lang w:val="en-US"/>
        </w:rPr>
        <w:t>Sơn Hòa</w:t>
      </w:r>
      <w:r w:rsidRPr="00083D29">
        <w:t>,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13233BA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00A6443F">
        <w:rPr>
          <w:lang w:val="en-US"/>
        </w:rPr>
        <w:t>Bàn Cờ</w:t>
      </w:r>
      <w:r w:rsidRPr="00083D29">
        <w:t>,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3516B825" w:rsidR="0047792F" w:rsidRPr="00083D29" w:rsidRDefault="005B6E2A">
      <w:pPr>
        <w:pStyle w:val="BodyText"/>
        <w:spacing w:before="86" w:line="264" w:lineRule="auto"/>
        <w:ind w:left="1135" w:right="277"/>
      </w:pPr>
      <w:r w:rsidRPr="00083D29">
        <w:t xml:space="preserve">Địa chỉ: Phòng 1003A, Tầng 10, Tòa nhà Ruby, số 81-83-83B-85 Hàm Nghi, phường </w:t>
      </w:r>
      <w:r w:rsidR="00A6443F">
        <w:rPr>
          <w:lang w:val="en-US"/>
        </w:rPr>
        <w:t>Sài Gòn</w:t>
      </w:r>
      <w:r w:rsidRPr="00083D29">
        <w:t>,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4634914F" w:rsidR="0047792F" w:rsidRPr="00083D29" w:rsidRDefault="005B6E2A">
      <w:pPr>
        <w:pStyle w:val="BodyText"/>
        <w:spacing w:before="59" w:line="288" w:lineRule="auto"/>
        <w:ind w:left="1135" w:right="287"/>
      </w:pPr>
      <w:r w:rsidRPr="00083D29">
        <w:t xml:space="preserve">Địa chỉ: VP 10-01, Tòa nhà Pearl 5, số 05 Lê Quý Đôn, phường </w:t>
      </w:r>
      <w:r w:rsidR="00A6443F">
        <w:rPr>
          <w:lang w:val="en-US"/>
        </w:rPr>
        <w:t>Xuân Hòa</w:t>
      </w:r>
      <w:r w:rsidRPr="00083D29">
        <w:t>,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rsidP="006F6D0E">
      <w:pPr>
        <w:pStyle w:val="Heading2"/>
        <w:numPr>
          <w:ilvl w:val="0"/>
          <w:numId w:val="7"/>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5038BB5C"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00A6443F">
        <w:rPr>
          <w:lang w:val="en-US"/>
        </w:rPr>
        <w:t>Xuân Hòa</w:t>
      </w:r>
      <w:r w:rsidRPr="00083D29">
        <w:t>,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6F6D0E">
      <w:pPr>
        <w:pStyle w:val="ListParagraph"/>
        <w:numPr>
          <w:ilvl w:val="0"/>
          <w:numId w:val="7"/>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4F1856BF" w14:textId="77777777" w:rsidR="00A6443F"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00A6443F">
        <w:rPr>
          <w:lang w:val="en-US"/>
        </w:rPr>
        <w:t>Cầu Kiệu</w:t>
      </w:r>
      <w:r w:rsidRPr="00083D29">
        <w:t>,</w:t>
      </w:r>
      <w:r w:rsidRPr="00083D29">
        <w:rPr>
          <w:spacing w:val="-3"/>
        </w:rPr>
        <w:t xml:space="preserve"> </w:t>
      </w:r>
      <w:r w:rsidRPr="00083D29">
        <w:t>TP.</w:t>
      </w:r>
      <w:r w:rsidRPr="00083D29">
        <w:rPr>
          <w:spacing w:val="-4"/>
        </w:rPr>
        <w:t xml:space="preserve"> </w:t>
      </w:r>
      <w:r w:rsidRPr="00083D29">
        <w:t xml:space="preserve">HCM </w:t>
      </w:r>
    </w:p>
    <w:p w14:paraId="161E8FD5" w14:textId="73C4AB29" w:rsidR="0047792F" w:rsidRPr="00083D29" w:rsidRDefault="005B6E2A">
      <w:pPr>
        <w:pStyle w:val="BodyText"/>
        <w:tabs>
          <w:tab w:val="left" w:pos="5175"/>
        </w:tabs>
        <w:spacing w:line="288" w:lineRule="auto"/>
        <w:ind w:left="1135" w:right="667"/>
      </w:pPr>
      <w:r w:rsidRPr="00083D29">
        <w:t>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01EC9F2C" w14:textId="1F899902" w:rsidR="0047792F" w:rsidRPr="00083D29" w:rsidRDefault="005B6E2A" w:rsidP="006F6D0E">
      <w:pPr>
        <w:pStyle w:val="ListParagraph"/>
        <w:numPr>
          <w:ilvl w:val="0"/>
          <w:numId w:val="7"/>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00642E40">
        <w:rPr>
          <w:sz w:val="28"/>
          <w:lang w:val="en-US"/>
        </w:rPr>
        <w:t>Bến Thành</w:t>
      </w:r>
      <w:r w:rsidRPr="00083D29">
        <w:rPr>
          <w:sz w:val="28"/>
        </w:rPr>
        <w:t>,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576D077D"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00B745B0">
        <w:rPr>
          <w:lang w:val="en-US"/>
        </w:rPr>
        <w:t>Xuân Hòa</w:t>
      </w:r>
      <w:r w:rsidRPr="00083D29">
        <w:t>,</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rsidP="006F6D0E">
      <w:pPr>
        <w:pStyle w:val="Heading2"/>
        <w:numPr>
          <w:ilvl w:val="0"/>
          <w:numId w:val="7"/>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67ACCA1A" w:rsidR="0047792F" w:rsidRPr="00083D29" w:rsidRDefault="005B6E2A">
      <w:pPr>
        <w:pStyle w:val="BodyText"/>
        <w:spacing w:before="53" w:line="288" w:lineRule="auto"/>
        <w:ind w:left="1135" w:right="278"/>
      </w:pPr>
      <w:r w:rsidRPr="00083D29">
        <w:t xml:space="preserve">Địa chỉ: Lầu 3, 180-192 Nguyễn Công Trứ, phường </w:t>
      </w:r>
      <w:r w:rsidR="00B745B0">
        <w:rPr>
          <w:lang w:val="en-US"/>
        </w:rPr>
        <w:t>Bến Thành</w:t>
      </w:r>
      <w:r w:rsidRPr="00083D29">
        <w:t>,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6F6D0E">
      <w:pPr>
        <w:pStyle w:val="Heading2"/>
        <w:numPr>
          <w:ilvl w:val="0"/>
          <w:numId w:val="7"/>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691AB8A8" w:rsidR="004C33BE" w:rsidRPr="00083D29" w:rsidRDefault="004C33BE" w:rsidP="004C33BE">
      <w:pPr>
        <w:pStyle w:val="BodyText"/>
        <w:spacing w:line="288" w:lineRule="auto"/>
        <w:ind w:left="1068" w:right="327"/>
      </w:pPr>
      <w:r w:rsidRPr="00083D29">
        <w:t>Địa chỉ: Tầng 3, Cao ốc Sài Gòn Metropolitan, số 235 Đồng Khởi, P</w:t>
      </w:r>
      <w:r w:rsidR="00642E40">
        <w:rPr>
          <w:lang w:val="en-US"/>
        </w:rPr>
        <w:t>hường Sài Gòn</w:t>
      </w:r>
      <w:r w:rsidRPr="00083D29">
        <w:t>,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 xml:space="preserve">Chi nhánh Hồ Chí Minh - CTCP Chứng khoán Sài Gòn – </w:t>
      </w:r>
      <w:r w:rsidRPr="00083D29">
        <w:rPr>
          <w:sz w:val="28"/>
          <w:szCs w:val="28"/>
        </w:rPr>
        <w:lastRenderedPageBreak/>
        <w:t>Hà Nội mở tại Ngân hàng TMCP Sài Gòn – Hà Nội – Chi nhánh SHB Hồ Chí Minh;</w:t>
      </w:r>
    </w:p>
    <w:p w14:paraId="4FB05C5D" w14:textId="11EB6391" w:rsidR="00083D29" w:rsidRPr="00083D29" w:rsidRDefault="00083D29" w:rsidP="006F6D0E">
      <w:pPr>
        <w:pStyle w:val="ListParagraph"/>
        <w:numPr>
          <w:ilvl w:val="0"/>
          <w:numId w:val="7"/>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16EC318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1 đến 3, số 65 Phạm Ngọc Thạch, Phường </w:t>
      </w:r>
      <w:r w:rsidR="00642E40">
        <w:rPr>
          <w:noProof/>
          <w:sz w:val="28"/>
          <w:szCs w:val="28"/>
          <w:lang w:val="en-US"/>
        </w:rPr>
        <w:t>Xuân Hòa</w:t>
      </w:r>
      <w:r w:rsidRPr="00083D29">
        <w:rPr>
          <w:noProof/>
          <w:sz w:val="28"/>
          <w:szCs w:val="28"/>
          <w:lang w:val="vi-VN"/>
        </w:rPr>
        <w:t>,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7AAA1057" w14:textId="6B3F1DA2" w:rsidR="00021BD4" w:rsidRPr="00083D29" w:rsidRDefault="00021BD4" w:rsidP="006F6D0E">
      <w:pPr>
        <w:pStyle w:val="Heading2"/>
        <w:numPr>
          <w:ilvl w:val="0"/>
          <w:numId w:val="7"/>
        </w:numPr>
        <w:tabs>
          <w:tab w:val="left" w:pos="1135"/>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6941C520" w14:textId="77777777" w:rsidR="00021BD4" w:rsidRPr="00021BD4" w:rsidRDefault="00021BD4" w:rsidP="00021BD4">
      <w:pPr>
        <w:pStyle w:val="BodyText"/>
        <w:spacing w:before="65" w:line="264" w:lineRule="auto"/>
        <w:ind w:left="1135" w:right="220"/>
        <w:rPr>
          <w:lang w:val="en-US"/>
        </w:rPr>
      </w:pPr>
      <w:r w:rsidRPr="00083D29">
        <w:t xml:space="preserve">Địa chỉ: Tầng 3, Tòa nhà Becamex Tower, số 230 Đại lộ Bình Dương, phường Phú </w:t>
      </w:r>
      <w:r>
        <w:rPr>
          <w:lang w:val="en-US"/>
        </w:rPr>
        <w:t>Lợi</w:t>
      </w:r>
      <w:r w:rsidRPr="00083D29">
        <w:t xml:space="preserve">, </w:t>
      </w:r>
      <w:r>
        <w:rPr>
          <w:lang w:val="en-US"/>
        </w:rPr>
        <w:t>TP Hồ Chí Minh</w:t>
      </w:r>
    </w:p>
    <w:p w14:paraId="1B344FA4" w14:textId="77777777" w:rsidR="00021BD4" w:rsidRPr="00083D29" w:rsidRDefault="00021BD4" w:rsidP="00021BD4">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40E01973" w14:textId="77777777" w:rsidR="00021BD4" w:rsidRDefault="00021BD4" w:rsidP="00021BD4">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6140BBC4" w14:textId="13744D3F" w:rsidR="007D5AF2" w:rsidRPr="007D5AF2" w:rsidRDefault="007D5AF2" w:rsidP="006F6D0E">
      <w:pPr>
        <w:pStyle w:val="ListParagraph"/>
        <w:numPr>
          <w:ilvl w:val="0"/>
          <w:numId w:val="7"/>
        </w:numPr>
        <w:tabs>
          <w:tab w:val="left" w:pos="1065"/>
          <w:tab w:val="left" w:pos="1068"/>
        </w:tabs>
        <w:spacing w:before="68" w:line="285" w:lineRule="auto"/>
        <w:ind w:right="330"/>
        <w:rPr>
          <w:sz w:val="28"/>
          <w:szCs w:val="28"/>
        </w:rPr>
      </w:pPr>
      <w:r w:rsidRPr="007D5AF2">
        <w:rPr>
          <w:b/>
          <w:sz w:val="28"/>
          <w:szCs w:val="28"/>
        </w:rPr>
        <w:t xml:space="preserve">Đăng ký tại CTCP Chứng khoán FPT – Chi nhánh TP. Hồ Chí Minh </w:t>
      </w:r>
      <w:r w:rsidRPr="007D5AF2">
        <w:rPr>
          <w:sz w:val="28"/>
          <w:szCs w:val="28"/>
        </w:rPr>
        <w:t xml:space="preserve">Địa chỉ: Tầng 3, Tòa nhà Bến Thành Times Square, 136-138 Lê Thị Hồng Gấm, phường </w:t>
      </w:r>
      <w:r>
        <w:rPr>
          <w:sz w:val="28"/>
          <w:szCs w:val="28"/>
          <w:lang w:val="en-US"/>
        </w:rPr>
        <w:t>Bến Thành</w:t>
      </w:r>
      <w:r w:rsidRPr="007D5AF2">
        <w:rPr>
          <w:sz w:val="28"/>
          <w:szCs w:val="28"/>
        </w:rPr>
        <w:t>, TP. Hồ Chí Minh</w:t>
      </w:r>
    </w:p>
    <w:p w14:paraId="0B7042A5" w14:textId="77777777" w:rsidR="007D5AF2" w:rsidRPr="007D5AF2" w:rsidRDefault="007D5AF2" w:rsidP="007D5AF2">
      <w:pPr>
        <w:pStyle w:val="BodyText"/>
        <w:tabs>
          <w:tab w:val="left" w:pos="5108"/>
        </w:tabs>
        <w:spacing w:before="5"/>
        <w:ind w:left="1068"/>
        <w:rPr>
          <w:b/>
        </w:rPr>
      </w:pPr>
      <w:r w:rsidRPr="007D5AF2">
        <w:rPr>
          <w:b/>
        </w:rPr>
        <w:t>Điện</w:t>
      </w:r>
      <w:r w:rsidRPr="007D5AF2">
        <w:rPr>
          <w:b/>
          <w:spacing w:val="-8"/>
        </w:rPr>
        <w:t xml:space="preserve"> </w:t>
      </w:r>
      <w:r w:rsidRPr="007D5AF2">
        <w:rPr>
          <w:b/>
        </w:rPr>
        <w:t>thoại:</w:t>
      </w:r>
      <w:r w:rsidRPr="007D5AF2">
        <w:rPr>
          <w:b/>
          <w:spacing w:val="-6"/>
        </w:rPr>
        <w:t xml:space="preserve"> </w:t>
      </w:r>
      <w:r w:rsidRPr="007D5AF2">
        <w:rPr>
          <w:b/>
        </w:rPr>
        <w:t>1900</w:t>
      </w:r>
      <w:r w:rsidRPr="007D5AF2">
        <w:rPr>
          <w:b/>
          <w:spacing w:val="-2"/>
        </w:rPr>
        <w:t xml:space="preserve"> </w:t>
      </w:r>
      <w:r w:rsidRPr="007D5AF2">
        <w:rPr>
          <w:b/>
          <w:spacing w:val="-4"/>
        </w:rPr>
        <w:t>6446</w:t>
      </w:r>
      <w:r w:rsidRPr="007D5AF2">
        <w:rPr>
          <w:b/>
        </w:rPr>
        <w:tab/>
        <w:t>Fax:</w:t>
      </w:r>
      <w:r w:rsidRPr="007D5AF2">
        <w:rPr>
          <w:b/>
          <w:spacing w:val="-4"/>
        </w:rPr>
        <w:t xml:space="preserve"> </w:t>
      </w:r>
      <w:r w:rsidRPr="007D5AF2">
        <w:rPr>
          <w:b/>
        </w:rPr>
        <w:t>028</w:t>
      </w:r>
      <w:r w:rsidRPr="007D5AF2">
        <w:rPr>
          <w:b/>
          <w:spacing w:val="-4"/>
        </w:rPr>
        <w:t xml:space="preserve"> </w:t>
      </w:r>
      <w:r w:rsidRPr="007D5AF2">
        <w:rPr>
          <w:b/>
          <w:spacing w:val="-2"/>
        </w:rPr>
        <w:t>62910607</w:t>
      </w:r>
    </w:p>
    <w:p w14:paraId="6CB971C1" w14:textId="77777777" w:rsidR="007D5AF2" w:rsidRPr="007D5AF2" w:rsidRDefault="007D5AF2" w:rsidP="007D5AF2">
      <w:pPr>
        <w:spacing w:before="69" w:line="264" w:lineRule="auto"/>
        <w:ind w:left="1068" w:right="331"/>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000.6888.020 </w:t>
      </w:r>
      <w:r w:rsidRPr="007D5AF2">
        <w:rPr>
          <w:sz w:val="28"/>
          <w:szCs w:val="28"/>
        </w:rPr>
        <w:t>của CTCP Chứng khoán FPT – Chi nhánh TP. Hồ Chí Minh mở tại Ngân hàng Tiên Phong – Chi nhánh TP. Hồ Chí Minh;</w:t>
      </w:r>
    </w:p>
    <w:p w14:paraId="7960241E" w14:textId="020A1F73" w:rsidR="007D5AF2" w:rsidRPr="007D5AF2" w:rsidRDefault="007D5AF2" w:rsidP="006F6D0E">
      <w:pPr>
        <w:pStyle w:val="ListParagraph"/>
        <w:numPr>
          <w:ilvl w:val="0"/>
          <w:numId w:val="7"/>
        </w:numPr>
        <w:tabs>
          <w:tab w:val="left" w:pos="567"/>
        </w:tabs>
        <w:spacing w:before="60" w:after="60" w:line="264" w:lineRule="auto"/>
        <w:rPr>
          <w:b/>
          <w:noProof/>
          <w:sz w:val="28"/>
          <w:szCs w:val="28"/>
          <w:lang w:val="vi-VN"/>
        </w:rPr>
      </w:pPr>
      <w:r w:rsidRPr="007D5AF2">
        <w:rPr>
          <w:b/>
          <w:noProof/>
          <w:sz w:val="28"/>
          <w:szCs w:val="28"/>
          <w:lang w:val="vi-VN"/>
        </w:rPr>
        <w:t>Đăng ký tại CTCP Chứng khoán VNDIRECT – CN TP. Hồ Chí Minh</w:t>
      </w:r>
    </w:p>
    <w:p w14:paraId="78568456" w14:textId="77777777" w:rsidR="007D5AF2" w:rsidRPr="007D5AF2" w:rsidRDefault="007D5AF2" w:rsidP="007D5AF2">
      <w:pPr>
        <w:tabs>
          <w:tab w:val="left" w:pos="993"/>
          <w:tab w:val="left" w:pos="1080"/>
        </w:tabs>
        <w:spacing w:before="60" w:after="60" w:line="264" w:lineRule="auto"/>
        <w:ind w:left="1080" w:right="-57"/>
        <w:jc w:val="both"/>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2A1FD7BF" w14:textId="77777777" w:rsidR="007D5AF2" w:rsidRPr="007D5AF2" w:rsidRDefault="007D5AF2" w:rsidP="007D5AF2">
      <w:pPr>
        <w:tabs>
          <w:tab w:val="left" w:pos="810"/>
          <w:tab w:val="left" w:pos="993"/>
          <w:tab w:val="left" w:pos="1080"/>
          <w:tab w:val="left" w:pos="4536"/>
        </w:tabs>
        <w:spacing w:before="60" w:after="60" w:line="264" w:lineRule="auto"/>
        <w:ind w:left="1080" w:right="-57"/>
        <w:jc w:val="both"/>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22A481A5" w14:textId="77777777" w:rsidR="007D5AF2" w:rsidRPr="007D5AF2" w:rsidRDefault="007D5AF2" w:rsidP="007D5AF2">
      <w:pPr>
        <w:tabs>
          <w:tab w:val="left" w:pos="810"/>
          <w:tab w:val="left" w:pos="993"/>
          <w:tab w:val="left" w:pos="1080"/>
        </w:tabs>
        <w:spacing w:before="60" w:after="60" w:line="264" w:lineRule="auto"/>
        <w:ind w:left="1080" w:right="-57"/>
        <w:jc w:val="both"/>
        <w:rPr>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Số </w:t>
      </w:r>
      <w:r w:rsidRPr="007D5AF2">
        <w:rPr>
          <w:b/>
          <w:noProof/>
          <w:sz w:val="28"/>
          <w:szCs w:val="28"/>
          <w:lang w:val="vi-VN"/>
        </w:rPr>
        <w:t xml:space="preserve">007 100 390 6720 </w:t>
      </w:r>
      <w:r w:rsidRPr="007D5AF2">
        <w:rPr>
          <w:noProof/>
          <w:sz w:val="28"/>
          <w:szCs w:val="28"/>
          <w:lang w:val="vi-VN"/>
        </w:rPr>
        <w:t xml:space="preserve">của CTCP Chứng khoán VNDIRECT - Chi nhánh TP. HCM mở tại </w:t>
      </w:r>
      <w:r w:rsidRPr="007D5AF2">
        <w:rPr>
          <w:sz w:val="28"/>
          <w:szCs w:val="28"/>
          <w:lang w:val="vi-VN"/>
        </w:rPr>
        <w:t>Ngân hàng Ngoại thương Việt Nam – Chi nhánh TP Hồ Chí Minh;</w:t>
      </w:r>
    </w:p>
    <w:p w14:paraId="2D2F753E" w14:textId="4FB43EF2" w:rsidR="00021BD4" w:rsidRPr="00083D29" w:rsidRDefault="00021BD4" w:rsidP="00021BD4">
      <w:pPr>
        <w:pStyle w:val="Heading2"/>
        <w:tabs>
          <w:tab w:val="left" w:pos="1134"/>
        </w:tabs>
        <w:spacing w:before="91"/>
        <w:ind w:left="568"/>
      </w:pPr>
      <w:r>
        <w:rPr>
          <w:lang w:val="en-US"/>
        </w:rPr>
        <w:t xml:space="preserve">(30) </w:t>
      </w: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10B18A51" w14:textId="77777777" w:rsidR="00021BD4" w:rsidRPr="00D52160" w:rsidRDefault="00021BD4" w:rsidP="00021BD4">
      <w:pPr>
        <w:pStyle w:val="BodyText"/>
        <w:spacing w:before="89" w:line="264" w:lineRule="auto"/>
        <w:ind w:left="1135" w:right="218"/>
        <w:rPr>
          <w:lang w:val="en-US"/>
        </w:rPr>
      </w:pPr>
      <w:r w:rsidRPr="00083D29">
        <w:t xml:space="preserve">Địa chỉ: Tầng 2, Tòa nhà VCCI Building, số 155 đường Nguyễn Thái Học, phường </w:t>
      </w:r>
      <w:r>
        <w:rPr>
          <w:lang w:val="en-US"/>
        </w:rPr>
        <w:t>Tam Thắng</w:t>
      </w:r>
      <w:r w:rsidRPr="00083D29">
        <w:t>, TP</w:t>
      </w:r>
      <w:r>
        <w:rPr>
          <w:lang w:val="en-US"/>
        </w:rPr>
        <w:t>. Hồ Chí Minh</w:t>
      </w:r>
    </w:p>
    <w:p w14:paraId="06140126" w14:textId="77777777" w:rsidR="00021BD4" w:rsidRPr="00083D29" w:rsidRDefault="00021BD4" w:rsidP="00021BD4">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487CB95D" w14:textId="77777777" w:rsidR="00021BD4" w:rsidRPr="00083D29" w:rsidRDefault="00021BD4" w:rsidP="00021BD4">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 xml:space="preserve">của CTCP Chứng khoán Rồng Việt – Chi nhánh Vũng Tàu mở </w:t>
      </w:r>
      <w:r w:rsidRPr="00083D29">
        <w:rPr>
          <w:sz w:val="28"/>
        </w:rPr>
        <w:lastRenderedPageBreak/>
        <w:t>tại Ngân hàng Eximbank – Chi nhánh Bà Rịa Vũng Tàu;</w:t>
      </w:r>
    </w:p>
    <w:p w14:paraId="73E00537" w14:textId="3A3B542A" w:rsidR="00021BD4" w:rsidRPr="00021BD4" w:rsidRDefault="00021BD4" w:rsidP="006F6D0E">
      <w:pPr>
        <w:pStyle w:val="ListParagraph"/>
        <w:numPr>
          <w:ilvl w:val="0"/>
          <w:numId w:val="38"/>
        </w:numPr>
        <w:tabs>
          <w:tab w:val="left" w:pos="1133"/>
          <w:tab w:val="left" w:pos="1135"/>
        </w:tabs>
        <w:spacing w:before="59" w:line="285" w:lineRule="auto"/>
        <w:ind w:right="297"/>
        <w:rPr>
          <w:sz w:val="28"/>
        </w:rPr>
      </w:pPr>
      <w:r w:rsidRPr="00021BD4">
        <w:rPr>
          <w:b/>
          <w:sz w:val="28"/>
        </w:rPr>
        <w:t>Đăng</w:t>
      </w:r>
      <w:r w:rsidRPr="00021BD4">
        <w:rPr>
          <w:b/>
          <w:spacing w:val="-2"/>
          <w:sz w:val="28"/>
        </w:rPr>
        <w:t xml:space="preserve"> </w:t>
      </w:r>
      <w:r w:rsidRPr="00021BD4">
        <w:rPr>
          <w:b/>
          <w:sz w:val="28"/>
        </w:rPr>
        <w:t>ký</w:t>
      </w:r>
      <w:r w:rsidRPr="00021BD4">
        <w:rPr>
          <w:b/>
          <w:spacing w:val="-2"/>
          <w:sz w:val="28"/>
        </w:rPr>
        <w:t xml:space="preserve"> </w:t>
      </w:r>
      <w:r w:rsidRPr="00021BD4">
        <w:rPr>
          <w:b/>
          <w:sz w:val="28"/>
        </w:rPr>
        <w:t>tại</w:t>
      </w:r>
      <w:r w:rsidRPr="00021BD4">
        <w:rPr>
          <w:b/>
          <w:spacing w:val="-2"/>
          <w:sz w:val="28"/>
        </w:rPr>
        <w:t xml:space="preserve"> </w:t>
      </w:r>
      <w:r w:rsidRPr="00021BD4">
        <w:rPr>
          <w:b/>
          <w:sz w:val="28"/>
        </w:rPr>
        <w:t>Công</w:t>
      </w:r>
      <w:r w:rsidRPr="00021BD4">
        <w:rPr>
          <w:b/>
          <w:spacing w:val="-2"/>
          <w:sz w:val="28"/>
        </w:rPr>
        <w:t xml:space="preserve"> </w:t>
      </w:r>
      <w:r w:rsidRPr="00021BD4">
        <w:rPr>
          <w:b/>
          <w:sz w:val="28"/>
        </w:rPr>
        <w:t>ty</w:t>
      </w:r>
      <w:r w:rsidRPr="00021BD4">
        <w:rPr>
          <w:b/>
          <w:spacing w:val="-4"/>
          <w:sz w:val="28"/>
        </w:rPr>
        <w:t xml:space="preserve"> </w:t>
      </w:r>
      <w:r w:rsidRPr="00021BD4">
        <w:rPr>
          <w:b/>
          <w:sz w:val="28"/>
        </w:rPr>
        <w:t>TNHH</w:t>
      </w:r>
      <w:r w:rsidRPr="00021BD4">
        <w:rPr>
          <w:b/>
          <w:spacing w:val="-3"/>
          <w:sz w:val="28"/>
        </w:rPr>
        <w:t xml:space="preserve"> </w:t>
      </w:r>
      <w:r w:rsidRPr="00021BD4">
        <w:rPr>
          <w:b/>
          <w:sz w:val="28"/>
        </w:rPr>
        <w:t>Chứng</w:t>
      </w:r>
      <w:r w:rsidRPr="00021BD4">
        <w:rPr>
          <w:b/>
          <w:spacing w:val="-3"/>
          <w:sz w:val="28"/>
        </w:rPr>
        <w:t xml:space="preserve"> </w:t>
      </w:r>
      <w:r w:rsidRPr="00021BD4">
        <w:rPr>
          <w:b/>
          <w:sz w:val="28"/>
        </w:rPr>
        <w:t>khoán</w:t>
      </w:r>
      <w:r w:rsidRPr="00021BD4">
        <w:rPr>
          <w:b/>
          <w:spacing w:val="-3"/>
          <w:sz w:val="28"/>
        </w:rPr>
        <w:t xml:space="preserve"> </w:t>
      </w:r>
      <w:r w:rsidRPr="00021BD4">
        <w:rPr>
          <w:b/>
          <w:sz w:val="28"/>
        </w:rPr>
        <w:t>ACB</w:t>
      </w:r>
      <w:r w:rsidRPr="00021BD4">
        <w:rPr>
          <w:b/>
          <w:spacing w:val="-1"/>
          <w:sz w:val="28"/>
        </w:rPr>
        <w:t xml:space="preserve"> </w:t>
      </w:r>
      <w:r w:rsidRPr="00021BD4">
        <w:rPr>
          <w:b/>
          <w:sz w:val="28"/>
        </w:rPr>
        <w:t>–</w:t>
      </w:r>
      <w:r w:rsidRPr="00021BD4">
        <w:rPr>
          <w:b/>
          <w:spacing w:val="-3"/>
          <w:sz w:val="28"/>
        </w:rPr>
        <w:t xml:space="preserve"> </w:t>
      </w:r>
      <w:r w:rsidRPr="00021BD4">
        <w:rPr>
          <w:b/>
          <w:sz w:val="28"/>
        </w:rPr>
        <w:t>Chi</w:t>
      </w:r>
      <w:r w:rsidRPr="00021BD4">
        <w:rPr>
          <w:b/>
          <w:spacing w:val="-2"/>
          <w:sz w:val="28"/>
        </w:rPr>
        <w:t xml:space="preserve"> </w:t>
      </w:r>
      <w:r w:rsidRPr="00021BD4">
        <w:rPr>
          <w:b/>
          <w:sz w:val="28"/>
        </w:rPr>
        <w:t>nhánh</w:t>
      </w:r>
      <w:r w:rsidRPr="00021BD4">
        <w:rPr>
          <w:b/>
          <w:spacing w:val="-7"/>
          <w:sz w:val="28"/>
        </w:rPr>
        <w:t xml:space="preserve"> </w:t>
      </w:r>
      <w:r w:rsidRPr="00021BD4">
        <w:rPr>
          <w:b/>
          <w:sz w:val="28"/>
        </w:rPr>
        <w:t>Vũng</w:t>
      </w:r>
      <w:r w:rsidRPr="00021BD4">
        <w:rPr>
          <w:b/>
          <w:spacing w:val="-3"/>
          <w:sz w:val="28"/>
        </w:rPr>
        <w:t xml:space="preserve"> </w:t>
      </w:r>
      <w:r w:rsidRPr="00021BD4">
        <w:rPr>
          <w:b/>
          <w:sz w:val="28"/>
        </w:rPr>
        <w:t xml:space="preserve">Tàu </w:t>
      </w:r>
    </w:p>
    <w:p w14:paraId="7435066A" w14:textId="77777777" w:rsidR="00021BD4" w:rsidRDefault="00021BD4" w:rsidP="00021BD4">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Pr>
          <w:sz w:val="28"/>
        </w:rPr>
        <w:t xml:space="preserve">Tàu, </w:t>
      </w:r>
      <w:r>
        <w:rPr>
          <w:sz w:val="28"/>
          <w:lang w:val="en-US"/>
        </w:rPr>
        <w:t xml:space="preserve">TP Hồ Chí Minh </w:t>
      </w:r>
    </w:p>
    <w:p w14:paraId="3143FF07" w14:textId="77777777" w:rsidR="00021BD4" w:rsidRPr="00083D29" w:rsidRDefault="00021BD4" w:rsidP="00021BD4">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189B8663" w14:textId="77777777" w:rsidR="00021BD4" w:rsidRPr="00083D29" w:rsidRDefault="00021BD4" w:rsidP="00021BD4">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rsidP="006F6D0E">
      <w:pPr>
        <w:pStyle w:val="Heading2"/>
        <w:numPr>
          <w:ilvl w:val="0"/>
          <w:numId w:val="6"/>
        </w:numPr>
        <w:tabs>
          <w:tab w:val="left" w:pos="1135"/>
        </w:tabs>
        <w:spacing w:before="91" w:line="285" w:lineRule="auto"/>
        <w:ind w:right="222"/>
      </w:pPr>
      <w:r w:rsidRPr="00083D29">
        <w:t>Đăng ký tại CTCP Chứng khoán Ngân hàng Công thương Việt Nam – Chi nhánh Đà Nẵng</w:t>
      </w:r>
    </w:p>
    <w:p w14:paraId="5C3661B4" w14:textId="432C3590" w:rsidR="0047792F" w:rsidRPr="00083D29" w:rsidRDefault="005B6E2A">
      <w:pPr>
        <w:pStyle w:val="BodyText"/>
        <w:spacing w:line="288" w:lineRule="auto"/>
        <w:ind w:left="1135" w:right="228"/>
      </w:pPr>
      <w:r w:rsidRPr="00083D29">
        <w:t>Địa chỉ: Tầng 8, số 36 Trần Quốc Toản, phường Hải 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0E5AD69B" w:rsidR="0047792F" w:rsidRPr="00083D29" w:rsidRDefault="005B6E2A" w:rsidP="006F6D0E">
      <w:pPr>
        <w:pStyle w:val="ListParagraph"/>
        <w:numPr>
          <w:ilvl w:val="0"/>
          <w:numId w:val="6"/>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w:t>
      </w:r>
      <w:r w:rsidR="00021BD4">
        <w:rPr>
          <w:sz w:val="28"/>
        </w:rPr>
        <w:t xml:space="preserve">ch Đằng, phường Phước Ninh, </w:t>
      </w:r>
      <w:r w:rsidR="00021BD4">
        <w:rPr>
          <w:sz w:val="28"/>
          <w:lang w:val="en-US"/>
        </w:rPr>
        <w:t>Phường</w:t>
      </w:r>
      <w:r w:rsidRPr="00083D29">
        <w:rPr>
          <w:sz w:val="28"/>
        </w:rPr>
        <w:t xml:space="preserve">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5F0A122" w14:textId="501D0241" w:rsidR="004C33BE" w:rsidRPr="00083D29" w:rsidRDefault="004C33BE" w:rsidP="006F6D0E">
      <w:pPr>
        <w:pStyle w:val="Heading2"/>
        <w:numPr>
          <w:ilvl w:val="0"/>
          <w:numId w:val="6"/>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63E0798"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00642E40">
        <w:t xml:space="preserve">Phường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6F6D0E">
      <w:pPr>
        <w:pStyle w:val="ListParagraph"/>
        <w:numPr>
          <w:ilvl w:val="0"/>
          <w:numId w:val="6"/>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Việt Nam – Chi nhánh </w:t>
      </w:r>
      <w:r w:rsidRPr="00083D29">
        <w:rPr>
          <w:b/>
          <w:noProof/>
          <w:sz w:val="28"/>
          <w:szCs w:val="28"/>
          <w:lang w:val="en-US"/>
        </w:rPr>
        <w:t>Đà Nẵng</w:t>
      </w:r>
    </w:p>
    <w:p w14:paraId="68EA8EC0" w14:textId="44B64B01"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lastRenderedPageBreak/>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3D29">
        <w:rPr>
          <w:noProof/>
          <w:sz w:val="28"/>
          <w:szCs w:val="28"/>
          <w:lang w:val="en-US"/>
        </w:rPr>
        <w:t>Sở Giao dịch</w:t>
      </w:r>
      <w:r w:rsidRPr="00083D29">
        <w:rPr>
          <w:sz w:val="28"/>
          <w:szCs w:val="28"/>
        </w:rPr>
        <w:t>;</w:t>
      </w:r>
    </w:p>
    <w:p w14:paraId="3A7E59C9" w14:textId="4870177F" w:rsidR="007D5AF2" w:rsidRPr="007D5AF2" w:rsidRDefault="007D5AF2" w:rsidP="006F6D0E">
      <w:pPr>
        <w:pStyle w:val="Heading2"/>
        <w:numPr>
          <w:ilvl w:val="0"/>
          <w:numId w:val="6"/>
        </w:numPr>
        <w:tabs>
          <w:tab w:val="left" w:pos="1067"/>
        </w:tabs>
        <w:spacing w:before="68"/>
      </w:pPr>
      <w:r w:rsidRPr="007D5AF2">
        <w:t>Đăng</w:t>
      </w:r>
      <w:r w:rsidRPr="007D5AF2">
        <w:rPr>
          <w:spacing w:val="-2"/>
        </w:rPr>
        <w:t xml:space="preserve"> </w:t>
      </w:r>
      <w:r w:rsidRPr="007D5AF2">
        <w:t>ký</w:t>
      </w:r>
      <w:r w:rsidRPr="007D5AF2">
        <w:rPr>
          <w:spacing w:val="-2"/>
        </w:rPr>
        <w:t xml:space="preserve"> </w:t>
      </w:r>
      <w:r w:rsidRPr="007D5AF2">
        <w:t>tại</w:t>
      </w:r>
      <w:r w:rsidRPr="007D5AF2">
        <w:rPr>
          <w:spacing w:val="-2"/>
        </w:rPr>
        <w:t xml:space="preserve"> </w:t>
      </w:r>
      <w:r w:rsidRPr="007D5AF2">
        <w:t>CTCP</w:t>
      </w:r>
      <w:r w:rsidRPr="007D5AF2">
        <w:rPr>
          <w:spacing w:val="-4"/>
        </w:rPr>
        <w:t xml:space="preserve"> </w:t>
      </w:r>
      <w:r w:rsidRPr="007D5AF2">
        <w:t>Chứng</w:t>
      </w:r>
      <w:r w:rsidRPr="007D5AF2">
        <w:rPr>
          <w:spacing w:val="-3"/>
        </w:rPr>
        <w:t xml:space="preserve"> </w:t>
      </w:r>
      <w:r w:rsidRPr="007D5AF2">
        <w:t>khoán</w:t>
      </w:r>
      <w:r w:rsidRPr="007D5AF2">
        <w:rPr>
          <w:spacing w:val="-3"/>
        </w:rPr>
        <w:t xml:space="preserve"> </w:t>
      </w:r>
      <w:r w:rsidRPr="007D5AF2">
        <w:t>FPT</w:t>
      </w:r>
      <w:r w:rsidRPr="007D5AF2">
        <w:rPr>
          <w:spacing w:val="-2"/>
        </w:rPr>
        <w:t xml:space="preserve"> </w:t>
      </w:r>
      <w:r w:rsidRPr="007D5AF2">
        <w:t>–</w:t>
      </w:r>
      <w:r w:rsidRPr="007D5AF2">
        <w:rPr>
          <w:spacing w:val="-3"/>
        </w:rPr>
        <w:t xml:space="preserve"> </w:t>
      </w:r>
      <w:r w:rsidRPr="007D5AF2">
        <w:t>Chi</w:t>
      </w:r>
      <w:r w:rsidRPr="007D5AF2">
        <w:rPr>
          <w:spacing w:val="-2"/>
        </w:rPr>
        <w:t xml:space="preserve"> </w:t>
      </w:r>
      <w:r w:rsidRPr="007D5AF2">
        <w:t>nhánh</w:t>
      </w:r>
      <w:r w:rsidRPr="007D5AF2">
        <w:rPr>
          <w:spacing w:val="-4"/>
        </w:rPr>
        <w:t xml:space="preserve"> </w:t>
      </w:r>
      <w:r w:rsidRPr="007D5AF2">
        <w:t>Đà</w:t>
      </w:r>
      <w:r w:rsidRPr="007D5AF2">
        <w:rPr>
          <w:spacing w:val="-1"/>
        </w:rPr>
        <w:t xml:space="preserve"> </w:t>
      </w:r>
      <w:r w:rsidRPr="007D5AF2">
        <w:rPr>
          <w:spacing w:val="-4"/>
        </w:rPr>
        <w:t>Nẵng</w:t>
      </w:r>
    </w:p>
    <w:p w14:paraId="1C474AA4" w14:textId="0F42485E" w:rsidR="007D5AF2" w:rsidRPr="007D5AF2" w:rsidRDefault="007D5AF2" w:rsidP="007D5AF2">
      <w:pPr>
        <w:pStyle w:val="BodyText"/>
        <w:spacing w:before="60" w:line="288" w:lineRule="auto"/>
        <w:ind w:left="1068"/>
      </w:pPr>
      <w:r w:rsidRPr="007D5AF2">
        <w:t>Địa chỉ: số 100 Quang Trung, phường Hải Châu, TP. Đà Nẵng</w:t>
      </w:r>
    </w:p>
    <w:p w14:paraId="76072827" w14:textId="77777777" w:rsidR="007D5AF2" w:rsidRPr="007D5AF2" w:rsidRDefault="007D5AF2" w:rsidP="007D5AF2">
      <w:pPr>
        <w:pStyle w:val="BodyText"/>
        <w:tabs>
          <w:tab w:val="left" w:pos="5108"/>
        </w:tabs>
        <w:spacing w:before="1"/>
        <w:ind w:left="1068"/>
      </w:pPr>
      <w:r w:rsidRPr="007D5AF2">
        <w:t>Điện</w:t>
      </w:r>
      <w:r w:rsidRPr="007D5AF2">
        <w:rPr>
          <w:spacing w:val="-8"/>
        </w:rPr>
        <w:t xml:space="preserve"> </w:t>
      </w:r>
      <w:r w:rsidRPr="007D5AF2">
        <w:t>thoại:</w:t>
      </w:r>
      <w:r w:rsidRPr="007D5AF2">
        <w:rPr>
          <w:spacing w:val="-6"/>
        </w:rPr>
        <w:t xml:space="preserve"> </w:t>
      </w:r>
      <w:r w:rsidRPr="007D5AF2">
        <w:t>1900</w:t>
      </w:r>
      <w:r w:rsidRPr="007D5AF2">
        <w:rPr>
          <w:spacing w:val="-2"/>
        </w:rPr>
        <w:t xml:space="preserve"> </w:t>
      </w:r>
      <w:r w:rsidRPr="007D5AF2">
        <w:rPr>
          <w:spacing w:val="-4"/>
        </w:rPr>
        <w:t>6446</w:t>
      </w:r>
      <w:r w:rsidRPr="007D5AF2">
        <w:tab/>
        <w:t>Fax:</w:t>
      </w:r>
      <w:r w:rsidRPr="007D5AF2">
        <w:rPr>
          <w:spacing w:val="-4"/>
        </w:rPr>
        <w:t xml:space="preserve"> </w:t>
      </w:r>
      <w:r w:rsidRPr="007D5AF2">
        <w:t>023</w:t>
      </w:r>
      <w:r w:rsidRPr="007D5AF2">
        <w:rPr>
          <w:spacing w:val="-4"/>
        </w:rPr>
        <w:t xml:space="preserve"> </w:t>
      </w:r>
      <w:r w:rsidRPr="007D5AF2">
        <w:rPr>
          <w:spacing w:val="-2"/>
        </w:rPr>
        <w:t>63553888</w:t>
      </w:r>
    </w:p>
    <w:p w14:paraId="0B9C5150" w14:textId="77777777" w:rsidR="007D5AF2" w:rsidRPr="007D5AF2" w:rsidRDefault="007D5AF2" w:rsidP="007D5AF2">
      <w:pPr>
        <w:spacing w:before="131" w:line="261" w:lineRule="auto"/>
        <w:ind w:left="1068"/>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6666.7979.025 </w:t>
      </w:r>
      <w:r w:rsidRPr="007D5AF2">
        <w:rPr>
          <w:sz w:val="28"/>
          <w:szCs w:val="28"/>
        </w:rPr>
        <w:t>của CTCP Chứng khoán FPT – Chi nhánh TP. Đà Nẵng mở tại Ngân hàng Tiên Phong – Chi nhánh Đà Nẵng;</w:t>
      </w:r>
    </w:p>
    <w:p w14:paraId="56B45E7F" w14:textId="77777777" w:rsidR="0047792F" w:rsidRPr="007D5AF2" w:rsidRDefault="0047792F">
      <w:pPr>
        <w:pStyle w:val="BodyText"/>
        <w:spacing w:before="164"/>
        <w:ind w:left="0"/>
        <w:jc w:val="left"/>
      </w:pPr>
    </w:p>
    <w:p w14:paraId="609A0EF1" w14:textId="77777777" w:rsidR="0047792F" w:rsidRPr="00083D29" w:rsidRDefault="005B6E2A">
      <w:pPr>
        <w:pStyle w:val="Heading1"/>
        <w:ind w:left="1135"/>
        <w:jc w:val="both"/>
      </w:pPr>
      <w:r w:rsidRPr="007D5AF2">
        <w:rPr>
          <w:u w:val="single"/>
        </w:rPr>
        <w:t>TẠI</w:t>
      </w:r>
      <w:r w:rsidRPr="007D5AF2">
        <w:rPr>
          <w:spacing w:val="-2"/>
          <w:u w:val="single"/>
        </w:rPr>
        <w:t xml:space="preserve"> </w:t>
      </w:r>
      <w:r w:rsidRPr="007D5AF2">
        <w:rPr>
          <w:u w:val="single"/>
        </w:rPr>
        <w:t>HẢI</w:t>
      </w:r>
      <w:r w:rsidRPr="007D5AF2">
        <w:rPr>
          <w:spacing w:val="-2"/>
          <w:u w:val="single"/>
        </w:rPr>
        <w:t xml:space="preserve"> PHÒNG</w:t>
      </w:r>
      <w:r w:rsidRPr="00083D29">
        <w:rPr>
          <w:spacing w:val="-2"/>
          <w:u w:val="single"/>
        </w:rPr>
        <w:t>:</w:t>
      </w:r>
    </w:p>
    <w:p w14:paraId="1E149346" w14:textId="77777777" w:rsidR="004C33BE" w:rsidRPr="00083D29" w:rsidRDefault="005B6E2A" w:rsidP="006F6D0E">
      <w:pPr>
        <w:pStyle w:val="ListParagraph"/>
        <w:numPr>
          <w:ilvl w:val="0"/>
          <w:numId w:val="5"/>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2CF2EA9"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E33DC0" w14:textId="77777777" w:rsidR="0047792F" w:rsidRPr="00083D29" w:rsidRDefault="005B6E2A" w:rsidP="006F6D0E">
      <w:pPr>
        <w:pStyle w:val="Heading2"/>
        <w:numPr>
          <w:ilvl w:val="0"/>
          <w:numId w:val="5"/>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2D560FD9"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00A6443F">
        <w:rPr>
          <w:lang w:val="en-US"/>
        </w:rPr>
        <w:t>Phường</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rsidP="006F6D0E">
      <w:pPr>
        <w:pStyle w:val="ListParagraph"/>
        <w:numPr>
          <w:ilvl w:val="0"/>
          <w:numId w:val="4"/>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5A374CF6"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 xml:space="preserve">Địa chỉ: Tầng 7, số 76 Quang Trung, phường </w:t>
      </w:r>
      <w:r w:rsidR="00D52160">
        <w:rPr>
          <w:sz w:val="28"/>
          <w:lang w:val="en-US"/>
        </w:rPr>
        <w:t>Nha Trang</w:t>
      </w:r>
      <w:r w:rsidRPr="00083D29">
        <w:rPr>
          <w:sz w:val="28"/>
        </w:rPr>
        <w:t>,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rsidP="006F6D0E">
      <w:pPr>
        <w:pStyle w:val="Heading2"/>
        <w:numPr>
          <w:ilvl w:val="0"/>
          <w:numId w:val="4"/>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8D43A4D"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00D52160" w:rsidRPr="00083D29">
        <w:t xml:space="preserve">phường </w:t>
      </w:r>
      <w:r w:rsidR="00D52160">
        <w:rPr>
          <w:lang w:val="en-US"/>
        </w:rPr>
        <w:t>Nha Trang</w:t>
      </w:r>
      <w:r w:rsidRPr="00083D29">
        <w:t>,</w:t>
      </w:r>
      <w:r w:rsidRPr="00083D29">
        <w:rPr>
          <w:spacing w:val="-5"/>
        </w:rPr>
        <w:t xml:space="preserve"> </w:t>
      </w:r>
      <w:r w:rsidRPr="00083D29">
        <w:t>Khánh</w:t>
      </w:r>
      <w:r w:rsidRPr="00083D29">
        <w:rPr>
          <w:spacing w:val="-3"/>
        </w:rPr>
        <w:t xml:space="preserve"> </w:t>
      </w:r>
      <w:r w:rsidRPr="00083D29">
        <w:t xml:space="preserve">Hòa </w:t>
      </w:r>
      <w:r w:rsidRPr="00083D29">
        <w:lastRenderedPageBreak/>
        <w:t>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rsidP="006F6D0E">
      <w:pPr>
        <w:pStyle w:val="Heading2"/>
        <w:numPr>
          <w:ilvl w:val="0"/>
          <w:numId w:val="3"/>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420E5AD2" w:rsidR="0047792F" w:rsidRPr="00083D29" w:rsidRDefault="005B6E2A">
      <w:pPr>
        <w:pStyle w:val="BodyText"/>
        <w:spacing w:before="88" w:line="264" w:lineRule="auto"/>
        <w:ind w:left="1135" w:right="227"/>
      </w:pPr>
      <w:r w:rsidRPr="00083D29">
        <w:t>Địa chỉ: Tầng 8, Tòa nhà Sacombank, 95-97-99 Võ Văn Tần, P</w:t>
      </w:r>
      <w:r w:rsidR="00D52160">
        <w:rPr>
          <w:lang w:val="en-US"/>
        </w:rPr>
        <w:t xml:space="preserve">hường </w:t>
      </w:r>
      <w:r w:rsidRPr="00083D29">
        <w:t>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rsidP="006F6D0E">
      <w:pPr>
        <w:pStyle w:val="Heading2"/>
        <w:numPr>
          <w:ilvl w:val="0"/>
          <w:numId w:val="3"/>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0DB9BE50"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00D52160" w:rsidRPr="00083D29">
        <w:t>Ninh Kiều</w:t>
      </w:r>
      <w:r w:rsidRPr="00083D29">
        <w:t>,</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6F60BE38" w:rsidR="0047792F" w:rsidRPr="00083D29" w:rsidRDefault="00021BD4" w:rsidP="006F6D0E">
      <w:pPr>
        <w:pStyle w:val="Heading2"/>
        <w:numPr>
          <w:ilvl w:val="0"/>
          <w:numId w:val="38"/>
        </w:numPr>
        <w:tabs>
          <w:tab w:val="left" w:pos="1134"/>
        </w:tabs>
        <w:spacing w:before="91"/>
      </w:pPr>
      <w:r>
        <w:rPr>
          <w:lang w:val="en-US"/>
        </w:rPr>
        <w:t xml:space="preserve">  </w:t>
      </w:r>
      <w:r w:rsidR="005B6E2A" w:rsidRPr="00083D29">
        <w:t>Đăng</w:t>
      </w:r>
      <w:r w:rsidR="005B6E2A" w:rsidRPr="00083D29">
        <w:rPr>
          <w:spacing w:val="-5"/>
        </w:rPr>
        <w:t xml:space="preserve"> </w:t>
      </w:r>
      <w:r w:rsidR="005B6E2A" w:rsidRPr="00083D29">
        <w:t>ký</w:t>
      </w:r>
      <w:r w:rsidR="005B6E2A" w:rsidRPr="00083D29">
        <w:rPr>
          <w:spacing w:val="-2"/>
        </w:rPr>
        <w:t xml:space="preserve"> </w:t>
      </w:r>
      <w:r w:rsidR="005B6E2A" w:rsidRPr="00083D29">
        <w:t>tại</w:t>
      </w:r>
      <w:r w:rsidR="005B6E2A" w:rsidRPr="00083D29">
        <w:rPr>
          <w:spacing w:val="-2"/>
        </w:rPr>
        <w:t xml:space="preserve"> </w:t>
      </w:r>
      <w:r w:rsidR="005B6E2A" w:rsidRPr="00083D29">
        <w:t>CTCP</w:t>
      </w:r>
      <w:r w:rsidR="005B6E2A" w:rsidRPr="00083D29">
        <w:rPr>
          <w:spacing w:val="-4"/>
        </w:rPr>
        <w:t xml:space="preserve"> </w:t>
      </w:r>
      <w:r w:rsidR="005B6E2A" w:rsidRPr="00083D29">
        <w:t>Chứng</w:t>
      </w:r>
      <w:r w:rsidR="005B6E2A" w:rsidRPr="00083D29">
        <w:rPr>
          <w:spacing w:val="-3"/>
        </w:rPr>
        <w:t xml:space="preserve"> </w:t>
      </w:r>
      <w:r w:rsidR="005B6E2A" w:rsidRPr="00083D29">
        <w:t>khoán</w:t>
      </w:r>
      <w:r w:rsidR="005B6E2A" w:rsidRPr="00083D29">
        <w:rPr>
          <w:spacing w:val="-3"/>
        </w:rPr>
        <w:t xml:space="preserve"> </w:t>
      </w:r>
      <w:r w:rsidR="005B6E2A" w:rsidRPr="00083D29">
        <w:t>Rồng</w:t>
      </w:r>
      <w:r w:rsidR="005B6E2A" w:rsidRPr="00083D29">
        <w:rPr>
          <w:spacing w:val="-5"/>
        </w:rPr>
        <w:t xml:space="preserve"> </w:t>
      </w:r>
      <w:r w:rsidR="005B6E2A" w:rsidRPr="00083D29">
        <w:t>Việt –</w:t>
      </w:r>
      <w:r w:rsidR="005B6E2A" w:rsidRPr="00083D29">
        <w:rPr>
          <w:spacing w:val="-3"/>
        </w:rPr>
        <w:t xml:space="preserve"> </w:t>
      </w:r>
      <w:r w:rsidR="005B6E2A" w:rsidRPr="00083D29">
        <w:t>Chi</w:t>
      </w:r>
      <w:r w:rsidR="005B6E2A" w:rsidRPr="00083D29">
        <w:rPr>
          <w:spacing w:val="-3"/>
        </w:rPr>
        <w:t xml:space="preserve"> </w:t>
      </w:r>
      <w:r w:rsidR="005B6E2A" w:rsidRPr="00083D29">
        <w:t>nhánh</w:t>
      </w:r>
      <w:r w:rsidR="005B6E2A" w:rsidRPr="00083D29">
        <w:rPr>
          <w:spacing w:val="-3"/>
        </w:rPr>
        <w:t xml:space="preserve"> </w:t>
      </w:r>
      <w:r w:rsidR="005B6E2A" w:rsidRPr="00083D29">
        <w:t>Vũng</w:t>
      </w:r>
      <w:r w:rsidR="005B6E2A" w:rsidRPr="00083D29">
        <w:rPr>
          <w:spacing w:val="-2"/>
        </w:rPr>
        <w:t xml:space="preserve"> </w:t>
      </w:r>
      <w:r w:rsidR="005B6E2A" w:rsidRPr="00083D29">
        <w:rPr>
          <w:spacing w:val="-5"/>
        </w:rPr>
        <w:t>Tàu</w:t>
      </w:r>
    </w:p>
    <w:p w14:paraId="637CDB1A" w14:textId="39FB5BF2" w:rsidR="0047792F" w:rsidRPr="00D52160" w:rsidRDefault="005B6E2A">
      <w:pPr>
        <w:pStyle w:val="BodyText"/>
        <w:spacing w:before="89" w:line="264" w:lineRule="auto"/>
        <w:ind w:left="1135" w:right="218"/>
        <w:rPr>
          <w:lang w:val="en-US"/>
        </w:rPr>
      </w:pPr>
      <w:r w:rsidRPr="00083D29">
        <w:t xml:space="preserve">Địa chỉ: Tầng 2, Tòa nhà VCCI Building, số 155 đường Nguyễn Thái Học, phường </w:t>
      </w:r>
      <w:r w:rsidR="00D52160">
        <w:rPr>
          <w:lang w:val="en-US"/>
        </w:rPr>
        <w:t>Tam Thắng</w:t>
      </w:r>
      <w:r w:rsidRPr="00083D29">
        <w:t>, TP</w:t>
      </w:r>
      <w:r w:rsidR="00D52160">
        <w:rPr>
          <w:lang w:val="en-US"/>
        </w:rPr>
        <w:t>. Hồ Chí Minh</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6F6D0E">
      <w:pPr>
        <w:pStyle w:val="ListParagraph"/>
        <w:numPr>
          <w:ilvl w:val="0"/>
          <w:numId w:val="3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4A292700" w14:textId="77777777" w:rsidR="00D52160" w:rsidRDefault="005B6E2A" w:rsidP="00083D29">
      <w:pPr>
        <w:pStyle w:val="ListParagraph"/>
        <w:tabs>
          <w:tab w:val="left" w:pos="1133"/>
          <w:tab w:val="left" w:pos="1135"/>
        </w:tabs>
        <w:spacing w:before="59" w:line="285" w:lineRule="auto"/>
        <w:ind w:left="1080" w:right="297" w:firstLine="0"/>
        <w:rPr>
          <w:sz w:val="28"/>
          <w:lang w:val="en-US"/>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sidR="00174401">
        <w:rPr>
          <w:spacing w:val="-2"/>
          <w:sz w:val="28"/>
          <w:lang w:val="en-US"/>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sidR="00D52160">
        <w:rPr>
          <w:sz w:val="28"/>
        </w:rPr>
        <w:t xml:space="preserve">Tàu, </w:t>
      </w:r>
      <w:r w:rsidR="00D52160">
        <w:rPr>
          <w:sz w:val="28"/>
          <w:lang w:val="en-US"/>
        </w:rPr>
        <w:t xml:space="preserve">TP Hồ Chí Minh </w:t>
      </w:r>
    </w:p>
    <w:p w14:paraId="05411A0B" w14:textId="27CA11E1"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lastRenderedPageBreak/>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rsidP="006F6D0E">
      <w:pPr>
        <w:pStyle w:val="Heading2"/>
        <w:numPr>
          <w:ilvl w:val="0"/>
          <w:numId w:val="2"/>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0C827FDE"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00021BD4">
        <w:rPr>
          <w:lang w:val="en-US"/>
        </w:rPr>
        <w:t>Trấn Biên</w:t>
      </w:r>
      <w:r w:rsidRPr="00083D29">
        <w:t>,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3D29">
        <w:rPr>
          <w:sz w:val="28"/>
          <w:lang w:val="en-US"/>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rsidP="006F6D0E">
      <w:pPr>
        <w:pStyle w:val="Heading2"/>
        <w:numPr>
          <w:ilvl w:val="0"/>
          <w:numId w:val="2"/>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3F706A0B" w:rsidR="0047792F" w:rsidRPr="00083D29" w:rsidRDefault="005B6E2A">
      <w:pPr>
        <w:pStyle w:val="BodyText"/>
        <w:spacing w:line="288" w:lineRule="auto"/>
        <w:ind w:left="1135" w:right="285"/>
      </w:pPr>
      <w:r w:rsidRPr="00083D29">
        <w:t xml:space="preserve">Địa chỉ: Tầng 3, Phòng 303, Tòa nhà NK, 208D đường Phạm Văn Thuận, phường </w:t>
      </w:r>
      <w:r w:rsidR="00A6443F">
        <w:rPr>
          <w:lang w:val="en-US"/>
        </w:rPr>
        <w:t>Tam Hiệp</w:t>
      </w:r>
      <w:r w:rsidRPr="00083D29">
        <w:t>,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56A0EB48" w:rsidR="0047792F" w:rsidRPr="00083D29" w:rsidRDefault="005B6E2A">
      <w:pPr>
        <w:pStyle w:val="BodyText"/>
        <w:spacing w:line="288" w:lineRule="auto"/>
        <w:ind w:left="1135" w:right="284"/>
      </w:pPr>
      <w:r w:rsidRPr="00083D29">
        <w:t>Địa chỉ: Tầng 3, Tòa nhà Nguyễn Huệ, số 9/9 Trần Hưng Đạo, phường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BC0C5" w16cex:dateUtc="2025-05-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99D897" w16cid:durableId="368BC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27E3" w14:textId="77777777" w:rsidR="00DA2F53" w:rsidRDefault="00DA2F53">
      <w:r>
        <w:separator/>
      </w:r>
    </w:p>
  </w:endnote>
  <w:endnote w:type="continuationSeparator" w:id="0">
    <w:p w14:paraId="279BBDE3" w14:textId="77777777" w:rsidR="00DA2F53" w:rsidRDefault="00DA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49457"/>
      <w:docPartObj>
        <w:docPartGallery w:val="Page Numbers (Bottom of Page)"/>
        <w:docPartUnique/>
      </w:docPartObj>
    </w:sdtPr>
    <w:sdtEndPr>
      <w:rPr>
        <w:noProof/>
      </w:rPr>
    </w:sdtEndPr>
    <w:sdtContent>
      <w:p w14:paraId="4B0B1465" w14:textId="77777777" w:rsidR="00174401" w:rsidRDefault="00174401">
        <w:pPr>
          <w:pStyle w:val="Footer"/>
          <w:jc w:val="center"/>
        </w:pPr>
      </w:p>
      <w:p w14:paraId="350802C8" w14:textId="031A3E96" w:rsidR="00174401" w:rsidRDefault="00174401">
        <w:pPr>
          <w:pStyle w:val="Footer"/>
          <w:jc w:val="center"/>
        </w:pPr>
        <w:r>
          <w:fldChar w:fldCharType="begin"/>
        </w:r>
        <w:r>
          <w:instrText xml:space="preserve"> PAGE   \* MERGEFORMAT </w:instrText>
        </w:r>
        <w:r>
          <w:fldChar w:fldCharType="separate"/>
        </w:r>
        <w:r w:rsidR="0074388D">
          <w:rPr>
            <w:noProof/>
          </w:rPr>
          <w:t>1</w:t>
        </w:r>
        <w:r>
          <w:rPr>
            <w:noProof/>
          </w:rPr>
          <w:fldChar w:fldCharType="end"/>
        </w:r>
      </w:p>
    </w:sdtContent>
  </w:sdt>
  <w:p w14:paraId="3BE8FDBA" w14:textId="2F6E498A" w:rsidR="00174401" w:rsidRDefault="00174401">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9E1F" w14:textId="77777777" w:rsidR="00DA2F53" w:rsidRDefault="00DA2F53">
      <w:r>
        <w:separator/>
      </w:r>
    </w:p>
  </w:footnote>
  <w:footnote w:type="continuationSeparator" w:id="0">
    <w:p w14:paraId="68D2E4F4" w14:textId="77777777" w:rsidR="00DA2F53" w:rsidRDefault="00DA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nsid w:val="111876FB"/>
    <w:multiLevelType w:val="hybridMultilevel"/>
    <w:tmpl w:val="02C0DC7C"/>
    <w:lvl w:ilvl="0" w:tplc="ACEEC92A">
      <w:start w:val="31"/>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9">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1">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2">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3">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4">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2"/>
  </w:num>
  <w:num w:numId="2">
    <w:abstractNumId w:val="34"/>
  </w:num>
  <w:num w:numId="3">
    <w:abstractNumId w:val="6"/>
  </w:num>
  <w:num w:numId="4">
    <w:abstractNumId w:val="13"/>
  </w:num>
  <w:num w:numId="5">
    <w:abstractNumId w:val="37"/>
  </w:num>
  <w:num w:numId="6">
    <w:abstractNumId w:val="35"/>
  </w:num>
  <w:num w:numId="7">
    <w:abstractNumId w:val="31"/>
  </w:num>
  <w:num w:numId="8">
    <w:abstractNumId w:val="27"/>
  </w:num>
  <w:num w:numId="9">
    <w:abstractNumId w:val="16"/>
  </w:num>
  <w:num w:numId="10">
    <w:abstractNumId w:val="15"/>
  </w:num>
  <w:num w:numId="11">
    <w:abstractNumId w:val="28"/>
  </w:num>
  <w:num w:numId="12">
    <w:abstractNumId w:val="29"/>
  </w:num>
  <w:num w:numId="13">
    <w:abstractNumId w:val="32"/>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1"/>
  </w:num>
  <w:num w:numId="23">
    <w:abstractNumId w:val="4"/>
  </w:num>
  <w:num w:numId="24">
    <w:abstractNumId w:val="36"/>
  </w:num>
  <w:num w:numId="25">
    <w:abstractNumId w:val="30"/>
  </w:num>
  <w:num w:numId="26">
    <w:abstractNumId w:val="26"/>
  </w:num>
  <w:num w:numId="27">
    <w:abstractNumId w:val="8"/>
  </w:num>
  <w:num w:numId="28">
    <w:abstractNumId w:val="14"/>
  </w:num>
  <w:num w:numId="29">
    <w:abstractNumId w:val="33"/>
  </w:num>
  <w:num w:numId="30">
    <w:abstractNumId w:val="1"/>
  </w:num>
  <w:num w:numId="31">
    <w:abstractNumId w:val="5"/>
  </w:num>
  <w:num w:numId="32">
    <w:abstractNumId w:val="24"/>
  </w:num>
  <w:num w:numId="33">
    <w:abstractNumId w:val="3"/>
  </w:num>
  <w:num w:numId="34">
    <w:abstractNumId w:val="10"/>
  </w:num>
  <w:num w:numId="35">
    <w:abstractNumId w:val="25"/>
  </w:num>
  <w:num w:numId="36">
    <w:abstractNumId w:val="9"/>
  </w:num>
  <w:num w:numId="37">
    <w:abstractNumId w:val="17"/>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2F"/>
    <w:rsid w:val="00003A92"/>
    <w:rsid w:val="00021BD4"/>
    <w:rsid w:val="00063587"/>
    <w:rsid w:val="00083D29"/>
    <w:rsid w:val="00113C6D"/>
    <w:rsid w:val="00174401"/>
    <w:rsid w:val="001854A4"/>
    <w:rsid w:val="001855E4"/>
    <w:rsid w:val="001B76DF"/>
    <w:rsid w:val="002B1652"/>
    <w:rsid w:val="0032106E"/>
    <w:rsid w:val="00331494"/>
    <w:rsid w:val="003A7255"/>
    <w:rsid w:val="004057CB"/>
    <w:rsid w:val="00423F16"/>
    <w:rsid w:val="00443C90"/>
    <w:rsid w:val="0047792F"/>
    <w:rsid w:val="004C33BE"/>
    <w:rsid w:val="00505C31"/>
    <w:rsid w:val="00527761"/>
    <w:rsid w:val="005B6E2A"/>
    <w:rsid w:val="00605472"/>
    <w:rsid w:val="00642E40"/>
    <w:rsid w:val="00645DCD"/>
    <w:rsid w:val="006F6D0E"/>
    <w:rsid w:val="0074388D"/>
    <w:rsid w:val="00770660"/>
    <w:rsid w:val="007D5AF2"/>
    <w:rsid w:val="00873ABB"/>
    <w:rsid w:val="009138E3"/>
    <w:rsid w:val="009B1103"/>
    <w:rsid w:val="00A015A8"/>
    <w:rsid w:val="00A26AB0"/>
    <w:rsid w:val="00A6443F"/>
    <w:rsid w:val="00B745B0"/>
    <w:rsid w:val="00BF7A33"/>
    <w:rsid w:val="00C1690F"/>
    <w:rsid w:val="00CF7E4A"/>
    <w:rsid w:val="00D52160"/>
    <w:rsid w:val="00DA2F53"/>
    <w:rsid w:val="00E001A0"/>
    <w:rsid w:val="00E73156"/>
    <w:rsid w:val="00E82C33"/>
    <w:rsid w:val="00E87B6E"/>
    <w:rsid w:val="00EB19C5"/>
    <w:rsid w:val="00EB3C1D"/>
    <w:rsid w:val="00ED5EC4"/>
    <w:rsid w:val="00EE4BA9"/>
    <w:rsid w:val="00F20EC3"/>
    <w:rsid w:val="00F234C2"/>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character" w:customStyle="1" w:styleId="text">
    <w:name w:val="text"/>
    <w:basedOn w:val="DefaultParagraphFont"/>
    <w:rsid w:val="00EB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4754">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9">
          <w:marLeft w:val="0"/>
          <w:marRight w:val="0"/>
          <w:marTop w:val="0"/>
          <w:marBottom w:val="0"/>
          <w:divBdr>
            <w:top w:val="none" w:sz="0" w:space="0" w:color="auto"/>
            <w:left w:val="none" w:sz="0" w:space="0" w:color="auto"/>
            <w:bottom w:val="none" w:sz="0" w:space="0" w:color="auto"/>
            <w:right w:val="none" w:sz="0" w:space="0" w:color="auto"/>
          </w:divBdr>
          <w:divsChild>
            <w:div w:id="673336367">
              <w:marLeft w:val="750"/>
              <w:marRight w:val="0"/>
              <w:marTop w:val="0"/>
              <w:marBottom w:val="0"/>
              <w:divBdr>
                <w:top w:val="none" w:sz="0" w:space="0" w:color="auto"/>
                <w:left w:val="none" w:sz="0" w:space="0" w:color="auto"/>
                <w:bottom w:val="none" w:sz="0" w:space="0" w:color="auto"/>
                <w:right w:val="none" w:sz="0" w:space="0" w:color="auto"/>
              </w:divBdr>
              <w:divsChild>
                <w:div w:id="1578855716">
                  <w:marLeft w:val="0"/>
                  <w:marRight w:val="0"/>
                  <w:marTop w:val="0"/>
                  <w:marBottom w:val="0"/>
                  <w:divBdr>
                    <w:top w:val="none" w:sz="0" w:space="0" w:color="auto"/>
                    <w:left w:val="none" w:sz="0" w:space="0" w:color="auto"/>
                    <w:bottom w:val="none" w:sz="0" w:space="0" w:color="auto"/>
                    <w:right w:val="none" w:sz="0" w:space="0" w:color="auto"/>
                  </w:divBdr>
                  <w:divsChild>
                    <w:div w:id="1097217831">
                      <w:marLeft w:val="0"/>
                      <w:marRight w:val="0"/>
                      <w:marTop w:val="0"/>
                      <w:marBottom w:val="0"/>
                      <w:divBdr>
                        <w:top w:val="none" w:sz="0" w:space="0" w:color="auto"/>
                        <w:left w:val="none" w:sz="0" w:space="0" w:color="auto"/>
                        <w:bottom w:val="none" w:sz="0" w:space="0" w:color="auto"/>
                        <w:right w:val="none" w:sz="0" w:space="0" w:color="auto"/>
                      </w:divBdr>
                      <w:divsChild>
                        <w:div w:id="313336546">
                          <w:marLeft w:val="0"/>
                          <w:marRight w:val="0"/>
                          <w:marTop w:val="0"/>
                          <w:marBottom w:val="0"/>
                          <w:divBdr>
                            <w:top w:val="none" w:sz="0" w:space="0" w:color="auto"/>
                            <w:left w:val="none" w:sz="0" w:space="0" w:color="auto"/>
                            <w:bottom w:val="none" w:sz="0" w:space="0" w:color="auto"/>
                            <w:right w:val="none" w:sz="0" w:space="0" w:color="auto"/>
                          </w:divBdr>
                          <w:divsChild>
                            <w:div w:id="893659109">
                              <w:marLeft w:val="0"/>
                              <w:marRight w:val="0"/>
                              <w:marTop w:val="0"/>
                              <w:marBottom w:val="0"/>
                              <w:divBdr>
                                <w:top w:val="none" w:sz="0" w:space="0" w:color="auto"/>
                                <w:left w:val="none" w:sz="0" w:space="0" w:color="auto"/>
                                <w:bottom w:val="none" w:sz="0" w:space="0" w:color="auto"/>
                                <w:right w:val="none" w:sz="0" w:space="0" w:color="auto"/>
                              </w:divBdr>
                              <w:divsChild>
                                <w:div w:id="436601380">
                                  <w:marLeft w:val="0"/>
                                  <w:marRight w:val="0"/>
                                  <w:marTop w:val="0"/>
                                  <w:marBottom w:val="0"/>
                                  <w:divBdr>
                                    <w:top w:val="none" w:sz="0" w:space="0" w:color="auto"/>
                                    <w:left w:val="none" w:sz="0" w:space="0" w:color="auto"/>
                                    <w:bottom w:val="none" w:sz="0" w:space="0" w:color="auto"/>
                                    <w:right w:val="none" w:sz="0" w:space="0" w:color="auto"/>
                                  </w:divBdr>
                                  <w:divsChild>
                                    <w:div w:id="957183125">
                                      <w:marLeft w:val="0"/>
                                      <w:marRight w:val="0"/>
                                      <w:marTop w:val="0"/>
                                      <w:marBottom w:val="0"/>
                                      <w:divBdr>
                                        <w:top w:val="none" w:sz="0" w:space="0" w:color="auto"/>
                                        <w:left w:val="none" w:sz="0" w:space="0" w:color="auto"/>
                                        <w:bottom w:val="none" w:sz="0" w:space="0" w:color="auto"/>
                                        <w:right w:val="none" w:sz="0" w:space="0" w:color="auto"/>
                                      </w:divBdr>
                                      <w:divsChild>
                                        <w:div w:id="1662536017">
                                          <w:marLeft w:val="0"/>
                                          <w:marRight w:val="0"/>
                                          <w:marTop w:val="0"/>
                                          <w:marBottom w:val="0"/>
                                          <w:divBdr>
                                            <w:top w:val="none" w:sz="0" w:space="0" w:color="auto"/>
                                            <w:left w:val="none" w:sz="0" w:space="0" w:color="auto"/>
                                            <w:bottom w:val="none" w:sz="0" w:space="0" w:color="auto"/>
                                            <w:right w:val="none" w:sz="0" w:space="0" w:color="auto"/>
                                          </w:divBdr>
                                          <w:divsChild>
                                            <w:div w:id="1157576974">
                                              <w:marLeft w:val="0"/>
                                              <w:marRight w:val="0"/>
                                              <w:marTop w:val="0"/>
                                              <w:marBottom w:val="0"/>
                                              <w:divBdr>
                                                <w:top w:val="none" w:sz="0" w:space="0" w:color="auto"/>
                                                <w:left w:val="none" w:sz="0" w:space="0" w:color="auto"/>
                                                <w:bottom w:val="none" w:sz="0" w:space="0" w:color="auto"/>
                                                <w:right w:val="none" w:sz="0" w:space="0" w:color="auto"/>
                                              </w:divBdr>
                                              <w:divsChild>
                                                <w:div w:id="1357194848">
                                                  <w:marLeft w:val="0"/>
                                                  <w:marRight w:val="0"/>
                                                  <w:marTop w:val="0"/>
                                                  <w:marBottom w:val="0"/>
                                                  <w:divBdr>
                                                    <w:top w:val="none" w:sz="0" w:space="0" w:color="auto"/>
                                                    <w:left w:val="none" w:sz="0" w:space="0" w:color="auto"/>
                                                    <w:bottom w:val="none" w:sz="0" w:space="0" w:color="auto"/>
                                                    <w:right w:val="none" w:sz="0" w:space="0" w:color="auto"/>
                                                  </w:divBdr>
                                                  <w:divsChild>
                                                    <w:div w:id="1159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bs.vn/" TargetMode="External"/><Relationship Id="rId18" Type="http://schemas.openxmlformats.org/officeDocument/2006/relationships/hyperlink" Target="http://www.cts.vn/" TargetMode="External"/><Relationship Id="rId26" Type="http://schemas.openxmlformats.org/officeDocument/2006/relationships/hyperlink" Target="http://www.abs.vn/" TargetMode="External"/><Relationship Id="rId3" Type="http://schemas.openxmlformats.org/officeDocument/2006/relationships/settings" Target="settings.xml"/><Relationship Id="rId21" Type="http://schemas.openxmlformats.org/officeDocument/2006/relationships/hyperlink" Target="http://www.hnx.vn/"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sbsc.com.vn/" TargetMode="External"/><Relationship Id="rId25" Type="http://schemas.openxmlformats.org/officeDocument/2006/relationships/hyperlink" Target="http://www.vixs.v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ybank-kimeng.com.vn/" TargetMode="External"/><Relationship Id="rId20" Type="http://schemas.openxmlformats.org/officeDocument/2006/relationships/hyperlink" Target="http://www.hnx.vn/" TargetMode="External"/><Relationship Id="rId29" Type="http://schemas.openxmlformats.org/officeDocument/2006/relationships/hyperlink" Target="http://www.maybank-kimeng.com.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vdsc.com.vn/" TargetMode="External"/><Relationship Id="rId32" Type="http://schemas.openxmlformats.org/officeDocument/2006/relationships/hyperlink" Target="http://www.kisvn.vn/" TargetMode="External"/><Relationship Id="rId5" Type="http://schemas.openxmlformats.org/officeDocument/2006/relationships/footnotes" Target="footnotes.xml"/><Relationship Id="rId15" Type="http://schemas.openxmlformats.org/officeDocument/2006/relationships/hyperlink" Target="http://www.aseansc.com.vn/" TargetMode="External"/><Relationship Id="rId23" Type="http://schemas.openxmlformats.org/officeDocument/2006/relationships/hyperlink" Target="http://www.bvsc.com.vn/" TargetMode="External"/><Relationship Id="rId28" Type="http://schemas.openxmlformats.org/officeDocument/2006/relationships/hyperlink" Target="http://www.aseansc.com.vn/" TargetMode="External"/><Relationship Id="rId10" Type="http://schemas.openxmlformats.org/officeDocument/2006/relationships/hyperlink" Target="http://www.bvsc.com.vn/" TargetMode="External"/><Relationship Id="rId19" Type="http://schemas.openxmlformats.org/officeDocument/2006/relationships/hyperlink" Target="http://www.kisvn.vn/" TargetMode="External"/><Relationship Id="rId31" Type="http://schemas.openxmlformats.org/officeDocument/2006/relationships/hyperlink" Target="http://www.cts.vn/"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acbs.com.vn/" TargetMode="External"/><Relationship Id="rId14" Type="http://schemas.openxmlformats.org/officeDocument/2006/relationships/hyperlink" Target="http://www.phs.vn/" TargetMode="External"/><Relationship Id="rId22" Type="http://schemas.openxmlformats.org/officeDocument/2006/relationships/hyperlink" Target="http://www.acbs.com.vn/" TargetMode="External"/><Relationship Id="rId27" Type="http://schemas.openxmlformats.org/officeDocument/2006/relationships/hyperlink" Target="http://www.phs.vn/" TargetMode="External"/><Relationship Id="rId30" Type="http://schemas.openxmlformats.org/officeDocument/2006/relationships/hyperlink" Target="http://www.sbsc.com.vn/" TargetMode="External"/><Relationship Id="rId43" Type="http://schemas.microsoft.com/office/2018/08/relationships/commentsExtensible" Target="commentsExtensible.xml"/><Relationship Id="rId8" Type="http://schemas.openxmlformats.org/officeDocument/2006/relationships/hyperlink" Target="http://www.hnx.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9981</Words>
  <Characters>56898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Dat Nguyen Tien</cp:lastModifiedBy>
  <cp:revision>2</cp:revision>
  <cp:lastPrinted>2025-05-22T08:39:00Z</cp:lastPrinted>
  <dcterms:created xsi:type="dcterms:W3CDTF">2025-08-05T09:20:00Z</dcterms:created>
  <dcterms:modified xsi:type="dcterms:W3CDTF">2025-08-05T09:20:00Z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